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529"/>
      </w:tblGrid>
      <w:tr w:rsidR="00F6571B" w:rsidRPr="00C636CE" w14:paraId="2233D39B" w14:textId="77777777" w:rsidTr="00C72949">
        <w:tc>
          <w:tcPr>
            <w:tcW w:w="10632" w:type="dxa"/>
            <w:gridSpan w:val="2"/>
            <w:shd w:val="clear" w:color="auto" w:fill="4472C4" w:themeFill="accent5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4B3D65F" w14:textId="77777777" w:rsidR="00725DCB" w:rsidRPr="00C636CE" w:rsidRDefault="00E71D20" w:rsidP="00C729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t>Eligibility criteria for a fast-track process</w:t>
            </w:r>
            <w:r w:rsidR="001F51AF" w:rsidRPr="00C636CE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 xml:space="preserve"> </w:t>
            </w:r>
            <w:r w:rsidR="000648A0" w:rsidRPr="00C636CE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[1]</w:t>
            </w:r>
          </w:p>
        </w:tc>
      </w:tr>
      <w:tr w:rsidR="00725DCB" w:rsidRPr="00C636CE" w14:paraId="1C498F55" w14:textId="77777777" w:rsidTr="00C72949">
        <w:tc>
          <w:tcPr>
            <w:tcW w:w="5103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94993A9" w14:textId="77777777" w:rsidR="00725DCB" w:rsidRPr="00C636CE" w:rsidRDefault="00725DCB" w:rsidP="00656D27">
            <w:pPr>
              <w:spacing w:line="360" w:lineRule="auto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Early CT</w:t>
            </w:r>
          </w:p>
        </w:tc>
        <w:tc>
          <w:tcPr>
            <w:tcW w:w="5529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6B296A1" w14:textId="77777777" w:rsidR="00725DCB" w:rsidRPr="00226651" w:rsidRDefault="00586210" w:rsidP="00226651">
            <w:pPr>
              <w:tabs>
                <w:tab w:val="left" w:pos="497"/>
                <w:tab w:val="left" w:pos="1064"/>
                <w:tab w:val="left" w:pos="2340"/>
                <w:tab w:val="left" w:pos="2924"/>
              </w:tabs>
              <w:spacing w:line="360" w:lineRule="auto"/>
              <w:ind w:left="497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="00226651">
              <w:rPr>
                <w:rFonts w:ascii="Arial" w:hAnsi="Arial" w:cs="Arial"/>
              </w:rPr>
              <w:tab/>
            </w:r>
            <w:r w:rsidRPr="00C636CE">
              <w:rPr>
                <w:rFonts w:ascii="Arial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</w: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="00226651">
              <w:rPr>
                <w:rFonts w:ascii="Arial" w:hAnsi="Arial" w:cs="Arial"/>
              </w:rPr>
              <w:tab/>
            </w:r>
            <w:r w:rsidRPr="00C636C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25DCB" w:rsidRPr="00C636CE" w14:paraId="4F1B9DA2" w14:textId="77777777" w:rsidTr="00C72949">
        <w:tc>
          <w:tcPr>
            <w:tcW w:w="5103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D0C787C" w14:textId="77777777" w:rsidR="00725DCB" w:rsidRPr="00C636CE" w:rsidRDefault="00826E21" w:rsidP="00850C56">
            <w:pPr>
              <w:spacing w:line="360" w:lineRule="auto"/>
              <w:rPr>
                <w:rFonts w:ascii="Arial" w:hAnsi="Arial" w:cs="Arial"/>
                <w:b/>
              </w:rPr>
            </w:pPr>
            <w:r w:rsidRPr="00C636CE">
              <w:rPr>
                <w:rStyle w:val="shorttext"/>
                <w:rFonts w:ascii="Arial" w:hAnsi="Arial" w:cs="Arial"/>
                <w:b/>
                <w:color w:val="222222"/>
              </w:rPr>
              <w:t>Paediatric</w:t>
            </w:r>
            <w:r w:rsidRPr="00C636CE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  <w:r w:rsidR="00725DCB" w:rsidRPr="00C636CE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>oncology</w:t>
            </w:r>
            <w:r w:rsidR="00850C56" w:rsidRPr="00C636CE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and hematology</w:t>
            </w:r>
            <w:r w:rsidR="00106BDE" w:rsidRPr="00C636CE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2770742" w14:textId="77777777" w:rsidR="00850C56" w:rsidRPr="00226651" w:rsidRDefault="00586210" w:rsidP="00226651">
            <w:pPr>
              <w:tabs>
                <w:tab w:val="left" w:pos="497"/>
                <w:tab w:val="left" w:pos="1064"/>
                <w:tab w:val="left" w:pos="2340"/>
                <w:tab w:val="left" w:pos="2924"/>
              </w:tabs>
              <w:spacing w:line="360" w:lineRule="auto"/>
              <w:ind w:left="497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="00226651">
              <w:rPr>
                <w:rFonts w:ascii="Arial" w:hAnsi="Arial" w:cs="Arial"/>
              </w:rPr>
              <w:tab/>
              <w:t xml:space="preserve">Yes, </w:t>
            </w:r>
            <w:r w:rsidR="00850C56" w:rsidRPr="00226651">
              <w:rPr>
                <w:rFonts w:ascii="Arial" w:hAnsi="Arial" w:cs="Arial"/>
              </w:rPr>
              <w:t>specify age range :</w:t>
            </w:r>
          </w:p>
          <w:p w14:paraId="5B5E637D" w14:textId="77777777" w:rsidR="00725DCB" w:rsidRPr="00226651" w:rsidRDefault="00586210" w:rsidP="00226651">
            <w:pPr>
              <w:tabs>
                <w:tab w:val="left" w:pos="497"/>
                <w:tab w:val="left" w:pos="1064"/>
                <w:tab w:val="left" w:pos="2340"/>
                <w:tab w:val="left" w:pos="2924"/>
              </w:tabs>
              <w:spacing w:line="360" w:lineRule="auto"/>
              <w:ind w:left="497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="00226651">
              <w:rPr>
                <w:rFonts w:ascii="Arial" w:hAnsi="Arial" w:cs="Arial"/>
              </w:rPr>
              <w:tab/>
            </w:r>
            <w:r w:rsidRPr="00226651">
              <w:rPr>
                <w:rFonts w:ascii="Arial" w:hAnsi="Arial" w:cs="Arial"/>
              </w:rPr>
              <w:t>No</w:t>
            </w:r>
          </w:p>
        </w:tc>
      </w:tr>
      <w:tr w:rsidR="00725DCB" w:rsidRPr="00C636CE" w14:paraId="7D31A7F7" w14:textId="77777777" w:rsidTr="00C72949">
        <w:tc>
          <w:tcPr>
            <w:tcW w:w="5103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17B26EA" w14:textId="77777777" w:rsidR="00725DCB" w:rsidRPr="00226651" w:rsidRDefault="00725206" w:rsidP="00351145">
            <w:pPr>
              <w:shd w:val="clear" w:color="auto" w:fill="F5F5F5"/>
              <w:textAlignment w:val="top"/>
              <w:rPr>
                <w:rFonts w:ascii="Arial" w:eastAsia="Times New Roman" w:hAnsi="Arial" w:cs="Arial"/>
                <w:b/>
                <w:color w:val="777777"/>
                <w:lang w:val="en-US" w:eastAsia="fr-FR"/>
              </w:rPr>
            </w:pPr>
            <w:r w:rsidRPr="00C636CE">
              <w:rPr>
                <w:rFonts w:ascii="Arial" w:eastAsia="Times New Roman" w:hAnsi="Arial" w:cs="Arial"/>
                <w:b/>
                <w:color w:val="222222"/>
                <w:lang w:val="en" w:eastAsia="fr-FR"/>
              </w:rPr>
              <w:t>R</w:t>
            </w:r>
            <w:r w:rsidR="00850C56" w:rsidRPr="00C636CE">
              <w:rPr>
                <w:rFonts w:ascii="Arial" w:eastAsia="Times New Roman" w:hAnsi="Arial" w:cs="Arial"/>
                <w:b/>
                <w:color w:val="222222"/>
                <w:lang w:val="en" w:eastAsia="fr-FR"/>
              </w:rPr>
              <w:t>are disease</w:t>
            </w:r>
          </w:p>
        </w:tc>
        <w:tc>
          <w:tcPr>
            <w:tcW w:w="5529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C90E1C3" w14:textId="77777777" w:rsidR="00725DCB" w:rsidRPr="00226651" w:rsidRDefault="00586210" w:rsidP="00226651">
            <w:pPr>
              <w:tabs>
                <w:tab w:val="left" w:pos="497"/>
                <w:tab w:val="left" w:pos="1064"/>
                <w:tab w:val="left" w:pos="2340"/>
                <w:tab w:val="left" w:pos="2924"/>
              </w:tabs>
              <w:spacing w:line="360" w:lineRule="auto"/>
              <w:ind w:left="497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="00226651">
              <w:rPr>
                <w:rFonts w:ascii="Arial" w:hAnsi="Arial" w:cs="Arial"/>
              </w:rPr>
              <w:tab/>
            </w:r>
            <w:r w:rsidRPr="00226651">
              <w:rPr>
                <w:rFonts w:ascii="Arial" w:hAnsi="Arial" w:cs="Arial"/>
              </w:rPr>
              <w:t>Yes</w:t>
            </w:r>
            <w:r w:rsidRPr="00226651">
              <w:rPr>
                <w:rFonts w:ascii="Arial" w:hAnsi="Arial" w:cs="Arial"/>
              </w:rPr>
              <w:tab/>
            </w: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="00226651">
              <w:rPr>
                <w:rFonts w:ascii="Arial" w:hAnsi="Arial" w:cs="Arial"/>
              </w:rPr>
              <w:tab/>
            </w:r>
            <w:r w:rsidRPr="00226651">
              <w:rPr>
                <w:rFonts w:ascii="Arial" w:hAnsi="Arial" w:cs="Arial"/>
              </w:rPr>
              <w:t>No</w:t>
            </w:r>
          </w:p>
        </w:tc>
      </w:tr>
    </w:tbl>
    <w:p w14:paraId="4452DC21" w14:textId="5480491A" w:rsidR="00351145" w:rsidRPr="00427E51" w:rsidRDefault="000648A0">
      <w:pPr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427E51">
        <w:rPr>
          <w:rStyle w:val="shorttext"/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[1] </w:t>
      </w:r>
      <w:proofErr w:type="gramStart"/>
      <w:r w:rsidR="00351145" w:rsidRPr="00427E51">
        <w:rPr>
          <w:rStyle w:val="shorttext"/>
          <w:rFonts w:ascii="Arial" w:hAnsi="Arial" w:cs="Arial"/>
          <w:b/>
          <w:color w:val="000000" w:themeColor="text1"/>
          <w:sz w:val="20"/>
          <w:szCs w:val="20"/>
          <w:lang w:val="en"/>
        </w:rPr>
        <w:t>non-eligibility</w:t>
      </w:r>
      <w:proofErr w:type="gramEnd"/>
      <w:r w:rsidR="00351145" w:rsidRPr="00427E51">
        <w:rPr>
          <w:rStyle w:val="shorttext"/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 criteria</w:t>
      </w:r>
      <w:r w:rsidRPr="00427E51">
        <w:rPr>
          <w:rStyle w:val="shorttext"/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 (for information)</w:t>
      </w:r>
      <w:r w:rsidR="00634B16" w:rsidRPr="00427E51">
        <w:rPr>
          <w:rStyle w:val="shorttext"/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 especially:</w:t>
      </w:r>
      <w:r w:rsidR="00826E21" w:rsidRPr="00427E51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  <w:r w:rsidR="00351145" w:rsidRPr="00427E51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healthy volunteer, </w:t>
      </w:r>
      <w:r w:rsidR="00826E21" w:rsidRPr="00427E51">
        <w:rPr>
          <w:rFonts w:ascii="Arial" w:hAnsi="Arial" w:cs="Arial"/>
          <w:color w:val="000000" w:themeColor="text1"/>
          <w:sz w:val="20"/>
          <w:szCs w:val="20"/>
        </w:rPr>
        <w:t xml:space="preserve">complex design, </w:t>
      </w:r>
      <w:r w:rsidR="008E0DAC" w:rsidRPr="00427E51">
        <w:rPr>
          <w:rFonts w:ascii="Arial" w:hAnsi="Arial" w:cs="Arial"/>
          <w:color w:val="000000" w:themeColor="text1"/>
          <w:sz w:val="20"/>
          <w:szCs w:val="20"/>
        </w:rPr>
        <w:t>ATMP</w:t>
      </w:r>
    </w:p>
    <w:p w14:paraId="39D3C670" w14:textId="267017C1" w:rsidR="00850C56" w:rsidRPr="00427E51" w:rsidRDefault="00850C56">
      <w:pPr>
        <w:rPr>
          <w:rFonts w:ascii="Arial" w:hAnsi="Arial" w:cs="Arial"/>
          <w:lang w:val="en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222"/>
      </w:tblGrid>
      <w:tr w:rsidR="00A02A1A" w:rsidRPr="00C636CE" w14:paraId="56960F01" w14:textId="77777777" w:rsidTr="00C7294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C709879" w14:textId="77777777" w:rsidR="00A02A1A" w:rsidRPr="00E71D20" w:rsidRDefault="00E71D20" w:rsidP="00F657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</w:pPr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t>Clinical trial identification</w:t>
            </w:r>
          </w:p>
        </w:tc>
      </w:tr>
      <w:tr w:rsidR="00A02A1A" w:rsidRPr="00C636CE" w14:paraId="4D59CB07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5CA8A47" w14:textId="77777777" w:rsidR="00A02A1A" w:rsidRPr="00C636CE" w:rsidRDefault="00A02A1A" w:rsidP="00935F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Ti</w:t>
            </w:r>
            <w:r w:rsidR="00935F5E" w:rsidRPr="00C636CE">
              <w:rPr>
                <w:rFonts w:ascii="Arial" w:hAnsi="Arial" w:cs="Arial"/>
                <w:b/>
                <w:sz w:val="20"/>
              </w:rPr>
              <w:t>tle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627BBBB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02A1A" w:rsidRPr="00C636CE" w14:paraId="12C34B55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CE9A12" w14:textId="77777777" w:rsidR="00A02A1A" w:rsidRPr="00C636CE" w:rsidRDefault="001F51AF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S</w:t>
            </w:r>
            <w:r w:rsidR="00935F5E" w:rsidRPr="00C636CE">
              <w:rPr>
                <w:rFonts w:ascii="Arial" w:hAnsi="Arial" w:cs="Arial"/>
                <w:b/>
                <w:sz w:val="20"/>
              </w:rPr>
              <w:t>ponsor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8F965CC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02A1A" w:rsidRPr="00C636CE" w14:paraId="38F665A4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92DB80B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C636CE">
              <w:rPr>
                <w:rFonts w:ascii="Arial" w:hAnsi="Arial" w:cs="Arial"/>
                <w:b/>
                <w:sz w:val="20"/>
              </w:rPr>
              <w:t>EudraCT</w:t>
            </w:r>
            <w:proofErr w:type="spellEnd"/>
            <w:r w:rsidR="000648A0" w:rsidRPr="00C636CE">
              <w:rPr>
                <w:rFonts w:ascii="Arial" w:hAnsi="Arial" w:cs="Arial"/>
                <w:b/>
                <w:sz w:val="20"/>
              </w:rPr>
              <w:t xml:space="preserve"> number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9FA78BB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A1A" w:rsidRPr="00C636CE" w14:paraId="629E7165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FA617E6" w14:textId="77777777" w:rsidR="00A02A1A" w:rsidRPr="00C636CE" w:rsidRDefault="00351145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CPP concerned</w:t>
            </w:r>
            <w:r w:rsidR="00D9339A" w:rsidRPr="00C636CE">
              <w:rPr>
                <w:rFonts w:ascii="Arial" w:hAnsi="Arial" w:cs="Arial"/>
                <w:b/>
                <w:sz w:val="20"/>
              </w:rPr>
              <w:t xml:space="preserve"> (if identified)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1EFABCC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B76E2" w:rsidRPr="00C636CE" w14:paraId="28E86D94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3712A0D" w14:textId="77777777" w:rsidR="003B76E2" w:rsidRPr="00C636CE" w:rsidRDefault="003B76E2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Protocol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6716F4" w14:textId="77777777" w:rsidR="003B76E2" w:rsidRPr="00C636CE" w:rsidRDefault="003B76E2" w:rsidP="00E7753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C636CE">
              <w:rPr>
                <w:rFonts w:ascii="Arial" w:hAnsi="Arial" w:cs="Arial"/>
                <w:b/>
                <w:bCs/>
                <w:sz w:val="20"/>
              </w:rPr>
              <w:t xml:space="preserve">Date/version : </w:t>
            </w:r>
          </w:p>
        </w:tc>
      </w:tr>
    </w:tbl>
    <w:p w14:paraId="77C07F8F" w14:textId="77777777" w:rsidR="00351145" w:rsidRPr="00C636CE" w:rsidRDefault="00351145" w:rsidP="00351145">
      <w:pPr>
        <w:pStyle w:val="BodytextAgency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10648" w:type="dxa"/>
        <w:tblInd w:w="-57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3048"/>
        <w:gridCol w:w="2098"/>
        <w:gridCol w:w="1816"/>
      </w:tblGrid>
      <w:tr w:rsidR="00CE414C" w:rsidRPr="00C636CE" w14:paraId="75FDABDD" w14:textId="77777777" w:rsidTr="00C72949">
        <w:trPr>
          <w:cantSplit/>
          <w:trHeight w:val="332"/>
        </w:trPr>
        <w:tc>
          <w:tcPr>
            <w:tcW w:w="10648" w:type="dxa"/>
            <w:gridSpan w:val="6"/>
            <w:shd w:val="clear" w:color="auto" w:fill="4472C4" w:themeFill="accent5"/>
            <w:vAlign w:val="center"/>
          </w:tcPr>
          <w:p w14:paraId="2EEA8504" w14:textId="77777777" w:rsidR="00CE414C" w:rsidRPr="00C636CE" w:rsidRDefault="00E71D20" w:rsidP="00F657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</w:pPr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t>Study documentation</w:t>
            </w:r>
          </w:p>
        </w:tc>
      </w:tr>
      <w:tr w:rsidR="003B76E2" w:rsidRPr="00C636CE" w14:paraId="5D6C9DB0" w14:textId="77777777" w:rsidTr="00226651">
        <w:trPr>
          <w:cantSplit/>
          <w:trHeight w:val="10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B72D15" w14:textId="77777777" w:rsidR="00CE414C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Name IMP</w:t>
            </w:r>
            <w:r w:rsidR="00D07269" w:rsidRPr="00C636CE">
              <w:rPr>
                <w:rFonts w:ascii="Arial" w:hAnsi="Arial" w:cs="Arial"/>
                <w:b/>
              </w:rPr>
              <w:t xml:space="preserve"> [2]</w:t>
            </w:r>
          </w:p>
          <w:p w14:paraId="51493267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dosage, pharmaceutical form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001F86F8" w14:textId="77777777" w:rsidR="003B76E2" w:rsidRPr="00C636CE" w:rsidRDefault="003B76E2" w:rsidP="00226651">
            <w:pPr>
              <w:pStyle w:val="BodytextAgency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</w:rPr>
              <w:t>Chemical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4897AA3" w14:textId="77777777" w:rsidR="003B76E2" w:rsidRPr="00C636CE" w:rsidRDefault="003B76E2" w:rsidP="00226651">
            <w:pPr>
              <w:pStyle w:val="BodytextAgency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</w:rPr>
              <w:t>Biological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39328EF1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3A27F9A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Submitted</w:t>
            </w:r>
          </w:p>
          <w:p w14:paraId="6C061ECB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Version &amp; date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1D84882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Last authorized by ANSM</w:t>
            </w:r>
          </w:p>
          <w:p w14:paraId="21627952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Version &amp; Date</w:t>
            </w:r>
          </w:p>
          <w:p w14:paraId="59D50D50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i/>
                <w:sz w:val="16"/>
                <w:szCs w:val="16"/>
              </w:rPr>
              <w:t>(If applicable)</w:t>
            </w:r>
          </w:p>
        </w:tc>
      </w:tr>
      <w:tr w:rsidR="003B76E2" w:rsidRPr="00C636CE" w14:paraId="6A0A4DF2" w14:textId="77777777" w:rsidTr="00FD413F">
        <w:tc>
          <w:tcPr>
            <w:tcW w:w="2410" w:type="dxa"/>
            <w:vMerge w:val="restart"/>
            <w:shd w:val="clear" w:color="auto" w:fill="auto"/>
          </w:tcPr>
          <w:p w14:paraId="2AEA4ACC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9443020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7F7286C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6FD6872E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IMPD (Quality)</w:t>
            </w:r>
          </w:p>
        </w:tc>
        <w:tc>
          <w:tcPr>
            <w:tcW w:w="2098" w:type="dxa"/>
            <w:shd w:val="clear" w:color="auto" w:fill="auto"/>
          </w:tcPr>
          <w:p w14:paraId="140CE8A6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16" w:type="dxa"/>
            <w:shd w:val="clear" w:color="auto" w:fill="auto"/>
          </w:tcPr>
          <w:p w14:paraId="4E45E260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19E1BB6B" w14:textId="77777777" w:rsidTr="00FD413F">
        <w:tc>
          <w:tcPr>
            <w:tcW w:w="2410" w:type="dxa"/>
            <w:vMerge/>
            <w:shd w:val="clear" w:color="auto" w:fill="auto"/>
          </w:tcPr>
          <w:p w14:paraId="285D2B49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52585A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143D74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auto"/>
          </w:tcPr>
          <w:p w14:paraId="2E864CEE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IB</w:t>
            </w:r>
          </w:p>
        </w:tc>
        <w:tc>
          <w:tcPr>
            <w:tcW w:w="2098" w:type="dxa"/>
            <w:shd w:val="clear" w:color="auto" w:fill="auto"/>
          </w:tcPr>
          <w:p w14:paraId="71420C5E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0DE15E0C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3E425BD1" w14:textId="77777777" w:rsidTr="00FD413F">
        <w:tc>
          <w:tcPr>
            <w:tcW w:w="2410" w:type="dxa"/>
            <w:vMerge w:val="restart"/>
            <w:shd w:val="clear" w:color="auto" w:fill="auto"/>
          </w:tcPr>
          <w:p w14:paraId="03DFAF2C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4FE069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60E32E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35F816AE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IMPD (Quality)</w:t>
            </w:r>
          </w:p>
        </w:tc>
        <w:tc>
          <w:tcPr>
            <w:tcW w:w="2098" w:type="dxa"/>
            <w:shd w:val="clear" w:color="auto" w:fill="auto"/>
          </w:tcPr>
          <w:p w14:paraId="098AE92E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312046A1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1A5DBA03" w14:textId="77777777" w:rsidTr="00FD413F">
        <w:tc>
          <w:tcPr>
            <w:tcW w:w="2410" w:type="dxa"/>
            <w:vMerge/>
            <w:shd w:val="clear" w:color="auto" w:fill="auto"/>
          </w:tcPr>
          <w:p w14:paraId="12C925CA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BB6716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56E9361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auto"/>
          </w:tcPr>
          <w:p w14:paraId="6E18C8A7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IB</w:t>
            </w:r>
          </w:p>
        </w:tc>
        <w:tc>
          <w:tcPr>
            <w:tcW w:w="2098" w:type="dxa"/>
            <w:shd w:val="clear" w:color="auto" w:fill="auto"/>
          </w:tcPr>
          <w:p w14:paraId="47D69565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0E2E1EBC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040F53AC" w14:textId="77777777" w:rsidTr="00FD413F">
        <w:tc>
          <w:tcPr>
            <w:tcW w:w="2410" w:type="dxa"/>
            <w:vMerge w:val="restart"/>
            <w:shd w:val="clear" w:color="auto" w:fill="auto"/>
          </w:tcPr>
          <w:p w14:paraId="18B5C2E9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031281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E998A2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7C915A69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IMPD (Quality)</w:t>
            </w:r>
          </w:p>
        </w:tc>
        <w:tc>
          <w:tcPr>
            <w:tcW w:w="2098" w:type="dxa"/>
            <w:shd w:val="clear" w:color="auto" w:fill="auto"/>
          </w:tcPr>
          <w:p w14:paraId="6F466CFF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7BD06067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7FA70073" w14:textId="77777777" w:rsidTr="00FD413F">
        <w:tc>
          <w:tcPr>
            <w:tcW w:w="2410" w:type="dxa"/>
            <w:vMerge/>
            <w:shd w:val="clear" w:color="auto" w:fill="auto"/>
          </w:tcPr>
          <w:p w14:paraId="5B099186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20A9AF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51A568C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auto"/>
          </w:tcPr>
          <w:p w14:paraId="2E7706A3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IB</w:t>
            </w:r>
          </w:p>
        </w:tc>
        <w:tc>
          <w:tcPr>
            <w:tcW w:w="2098" w:type="dxa"/>
            <w:shd w:val="clear" w:color="auto" w:fill="auto"/>
          </w:tcPr>
          <w:p w14:paraId="27466386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5264CA05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719C0B7C" w14:textId="77777777" w:rsidTr="00FD413F">
        <w:tc>
          <w:tcPr>
            <w:tcW w:w="2410" w:type="dxa"/>
            <w:shd w:val="clear" w:color="auto" w:fill="auto"/>
          </w:tcPr>
          <w:p w14:paraId="44C9256D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DA4EE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D3299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E35BDD">
              <w:rPr>
                <w:rFonts w:ascii="Arial" w:hAnsi="Arial" w:cs="Arial"/>
                <w:b/>
              </w:rPr>
            </w:r>
            <w:r w:rsidR="00E35BDD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14AB0667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proofErr w:type="spellStart"/>
            <w:r w:rsidRPr="00C636CE">
              <w:rPr>
                <w:rFonts w:ascii="Arial" w:hAnsi="Arial" w:cs="Arial"/>
              </w:rPr>
              <w:t>SmPC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002169B3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1CE0A80F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</w:tbl>
    <w:p w14:paraId="0A717994" w14:textId="77777777" w:rsidR="00F6571B" w:rsidRPr="00C636CE" w:rsidRDefault="00D07269" w:rsidP="00F104CF">
      <w:pPr>
        <w:pStyle w:val="BodytextAgency"/>
        <w:jc w:val="both"/>
        <w:rPr>
          <w:rFonts w:ascii="Arial" w:hAnsi="Arial" w:cs="Arial"/>
          <w:b/>
        </w:rPr>
      </w:pPr>
      <w:r w:rsidRPr="00C636CE">
        <w:rPr>
          <w:rFonts w:ascii="Arial" w:hAnsi="Arial" w:cs="Arial"/>
          <w:b/>
        </w:rPr>
        <w:t xml:space="preserve">[2] </w:t>
      </w:r>
      <w:proofErr w:type="gramStart"/>
      <w:r w:rsidR="00CE414C" w:rsidRPr="00C636CE">
        <w:rPr>
          <w:rFonts w:ascii="Arial" w:hAnsi="Arial" w:cs="Arial"/>
          <w:b/>
        </w:rPr>
        <w:t>tested</w:t>
      </w:r>
      <w:proofErr w:type="gramEnd"/>
      <w:r w:rsidR="00CE414C" w:rsidRPr="00C636CE">
        <w:rPr>
          <w:rFonts w:ascii="Arial" w:hAnsi="Arial" w:cs="Arial"/>
          <w:b/>
        </w:rPr>
        <w:t>, comparator and placebo</w:t>
      </w:r>
      <w:r w:rsidR="00F6571B" w:rsidRPr="00C636CE">
        <w:rPr>
          <w:rFonts w:ascii="Arial" w:hAnsi="Arial" w:cs="Arial"/>
          <w:b/>
        </w:rPr>
        <w:t xml:space="preserve"> </w:t>
      </w:r>
    </w:p>
    <w:p w14:paraId="3E51DB0A" w14:textId="77777777" w:rsidR="00F104CF" w:rsidRPr="00C636CE" w:rsidRDefault="00F104CF" w:rsidP="00F104CF">
      <w:pPr>
        <w:pStyle w:val="BodytextAgency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636CE">
        <w:rPr>
          <w:rFonts w:ascii="Arial" w:hAnsi="Arial" w:cs="Arial"/>
          <w:i/>
          <w:sz w:val="20"/>
          <w:szCs w:val="20"/>
          <w:lang w:val="en-US"/>
        </w:rPr>
        <w:t>(Duplicate as necessary)</w:t>
      </w:r>
    </w:p>
    <w:p w14:paraId="654CD1EB" w14:textId="77777777" w:rsidR="00F104CF" w:rsidRPr="00C636CE" w:rsidRDefault="00F104CF" w:rsidP="00F6571B">
      <w:pPr>
        <w:spacing w:after="160" w:line="259" w:lineRule="auto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A02A1A" w:rsidRPr="00C636CE" w14:paraId="4D54E7CA" w14:textId="77777777" w:rsidTr="00EA2BC5">
        <w:trPr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F1E028E" w14:textId="77777777" w:rsidR="00A02A1A" w:rsidRPr="00C636CE" w:rsidRDefault="00E71D20" w:rsidP="00F657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</w:pPr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lastRenderedPageBreak/>
              <w:t>Clinical trial information</w:t>
            </w:r>
          </w:p>
        </w:tc>
      </w:tr>
      <w:tr w:rsidR="00DB5976" w:rsidRPr="00C636CE" w14:paraId="33EFFB58" w14:textId="77777777" w:rsidTr="00594ED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E298E6B" w14:textId="1287E2A2" w:rsidR="00DB5976" w:rsidRPr="00C636CE" w:rsidRDefault="00DB5976" w:rsidP="000B6FF7">
            <w:pPr>
              <w:tabs>
                <w:tab w:val="left" w:pos="567"/>
              </w:tabs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  <w:lang w:val="fr-FR"/>
              </w:rPr>
              <w:t>Active Substance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B495E30" w14:textId="77777777" w:rsidR="00DB5976" w:rsidRPr="00C636CE" w:rsidRDefault="00DB5976" w:rsidP="00882F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Code &amp; [INN] : </w:t>
            </w:r>
          </w:p>
          <w:p w14:paraId="5951D89E" w14:textId="77777777" w:rsidR="00DB5976" w:rsidRPr="00594EDB" w:rsidRDefault="00DB5976" w:rsidP="00594EDB">
            <w:pPr>
              <w:tabs>
                <w:tab w:val="left" w:pos="497"/>
                <w:tab w:val="left" w:pos="1134"/>
                <w:tab w:val="left" w:pos="2835"/>
                <w:tab w:val="left" w:pos="3261"/>
                <w:tab w:val="left" w:pos="4962"/>
              </w:tabs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</w:tr>
      <w:tr w:rsidR="00C4094E" w:rsidRPr="00C636CE" w14:paraId="52F9792F" w14:textId="77777777" w:rsidTr="00EA2B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88A1F8F" w14:textId="77777777" w:rsidR="00C4094E" w:rsidRPr="00C636CE" w:rsidRDefault="00C4094E" w:rsidP="00C4094E">
            <w:pPr>
              <w:pStyle w:val="BodytextAgency"/>
              <w:spacing w:line="360" w:lineRule="auto"/>
              <w:rPr>
                <w:rFonts w:ascii="Arial" w:hAnsi="Arial" w:cs="Arial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Study treatments</w:t>
            </w:r>
            <w:r w:rsidRPr="00C636CE">
              <w:rPr>
                <w:rFonts w:ascii="Arial" w:hAnsi="Arial" w:cs="Arial"/>
                <w:lang w:val="en-US"/>
              </w:rPr>
              <w:t xml:space="preserve"> </w:t>
            </w: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Description of planned therapeutic schemes </w:t>
            </w:r>
          </w:p>
          <w:p w14:paraId="05E97A75" w14:textId="77777777" w:rsidR="00C4094E" w:rsidRPr="00C636CE" w:rsidRDefault="00C4094E" w:rsidP="00C4094E">
            <w:pPr>
              <w:pStyle w:val="BodytextAgency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tbl>
            <w:tblPr>
              <w:tblStyle w:val="Grilledutableau"/>
              <w:tblpPr w:leftFromText="141" w:rightFromText="141" w:vertAnchor="text" w:horzAnchor="margin" w:tblpY="367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331"/>
              <w:gridCol w:w="1332"/>
              <w:gridCol w:w="1331"/>
              <w:gridCol w:w="1332"/>
              <w:gridCol w:w="1332"/>
            </w:tblGrid>
            <w:tr w:rsidR="00C4094E" w:rsidRPr="00C636CE" w14:paraId="30758EE8" w14:textId="77777777" w:rsidTr="00CD7BDB">
              <w:trPr>
                <w:trHeight w:val="699"/>
              </w:trPr>
              <w:tc>
                <w:tcPr>
                  <w:tcW w:w="1417" w:type="dxa"/>
                  <w:shd w:val="clear" w:color="auto" w:fill="BFBFBF" w:themeFill="background1" w:themeFillShade="BF"/>
                  <w:vAlign w:val="center"/>
                </w:tcPr>
                <w:p w14:paraId="690B953F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IMP</w:t>
                  </w:r>
                </w:p>
              </w:tc>
              <w:tc>
                <w:tcPr>
                  <w:tcW w:w="1331" w:type="dxa"/>
                  <w:shd w:val="clear" w:color="auto" w:fill="BFBFBF" w:themeFill="background1" w:themeFillShade="BF"/>
                  <w:vAlign w:val="center"/>
                </w:tcPr>
                <w:p w14:paraId="7C697B4F" w14:textId="77777777" w:rsidR="00C4094E" w:rsidRPr="00CD7BDB" w:rsidRDefault="00826E21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 xml:space="preserve">Starting </w:t>
                  </w:r>
                  <w:r w:rsidR="00C4094E"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Dose</w:t>
                  </w:r>
                </w:p>
              </w:tc>
              <w:tc>
                <w:tcPr>
                  <w:tcW w:w="1332" w:type="dxa"/>
                  <w:shd w:val="clear" w:color="auto" w:fill="BFBFBF" w:themeFill="background1" w:themeFillShade="BF"/>
                  <w:vAlign w:val="center"/>
                </w:tcPr>
                <w:p w14:paraId="75AC7557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eastAsiaTheme="minorEastAsia" w:hAnsi="Arial" w:cs="Arial"/>
                      <w:b/>
                      <w:sz w:val="16"/>
                      <w:szCs w:val="20"/>
                      <w:lang w:val="en-US"/>
                    </w:rPr>
                    <w:t>Maximum Daily dose</w:t>
                  </w:r>
                </w:p>
              </w:tc>
              <w:tc>
                <w:tcPr>
                  <w:tcW w:w="1331" w:type="dxa"/>
                  <w:shd w:val="clear" w:color="auto" w:fill="BFBFBF" w:themeFill="background1" w:themeFillShade="BF"/>
                  <w:vAlign w:val="center"/>
                </w:tcPr>
                <w:p w14:paraId="741E7D51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Route of administration</w:t>
                  </w:r>
                </w:p>
              </w:tc>
              <w:tc>
                <w:tcPr>
                  <w:tcW w:w="1332" w:type="dxa"/>
                  <w:shd w:val="clear" w:color="auto" w:fill="BFBFBF" w:themeFill="background1" w:themeFillShade="BF"/>
                  <w:vAlign w:val="center"/>
                </w:tcPr>
                <w:p w14:paraId="50BA9039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Schedule</w:t>
                  </w:r>
                </w:p>
              </w:tc>
              <w:tc>
                <w:tcPr>
                  <w:tcW w:w="1332" w:type="dxa"/>
                  <w:shd w:val="clear" w:color="auto" w:fill="BFBFBF" w:themeFill="background1" w:themeFillShade="BF"/>
                  <w:vAlign w:val="center"/>
                </w:tcPr>
                <w:p w14:paraId="203BC808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Maximal treatment duration</w:t>
                  </w:r>
                </w:p>
              </w:tc>
            </w:tr>
            <w:tr w:rsidR="00C4094E" w:rsidRPr="00C636CE" w14:paraId="554A970E" w14:textId="77777777" w:rsidTr="00F6571B">
              <w:tc>
                <w:tcPr>
                  <w:tcW w:w="8075" w:type="dxa"/>
                  <w:gridSpan w:val="6"/>
                  <w:shd w:val="clear" w:color="auto" w:fill="D9D9D9" w:themeFill="background1" w:themeFillShade="D9"/>
                </w:tcPr>
                <w:p w14:paraId="28F8365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Therapeutic scheme 1</w:t>
                  </w:r>
                  <w:r w:rsidR="00B5068B"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</w:p>
              </w:tc>
            </w:tr>
            <w:tr w:rsidR="00C4094E" w:rsidRPr="00C636CE" w14:paraId="58C7A1DB" w14:textId="77777777" w:rsidTr="00F6571B">
              <w:tc>
                <w:tcPr>
                  <w:tcW w:w="1417" w:type="dxa"/>
                </w:tcPr>
                <w:p w14:paraId="2991C4E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IMP1</w:t>
                  </w:r>
                </w:p>
              </w:tc>
              <w:tc>
                <w:tcPr>
                  <w:tcW w:w="1331" w:type="dxa"/>
                </w:tcPr>
                <w:p w14:paraId="583CDE4A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32289214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5978D0E5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0AF2D3E9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0B848A5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4802BCFD" w14:textId="77777777" w:rsidTr="00F6571B">
              <w:tc>
                <w:tcPr>
                  <w:tcW w:w="1417" w:type="dxa"/>
                </w:tcPr>
                <w:p w14:paraId="7D992612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IMP2</w:t>
                  </w:r>
                </w:p>
              </w:tc>
              <w:tc>
                <w:tcPr>
                  <w:tcW w:w="1331" w:type="dxa"/>
                </w:tcPr>
                <w:p w14:paraId="775686BC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D7BC06C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1F91DF41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3A2E894B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655E36E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7CF2B672" w14:textId="77777777" w:rsidTr="00F6571B">
              <w:tc>
                <w:tcPr>
                  <w:tcW w:w="1417" w:type="dxa"/>
                </w:tcPr>
                <w:p w14:paraId="2C19216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5B246BE6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F4C48D3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4C927A34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A66F58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AE637AD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7E7B8475" w14:textId="77777777" w:rsidTr="00F6571B">
              <w:tc>
                <w:tcPr>
                  <w:tcW w:w="8075" w:type="dxa"/>
                  <w:gridSpan w:val="6"/>
                  <w:shd w:val="clear" w:color="auto" w:fill="D9D9D9" w:themeFill="background1" w:themeFillShade="D9"/>
                </w:tcPr>
                <w:p w14:paraId="064E2203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Therapeutic scheme 2</w:t>
                  </w:r>
                  <w:r w:rsidR="00B5068B"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</w:p>
              </w:tc>
            </w:tr>
            <w:tr w:rsidR="00C4094E" w:rsidRPr="00C636CE" w14:paraId="2ED2BE86" w14:textId="77777777" w:rsidTr="00F6571B">
              <w:tc>
                <w:tcPr>
                  <w:tcW w:w="1417" w:type="dxa"/>
                </w:tcPr>
                <w:p w14:paraId="6395859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IMP3</w:t>
                  </w:r>
                </w:p>
              </w:tc>
              <w:tc>
                <w:tcPr>
                  <w:tcW w:w="1331" w:type="dxa"/>
                </w:tcPr>
                <w:p w14:paraId="7A340E2F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3A1110B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3BBB2F32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70E6E87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FB2F0F6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2B2306B6" w14:textId="77777777" w:rsidTr="00F6571B">
              <w:tc>
                <w:tcPr>
                  <w:tcW w:w="1417" w:type="dxa"/>
                </w:tcPr>
                <w:p w14:paraId="65E3D426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IMP4</w:t>
                  </w:r>
                </w:p>
              </w:tc>
              <w:tc>
                <w:tcPr>
                  <w:tcW w:w="1331" w:type="dxa"/>
                </w:tcPr>
                <w:p w14:paraId="704E9BDB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2BE0989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1F8092AE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287E2BF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52128271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1BD6190F" w14:textId="77777777" w:rsidTr="00F6571B">
              <w:tc>
                <w:tcPr>
                  <w:tcW w:w="1417" w:type="dxa"/>
                </w:tcPr>
                <w:p w14:paraId="79C54FE7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21973E51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23E6465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6E9E4EA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A3C6650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0A2DD87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F8C2764" w14:textId="77777777" w:rsidR="00C4094E" w:rsidRPr="00C636CE" w:rsidRDefault="00C4094E" w:rsidP="00C40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D02A74" w14:textId="77777777" w:rsidR="00C4094E" w:rsidRPr="00EA2BC5" w:rsidRDefault="00EA2BC5" w:rsidP="00EA2BC5">
            <w:pPr>
              <w:pStyle w:val="BodytextAgency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(Duplicate as necessary)</w:t>
            </w:r>
          </w:p>
        </w:tc>
      </w:tr>
      <w:tr w:rsidR="00C4094E" w:rsidRPr="00282D44" w14:paraId="7D14A06D" w14:textId="77777777" w:rsidTr="00EA2B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7AAE022" w14:textId="0EAB20E6" w:rsidR="00C4094E" w:rsidRPr="00C636CE" w:rsidRDefault="000B6FF7" w:rsidP="00FF6CF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Study population &amp; </w:t>
            </w:r>
            <w:r w:rsidR="00FF6CF9"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Contraception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1654CF3" w14:textId="77777777" w:rsidR="00FF6CF9" w:rsidRPr="00C636CE" w:rsidRDefault="00FF6CF9" w:rsidP="00FF6CF9">
            <w:pPr>
              <w:tabs>
                <w:tab w:val="left" w:pos="2198"/>
                <w:tab w:val="left" w:pos="2623"/>
                <w:tab w:val="left" w:pos="4041"/>
                <w:tab w:val="left" w:pos="4466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Study Population :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>male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  <w:t>female</w:t>
            </w:r>
          </w:p>
          <w:p w14:paraId="2645BC87" w14:textId="77777777" w:rsidR="00FF6CF9" w:rsidRPr="00594EDB" w:rsidRDefault="000B6FF7" w:rsidP="00FF6CF9">
            <w:pPr>
              <w:tabs>
                <w:tab w:val="left" w:pos="442"/>
                <w:tab w:val="left" w:pos="2198"/>
                <w:tab w:val="left" w:pos="2623"/>
              </w:tabs>
              <w:rPr>
                <w:rFonts w:ascii="Arial" w:hAnsi="Arial" w:cs="Arial"/>
                <w:b/>
              </w:rPr>
            </w:pPr>
            <w:r w:rsidRPr="00594EDB">
              <w:rPr>
                <w:rFonts w:ascii="Arial" w:hAnsi="Arial" w:cs="Arial"/>
                <w:b/>
              </w:rPr>
              <w:t>Age range :</w:t>
            </w:r>
          </w:p>
          <w:p w14:paraId="5619CC01" w14:textId="77777777" w:rsidR="000B6FF7" w:rsidRPr="00C636CE" w:rsidRDefault="000B6FF7" w:rsidP="00FF6CF9">
            <w:pPr>
              <w:tabs>
                <w:tab w:val="left" w:pos="442"/>
                <w:tab w:val="left" w:pos="2198"/>
                <w:tab w:val="left" w:pos="2623"/>
              </w:tabs>
              <w:rPr>
                <w:rFonts w:ascii="Arial" w:hAnsi="Arial" w:cs="Arial"/>
              </w:rPr>
            </w:pPr>
          </w:p>
          <w:p w14:paraId="5C5E4E00" w14:textId="0045D311" w:rsidR="00FF6CF9" w:rsidRPr="00C636CE" w:rsidRDefault="00FF6CF9" w:rsidP="001D7409">
            <w:pPr>
              <w:jc w:val="both"/>
              <w:rPr>
                <w:rFonts w:ascii="Arial" w:hAnsi="Arial" w:cs="Arial"/>
              </w:rPr>
            </w:pPr>
            <w:r w:rsidRPr="00594EDB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 of contraceptive measures</w:t>
            </w: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 and justification in case of non-compliance with current recommendations issued by the CTFG  :</w:t>
            </w:r>
          </w:p>
          <w:p w14:paraId="28E33BDE" w14:textId="77777777" w:rsidR="00FF6CF9" w:rsidRPr="00C636CE" w:rsidRDefault="00FF6CF9">
            <w:pPr>
              <w:rPr>
                <w:rFonts w:ascii="Arial" w:hAnsi="Arial" w:cs="Arial"/>
              </w:rPr>
            </w:pPr>
          </w:p>
          <w:tbl>
            <w:tblPr>
              <w:tblStyle w:val="Grilledutableau"/>
              <w:tblpPr w:leftFromText="141" w:rightFromText="141" w:vertAnchor="text" w:horzAnchor="margin" w:tblpY="-73"/>
              <w:tblOverlap w:val="never"/>
              <w:tblW w:w="8079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701"/>
              <w:gridCol w:w="1701"/>
              <w:gridCol w:w="2835"/>
            </w:tblGrid>
            <w:tr w:rsidR="00FF6CF9" w:rsidRPr="00C636CE" w14:paraId="60BE7EE1" w14:textId="77777777" w:rsidTr="00CD7BDB"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14:paraId="307C77FC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IMP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213CB33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 ½</w:t>
                  </w:r>
                </w:p>
                <w:p w14:paraId="3C673666" w14:textId="77777777" w:rsidR="00FF6CF9" w:rsidRPr="00594E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94E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(half-life of elimination)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E9EBCD9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Profile</w:t>
                  </w:r>
                </w:p>
                <w:p w14:paraId="0ABFA9DA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(</w:t>
                  </w:r>
                  <w:proofErr w:type="spellStart"/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genotoxic</w:t>
                  </w:r>
                  <w:proofErr w:type="spellEnd"/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, teratogen)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3C9FFD20" w14:textId="644CFEB6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Type and duration of contraception </w:t>
                  </w:r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(women and men)</w:t>
                  </w:r>
                </w:p>
              </w:tc>
            </w:tr>
            <w:tr w:rsidR="00FF6CF9" w:rsidRPr="00C636CE" w14:paraId="1730E0B6" w14:textId="77777777" w:rsidTr="00074ACD">
              <w:tc>
                <w:tcPr>
                  <w:tcW w:w="1842" w:type="dxa"/>
                </w:tcPr>
                <w:p w14:paraId="071657CE" w14:textId="77777777" w:rsidR="00FF6CF9" w:rsidRPr="00C636CE" w:rsidRDefault="00FF6CF9" w:rsidP="00FF6CF9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F333A0C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B46D1BF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16E9821A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F6CF9" w:rsidRPr="00C636CE" w14:paraId="025CA047" w14:textId="77777777" w:rsidTr="00074ACD">
              <w:tc>
                <w:tcPr>
                  <w:tcW w:w="1842" w:type="dxa"/>
                </w:tcPr>
                <w:p w14:paraId="4929619C" w14:textId="77777777" w:rsidR="00FF6CF9" w:rsidRPr="00C636CE" w:rsidRDefault="00FF6CF9" w:rsidP="00FF6CF9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5392800D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36475F85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6B284143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67D7DDD" w14:textId="77777777" w:rsidR="00C4094E" w:rsidRPr="00C636CE" w:rsidRDefault="00C4094E" w:rsidP="00C4094E">
            <w:pPr>
              <w:pStyle w:val="BodytextAgency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i/>
                <w:sz w:val="20"/>
                <w:szCs w:val="20"/>
                <w:lang w:val="en-US"/>
              </w:rPr>
              <w:t>(Duplicate as necessary)</w:t>
            </w:r>
          </w:p>
          <w:p w14:paraId="0752585D" w14:textId="77777777" w:rsidR="00C4094E" w:rsidRPr="00C636CE" w:rsidRDefault="00C4094E" w:rsidP="00EA2BC5">
            <w:pPr>
              <w:pStyle w:val="BodytextAgency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Justification in case of non-compliance with current recommendations issued by the CTFG: </w:t>
            </w:r>
          </w:p>
        </w:tc>
      </w:tr>
      <w:tr w:rsidR="00C4094E" w:rsidRPr="00C636CE" w14:paraId="60AE19C5" w14:textId="77777777" w:rsidTr="00EA2B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B5B8217" w14:textId="36B421E6" w:rsidR="00C4094E" w:rsidRPr="00C636CE" w:rsidRDefault="00C4094E" w:rsidP="00C4094E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Study plan 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09A7603" w14:textId="77777777" w:rsidR="00C4094E" w:rsidRPr="00C636CE" w:rsidRDefault="00C4094E" w:rsidP="00C4094E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094E" w:rsidRPr="00C636CE" w14:paraId="77737589" w14:textId="77777777" w:rsidTr="00EA2B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21F7BC0" w14:textId="77777777" w:rsidR="00C4094E" w:rsidRPr="00C636CE" w:rsidRDefault="00C4094E" w:rsidP="00CD7BD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Scientific advic</w:t>
            </w:r>
            <w:r w:rsid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CDB3EC7" w14:textId="77777777" w:rsidR="00CD7BDB" w:rsidRPr="00C636CE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Has a scientific advice been given for the IMP or trial?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: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620443D0" w14:textId="77777777" w:rsidR="00CD7BDB" w:rsidRDefault="00C4094E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7BDB">
              <w:rPr>
                <w:rFonts w:ascii="Arial" w:hAnsi="Arial" w:cs="Arial"/>
                <w:sz w:val="20"/>
                <w:szCs w:val="20"/>
                <w:lang w:val="en-US"/>
              </w:rPr>
              <w:t>(by the EMA or another competent authority</w:t>
            </w:r>
            <w:r w:rsidR="00CD7BD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EU or a third country)</w:t>
            </w:r>
          </w:p>
          <w:p w14:paraId="58AA7580" w14:textId="77777777" w:rsid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6AA1C5" w14:textId="77777777" w:rsidR="00CD7BDB" w:rsidRPr="00C636CE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there discrepancies between the submitted protocol and the recommendations provided in the scientific advice?: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7BCCB61D" w14:textId="77777777" w:rsidR="00C4094E" w:rsidRP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justify :</w:t>
            </w:r>
          </w:p>
        </w:tc>
      </w:tr>
      <w:tr w:rsidR="00CD7BDB" w:rsidRPr="00C636CE" w14:paraId="60D4BC1D" w14:textId="77777777" w:rsidTr="00EA2B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371047A" w14:textId="77777777" w:rsidR="00CD7BDB" w:rsidRPr="00C636CE" w:rsidRDefault="00CD7BDB" w:rsidP="00C4094E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Pediatric investigation plan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1C591F7" w14:textId="7B3F8F47" w:rsidR="00EA2BC5" w:rsidRDefault="00CD7BDB" w:rsidP="00EA2BC5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Is the trial part </w:t>
            </w:r>
            <w:r w:rsidR="00EA2BC5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of a paediatric investigation plan </w:t>
            </w:r>
            <w:r w:rsidR="007355CC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(PIP) </w:t>
            </w:r>
            <w:r w:rsidR="00594EDB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>submitted</w:t>
            </w:r>
            <w:r w:rsidR="00594ED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594EDB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>to</w:t>
            </w:r>
            <w:r w:rsidR="00EA2BC5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the EMA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? </w:t>
            </w:r>
          </w:p>
          <w:p w14:paraId="537D7BCF" w14:textId="77777777" w:rsidR="00CD7BDB" w:rsidRPr="00EA2BC5" w:rsidRDefault="00CD7BDB" w:rsidP="00EA2BC5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10038E31" w14:textId="77777777" w:rsid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72A70B" w14:textId="62EEB917" w:rsidR="00EA2BC5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 there discrepancies between the submitted protocol and the </w:t>
            </w:r>
            <w:r w:rsidR="00EA2BC5">
              <w:rPr>
                <w:rFonts w:ascii="Arial" w:hAnsi="Arial" w:cs="Arial"/>
                <w:b/>
                <w:sz w:val="20"/>
                <w:szCs w:val="20"/>
                <w:lang w:val="en-US"/>
              </w:rPr>
              <w:t>PIP</w:t>
            </w:r>
            <w:r w:rsidR="00594EDB" w:rsidRP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7F4883" w14:textId="77777777" w:rsidR="00CD7BDB" w:rsidRPr="00C636CE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</w:r>
            <w:r w:rsidR="00E35BDD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7E0D7246" w14:textId="77777777" w:rsidR="00CD7BDB" w:rsidRP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justify :</w:t>
            </w:r>
          </w:p>
          <w:p w14:paraId="64E5D978" w14:textId="77777777" w:rsidR="00CD7BDB" w:rsidRP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094E" w:rsidRPr="00C636CE" w14:paraId="61DE0189" w14:textId="77777777" w:rsidTr="00EA2B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C419779" w14:textId="77777777" w:rsidR="00C4094E" w:rsidRPr="00C636CE" w:rsidRDefault="00C4094E" w:rsidP="00C4094E">
            <w:pPr>
              <w:spacing w:line="264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ICH S9</w:t>
            </w:r>
          </w:p>
          <w:p w14:paraId="5B5CEF39" w14:textId="77777777" w:rsidR="00C4094E" w:rsidRPr="00C636CE" w:rsidRDefault="00C4094E" w:rsidP="00C4094E">
            <w:pPr>
              <w:tabs>
                <w:tab w:val="left" w:pos="567"/>
              </w:tabs>
              <w:spacing w:before="6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75237A0" w14:textId="77777777" w:rsidR="00586210" w:rsidRPr="00C636CE" w:rsidRDefault="00586210" w:rsidP="00C4094E">
            <w:pPr>
              <w:spacing w:line="360" w:lineRule="auto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Pr="00C636CE">
              <w:rPr>
                <w:rFonts w:ascii="Arial" w:hAnsi="Arial" w:cs="Arial"/>
              </w:rPr>
              <w:t xml:space="preserve"> </w:t>
            </w:r>
            <w:r w:rsidRPr="00C636CE">
              <w:rPr>
                <w:rFonts w:ascii="Arial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</w: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E35BDD">
              <w:rPr>
                <w:rFonts w:ascii="Arial" w:hAnsi="Arial" w:cs="Arial"/>
              </w:rPr>
            </w:r>
            <w:r w:rsidR="00E35BDD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Pr="00C636CE">
              <w:rPr>
                <w:rFonts w:ascii="Arial" w:hAnsi="Arial" w:cs="Arial"/>
              </w:rPr>
              <w:t xml:space="preserve"> </w:t>
            </w:r>
            <w:r w:rsidRPr="00C636CE">
              <w:rPr>
                <w:rFonts w:ascii="Arial" w:hAnsi="Arial" w:cs="Arial"/>
                <w:sz w:val="20"/>
                <w:szCs w:val="20"/>
              </w:rPr>
              <w:t>No</w:t>
            </w:r>
            <w:r w:rsidRPr="00C636CE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</w:p>
          <w:p w14:paraId="482CA767" w14:textId="473E3807" w:rsidR="00C4094E" w:rsidRPr="00C636CE" w:rsidRDefault="00C4094E" w:rsidP="00C4094E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>If Yes, please indicate if the trial covers several indications/pathologies and if all are S9</w:t>
            </w:r>
            <w:r w:rsidR="000B6FF7">
              <w:rPr>
                <w:rFonts w:ascii="Arial" w:eastAsiaTheme="minorEastAsia" w:hAnsi="Arial" w:cs="Arial"/>
                <w:sz w:val="20"/>
                <w:szCs w:val="20"/>
              </w:rPr>
              <w:t xml:space="preserve"> :</w:t>
            </w:r>
          </w:p>
          <w:p w14:paraId="741EEFAF" w14:textId="077CE00D" w:rsidR="00C4094E" w:rsidRPr="00C636CE" w:rsidRDefault="00C4094E" w:rsidP="00EF3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DD371" w14:textId="77777777" w:rsidR="00656D27" w:rsidRPr="00C636CE" w:rsidRDefault="00656D27" w:rsidP="00110ECB">
      <w:pPr>
        <w:rPr>
          <w:rFonts w:ascii="Arial" w:hAnsi="Arial" w:cs="Arial"/>
          <w:b/>
          <w:sz w:val="20"/>
          <w:szCs w:val="20"/>
        </w:rPr>
      </w:pPr>
    </w:p>
    <w:p w14:paraId="6AD55464" w14:textId="77777777" w:rsidR="00C65816" w:rsidRPr="00C636CE" w:rsidRDefault="00C65816" w:rsidP="00110ECB">
      <w:pPr>
        <w:rPr>
          <w:rFonts w:ascii="Arial" w:hAnsi="Arial" w:cs="Arial"/>
          <w:b/>
          <w:sz w:val="20"/>
          <w:szCs w:val="20"/>
        </w:rPr>
      </w:pPr>
    </w:p>
    <w:p w14:paraId="15135EF7" w14:textId="77777777" w:rsidR="00C65816" w:rsidRPr="00C636CE" w:rsidRDefault="00C65816" w:rsidP="00110ECB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18" w:type="dxa"/>
        <w:shd w:val="clear" w:color="auto" w:fill="7030A0"/>
        <w:tblLook w:val="04A0" w:firstRow="1" w:lastRow="0" w:firstColumn="1" w:lastColumn="0" w:noHBand="0" w:noVBand="1"/>
      </w:tblPr>
      <w:tblGrid>
        <w:gridCol w:w="9918"/>
      </w:tblGrid>
      <w:tr w:rsidR="005778FF" w:rsidRPr="00C636CE" w14:paraId="5A4A7082" w14:textId="77777777" w:rsidTr="00BC344F">
        <w:tc>
          <w:tcPr>
            <w:tcW w:w="9918" w:type="dxa"/>
            <w:shd w:val="clear" w:color="auto" w:fill="7030A0"/>
          </w:tcPr>
          <w:p w14:paraId="232EED18" w14:textId="77777777" w:rsidR="005778FF" w:rsidRPr="00C636CE" w:rsidRDefault="00C72949" w:rsidP="005A2A3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E71D20" w:rsidRPr="00E71D20">
              <w:rPr>
                <w:rFonts w:ascii="Arial" w:hAnsi="Arial" w:cs="Arial"/>
                <w:b/>
                <w:color w:val="FFFFFF" w:themeColor="background1"/>
                <w:sz w:val="36"/>
                <w:szCs w:val="24"/>
              </w:rPr>
              <w:t>Quality section</w:t>
            </w:r>
          </w:p>
        </w:tc>
      </w:tr>
    </w:tbl>
    <w:p w14:paraId="74CB0D4E" w14:textId="77777777" w:rsidR="005778FF" w:rsidRPr="00C636CE" w:rsidRDefault="005778FF" w:rsidP="005778FF">
      <w:pPr>
        <w:rPr>
          <w:rFonts w:ascii="Arial" w:hAnsi="Arial" w:cs="Arial"/>
          <w:sz w:val="20"/>
          <w:szCs w:val="24"/>
          <w:u w:val="single"/>
        </w:rPr>
      </w:pPr>
    </w:p>
    <w:p w14:paraId="2CCA60A0" w14:textId="77777777" w:rsidR="00BC344F" w:rsidRPr="00C636CE" w:rsidRDefault="00BC344F" w:rsidP="005778FF">
      <w:pPr>
        <w:rPr>
          <w:rFonts w:ascii="Arial" w:hAnsi="Arial" w:cs="Arial"/>
          <w:sz w:val="20"/>
          <w:szCs w:val="24"/>
          <w:u w:val="single"/>
        </w:rPr>
      </w:pPr>
    </w:p>
    <w:tbl>
      <w:tblPr>
        <w:tblStyle w:val="Grilledutableau"/>
        <w:tblW w:w="9918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18"/>
      </w:tblGrid>
      <w:tr w:rsidR="00BC344F" w:rsidRPr="00C636CE" w14:paraId="1DE7133D" w14:textId="77777777" w:rsidTr="00BC344F">
        <w:tc>
          <w:tcPr>
            <w:tcW w:w="9918" w:type="dxa"/>
            <w:shd w:val="clear" w:color="auto" w:fill="A8D08D" w:themeFill="accent6" w:themeFillTint="99"/>
          </w:tcPr>
          <w:p w14:paraId="6AE99431" w14:textId="77777777" w:rsidR="00BC344F" w:rsidRPr="00C636CE" w:rsidRDefault="00BC344F" w:rsidP="000C6A0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8"/>
                <w:szCs w:val="24"/>
              </w:rPr>
              <w:t>Active substance (Section S of IMPD)</w:t>
            </w:r>
          </w:p>
        </w:tc>
      </w:tr>
    </w:tbl>
    <w:p w14:paraId="44D9D351" w14:textId="77777777" w:rsidR="00BC344F" w:rsidRPr="00C636CE" w:rsidRDefault="00BC344F" w:rsidP="00656D27">
      <w:pPr>
        <w:rPr>
          <w:rFonts w:ascii="Arial" w:hAnsi="Arial" w:cs="Arial"/>
          <w:b/>
          <w:sz w:val="20"/>
          <w:szCs w:val="20"/>
          <w:u w:val="single"/>
        </w:rPr>
      </w:pPr>
    </w:p>
    <w:p w14:paraId="738CA131" w14:textId="77777777" w:rsidR="00C42108" w:rsidRPr="00C636CE" w:rsidRDefault="00C42108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Generalities</w:t>
      </w:r>
    </w:p>
    <w:p w14:paraId="7510BBAD" w14:textId="77777777" w:rsidR="00C42108" w:rsidRPr="00C636CE" w:rsidRDefault="00C42108" w:rsidP="00656D2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28"/>
        <w:gridCol w:w="3920"/>
        <w:gridCol w:w="638"/>
        <w:gridCol w:w="638"/>
        <w:gridCol w:w="4394"/>
      </w:tblGrid>
      <w:tr w:rsidR="00BC344F" w:rsidRPr="00C636CE" w14:paraId="0AB1EB49" w14:textId="77777777" w:rsidTr="00BC344F">
        <w:tc>
          <w:tcPr>
            <w:tcW w:w="328" w:type="dxa"/>
            <w:shd w:val="clear" w:color="auto" w:fill="D9D9D9" w:themeFill="background1" w:themeFillShade="D9"/>
          </w:tcPr>
          <w:p w14:paraId="1DFCC4D3" w14:textId="77777777" w:rsidR="00BC344F" w:rsidRPr="00C636CE" w:rsidRDefault="00BC344F" w:rsidP="00656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14:paraId="05179890" w14:textId="77777777" w:rsidR="00BC344F" w:rsidRPr="00C636CE" w:rsidRDefault="00BC344F" w:rsidP="00656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54491D8" w14:textId="77777777" w:rsidR="00BC344F" w:rsidRPr="00C636CE" w:rsidRDefault="00BC344F" w:rsidP="00656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29BFAE3" w14:textId="77777777" w:rsidR="00BC344F" w:rsidRPr="00C636CE" w:rsidRDefault="00BC344F" w:rsidP="00656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4F4B434" w14:textId="5CABF94F" w:rsidR="00BC344F" w:rsidRPr="00C636CE" w:rsidRDefault="00BC344F" w:rsidP="00E71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="00E71D20">
              <w:rPr>
                <w:rFonts w:ascii="Arial" w:hAnsi="Arial" w:cs="Arial"/>
                <w:b/>
                <w:sz w:val="20"/>
                <w:szCs w:val="20"/>
              </w:rPr>
              <w:t>specify</w:t>
            </w:r>
          </w:p>
        </w:tc>
      </w:tr>
      <w:tr w:rsidR="00BC344F" w:rsidRPr="00C636CE" w14:paraId="5A6D2703" w14:textId="77777777" w:rsidTr="00BC344F">
        <w:tc>
          <w:tcPr>
            <w:tcW w:w="328" w:type="dxa"/>
          </w:tcPr>
          <w:p w14:paraId="669C126E" w14:textId="77777777" w:rsidR="00BC344F" w:rsidRPr="00C636CE" w:rsidRDefault="00BC344F" w:rsidP="00C72949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14:paraId="0C7BE7AC" w14:textId="53244FB8" w:rsidR="00BC344F" w:rsidRPr="00C636CE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0B6FF7">
              <w:rPr>
                <w:rFonts w:ascii="Arial" w:hAnsi="Arial" w:cs="Arial"/>
                <w:sz w:val="20"/>
                <w:szCs w:val="20"/>
              </w:rPr>
              <w:t>a</w:t>
            </w:r>
            <w:r w:rsidR="00BC344F" w:rsidRPr="00C636CE">
              <w:rPr>
                <w:rFonts w:ascii="Arial" w:hAnsi="Arial" w:cs="Arial"/>
                <w:sz w:val="20"/>
                <w:szCs w:val="20"/>
              </w:rPr>
              <w:t xml:space="preserve">ctive substance a </w:t>
            </w:r>
            <w:proofErr w:type="gramStart"/>
            <w:r w:rsidR="00BC344F" w:rsidRPr="00C636CE">
              <w:rPr>
                <w:rFonts w:ascii="Arial" w:hAnsi="Arial" w:cs="Arial"/>
                <w:sz w:val="20"/>
                <w:szCs w:val="20"/>
              </w:rPr>
              <w:t>monograph</w:t>
            </w:r>
            <w:r w:rsidR="000B6FF7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638" w:type="dxa"/>
            <w:shd w:val="clear" w:color="auto" w:fill="auto"/>
            <w:vAlign w:val="center"/>
          </w:tcPr>
          <w:p w14:paraId="08735F92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D260C5A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47B4A7E5" w14:textId="33132FDE" w:rsidR="00BC344F" w:rsidRPr="00C636CE" w:rsidRDefault="00BC344F" w:rsidP="00C72949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E71D20">
              <w:rPr>
                <w:rFonts w:ascii="Arial" w:hAnsi="Arial" w:cs="Arial"/>
                <w:sz w:val="20"/>
                <w:szCs w:val="20"/>
              </w:rPr>
              <w:t>specify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99D5CD" w14:textId="02203251" w:rsidR="00BC344F" w:rsidRPr="00C636CE" w:rsidRDefault="00BC344F" w:rsidP="005778FF">
            <w:pPr>
              <w:tabs>
                <w:tab w:val="left" w:pos="34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  <w:t xml:space="preserve">Ph. Eur. </w:t>
            </w:r>
          </w:p>
          <w:p w14:paraId="40AC22F7" w14:textId="77777777" w:rsidR="00BC344F" w:rsidRPr="00C636CE" w:rsidRDefault="00BC344F" w:rsidP="005778FF">
            <w:pPr>
              <w:tabs>
                <w:tab w:val="left" w:pos="34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  <w:t>a Pharmacopoeia of an EU MS</w:t>
            </w:r>
          </w:p>
          <w:p w14:paraId="26C6438F" w14:textId="77777777" w:rsidR="00BC344F" w:rsidRPr="00C636CE" w:rsidRDefault="00BC344F" w:rsidP="005778FF">
            <w:pPr>
              <w:tabs>
                <w:tab w:val="left" w:pos="348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  <w:t>USP/JP</w:t>
            </w:r>
          </w:p>
          <w:p w14:paraId="1F1A9905" w14:textId="77777777" w:rsidR="00BC344F" w:rsidRPr="00C636CE" w:rsidRDefault="00BC344F" w:rsidP="00C7294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C344F" w:rsidRPr="00C636CE" w14:paraId="38525CEC" w14:textId="77777777" w:rsidTr="00594EDB">
        <w:tc>
          <w:tcPr>
            <w:tcW w:w="328" w:type="dxa"/>
          </w:tcPr>
          <w:p w14:paraId="287E81E5" w14:textId="77777777" w:rsidR="00BC344F" w:rsidRPr="00C636CE" w:rsidRDefault="00BC344F" w:rsidP="00BC344F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0" w:type="dxa"/>
            <w:shd w:val="clear" w:color="auto" w:fill="auto"/>
          </w:tcPr>
          <w:p w14:paraId="184A05EF" w14:textId="51C66446" w:rsidR="00BC344F" w:rsidRPr="00C636CE" w:rsidRDefault="00594EDB" w:rsidP="00594ED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How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44F" w:rsidRPr="00C636CE">
              <w:rPr>
                <w:rFonts w:ascii="Arial" w:hAnsi="Arial" w:cs="Arial"/>
                <w:sz w:val="20"/>
                <w:szCs w:val="20"/>
              </w:rPr>
              <w:t xml:space="preserve">the suitability of the monograph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shown </w:t>
            </w:r>
            <w:r w:rsidR="00BC344F" w:rsidRPr="00C636CE">
              <w:rPr>
                <w:rFonts w:ascii="Arial" w:hAnsi="Arial" w:cs="Arial"/>
                <w:sz w:val="20"/>
                <w:szCs w:val="20"/>
              </w:rPr>
              <w:t xml:space="preserve">with regard to the implemented process? </w:t>
            </w:r>
          </w:p>
        </w:tc>
        <w:tc>
          <w:tcPr>
            <w:tcW w:w="638" w:type="dxa"/>
            <w:shd w:val="clear" w:color="auto" w:fill="7F7F7F" w:themeFill="text1" w:themeFillTint="80"/>
            <w:vAlign w:val="center"/>
          </w:tcPr>
          <w:p w14:paraId="6AD27032" w14:textId="4301BA1B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38" w:type="dxa"/>
            <w:shd w:val="clear" w:color="auto" w:fill="7F7F7F" w:themeFill="text1" w:themeFillTint="80"/>
            <w:vAlign w:val="center"/>
          </w:tcPr>
          <w:p w14:paraId="26272E38" w14:textId="344D6E22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4824DE27" w14:textId="65E88418" w:rsidR="00BC344F" w:rsidRPr="00C636CE" w:rsidRDefault="00594EDB" w:rsidP="002C3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the relevant pages of the</w:t>
            </w:r>
            <w:r w:rsidR="00BC344F" w:rsidRPr="00C636CE">
              <w:rPr>
                <w:rFonts w:ascii="Arial" w:hAnsi="Arial" w:cs="Arial"/>
                <w:sz w:val="20"/>
                <w:szCs w:val="20"/>
              </w:rPr>
              <w:t xml:space="preserve"> IMPD</w:t>
            </w:r>
            <w:r>
              <w:rPr>
                <w:rFonts w:ascii="Arial" w:hAnsi="Arial" w:cs="Arial"/>
                <w:sz w:val="20"/>
                <w:szCs w:val="20"/>
              </w:rPr>
              <w:t xml:space="preserve"> (S.2.2): </w:t>
            </w:r>
          </w:p>
          <w:p w14:paraId="496B66C5" w14:textId="77777777" w:rsidR="00BC344F" w:rsidRPr="00C636CE" w:rsidRDefault="00BC344F" w:rsidP="00C7294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C344F" w:rsidRPr="00C636CE" w14:paraId="51EB6524" w14:textId="77777777" w:rsidTr="00BC344F">
        <w:tc>
          <w:tcPr>
            <w:tcW w:w="328" w:type="dxa"/>
          </w:tcPr>
          <w:p w14:paraId="4AC39CE8" w14:textId="77777777" w:rsidR="00BC344F" w:rsidRPr="00C636CE" w:rsidRDefault="00BC344F" w:rsidP="00C72949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0" w:type="dxa"/>
            <w:shd w:val="clear" w:color="auto" w:fill="auto"/>
          </w:tcPr>
          <w:p w14:paraId="4D673B95" w14:textId="0CABEF5D" w:rsidR="00BC344F" w:rsidRPr="00C636CE" w:rsidRDefault="001D7409" w:rsidP="001D740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C344F" w:rsidRPr="00C636CE">
              <w:rPr>
                <w:rFonts w:ascii="Arial" w:hAnsi="Arial" w:cs="Arial"/>
                <w:sz w:val="20"/>
                <w:szCs w:val="20"/>
              </w:rPr>
              <w:t>he Active substance a valid CEP</w:t>
            </w:r>
            <w:r w:rsidR="00E71D2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C65B207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46B636D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6D21EDF" w14:textId="77777777" w:rsidR="00BC344F" w:rsidRPr="00C636CE" w:rsidRDefault="00BC344F" w:rsidP="00BC344F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If yes:</w:t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5F7156D" w14:textId="77777777" w:rsidR="00BC344F" w:rsidRPr="00C636CE" w:rsidRDefault="00BC344F" w:rsidP="000C6A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CEP No.:</w:t>
            </w:r>
          </w:p>
          <w:p w14:paraId="42FDA3DB" w14:textId="77777777" w:rsidR="00BC344F" w:rsidRPr="00C636CE" w:rsidRDefault="00BC344F" w:rsidP="000C6A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Holder:</w:t>
            </w:r>
          </w:p>
          <w:p w14:paraId="1783D750" w14:textId="77777777" w:rsidR="00BC344F" w:rsidRPr="00C636CE" w:rsidRDefault="00BC344F" w:rsidP="001D740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special tests/limits, re-test period, TSE information, if relevant, should be indicated:</w:t>
            </w:r>
          </w:p>
          <w:p w14:paraId="37E7C7DE" w14:textId="77777777" w:rsidR="00BC344F" w:rsidRPr="00C636CE" w:rsidRDefault="00BC344F" w:rsidP="00C7294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C344F" w:rsidRPr="00C636CE" w14:paraId="78C35C7E" w14:textId="77777777" w:rsidTr="00BC344F">
        <w:tc>
          <w:tcPr>
            <w:tcW w:w="328" w:type="dxa"/>
          </w:tcPr>
          <w:p w14:paraId="4E93F995" w14:textId="77777777" w:rsidR="00BC344F" w:rsidRPr="00C636CE" w:rsidRDefault="00BC344F" w:rsidP="00C72949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0" w:type="dxa"/>
            <w:shd w:val="clear" w:color="auto" w:fill="auto"/>
          </w:tcPr>
          <w:p w14:paraId="1DDAAB5D" w14:textId="77777777" w:rsidR="00BC344F" w:rsidRPr="00C636CE" w:rsidRDefault="00BC344F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Is the active substance of an authorised drug product in the EU from the same manufacturer using the same process?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8ECC747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EA5ED58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E8F4128" w14:textId="77777777" w:rsidR="00BC344F" w:rsidRPr="00C636CE" w:rsidRDefault="00BC344F" w:rsidP="00C7294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If yes, indicate the authorised drug product :</w:t>
            </w:r>
          </w:p>
        </w:tc>
      </w:tr>
      <w:tr w:rsidR="00BC344F" w:rsidRPr="00C636CE" w14:paraId="38CA39E9" w14:textId="77777777" w:rsidTr="00BC344F">
        <w:tc>
          <w:tcPr>
            <w:tcW w:w="328" w:type="dxa"/>
          </w:tcPr>
          <w:p w14:paraId="79C03A1E" w14:textId="77777777" w:rsidR="00BC344F" w:rsidRPr="00C636CE" w:rsidRDefault="00BC344F" w:rsidP="00C72949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0" w:type="dxa"/>
            <w:shd w:val="clear" w:color="auto" w:fill="auto"/>
          </w:tcPr>
          <w:p w14:paraId="5E8283E9" w14:textId="77777777" w:rsidR="00BC344F" w:rsidRPr="00C636CE" w:rsidRDefault="00BC344F" w:rsidP="001D74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Is the active substance described in an ASMF</w:t>
            </w:r>
            <w:r w:rsidR="00E71D20">
              <w:rPr>
                <w:rFonts w:ascii="Arial" w:hAnsi="Arial" w:cs="Arial"/>
                <w:sz w:val="20"/>
                <w:szCs w:val="20"/>
              </w:rPr>
              <w:t>*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 already submitted to ANSM and accepted in support of a given drug product?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00B7AF4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378BF66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2A53A750" w14:textId="77777777" w:rsidR="00BC344F" w:rsidRPr="00C636CE" w:rsidRDefault="00BC344F" w:rsidP="00BC344F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 xml:space="preserve">If yes, ASMF number : </w:t>
            </w:r>
          </w:p>
          <w:p w14:paraId="66467A2F" w14:textId="77777777" w:rsidR="00BC344F" w:rsidRPr="00C636CE" w:rsidRDefault="00BC344F" w:rsidP="00C7294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C344F" w:rsidRPr="00C636CE" w14:paraId="3F008B47" w14:textId="77777777" w:rsidTr="00594EDB">
        <w:tc>
          <w:tcPr>
            <w:tcW w:w="328" w:type="dxa"/>
          </w:tcPr>
          <w:p w14:paraId="411C7B82" w14:textId="77777777" w:rsidR="00BC344F" w:rsidRPr="00C636CE" w:rsidRDefault="00BC344F" w:rsidP="00C72949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20" w:type="dxa"/>
            <w:shd w:val="clear" w:color="auto" w:fill="auto"/>
          </w:tcPr>
          <w:p w14:paraId="7CBAF839" w14:textId="77777777" w:rsidR="00BC344F" w:rsidRPr="00C636CE" w:rsidRDefault="00BC344F" w:rsidP="00C7294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None of the above (full S Section)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BD1A648" w14:textId="77777777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7F7F7F" w:themeFill="text1" w:themeFillTint="80"/>
            <w:vAlign w:val="center"/>
          </w:tcPr>
          <w:p w14:paraId="24E4F080" w14:textId="3B0A7091" w:rsidR="00BC344F" w:rsidRPr="00C636CE" w:rsidRDefault="00BC344F" w:rsidP="00BC34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7DEB17E4" w14:textId="77777777" w:rsidR="00BC344F" w:rsidRPr="00C636CE" w:rsidRDefault="00BC344F" w:rsidP="00C7294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2EBE99A" w14:textId="77777777" w:rsidR="00DB5976" w:rsidRDefault="00E71D20" w:rsidP="00DB5976">
      <w:pPr>
        <w:rPr>
          <w:rFonts w:ascii="Arial" w:hAnsi="Arial" w:cs="Arial"/>
          <w:b/>
          <w:sz w:val="20"/>
          <w:szCs w:val="20"/>
          <w:u w:val="single"/>
        </w:rPr>
      </w:pPr>
      <w:r w:rsidRPr="00E71D20">
        <w:rPr>
          <w:rFonts w:ascii="Arial" w:hAnsi="Arial" w:cs="Arial"/>
          <w:b/>
          <w:szCs w:val="20"/>
          <w:u w:val="single"/>
        </w:rPr>
        <w:t>* Biologicals are not concerned with</w:t>
      </w:r>
    </w:p>
    <w:p w14:paraId="7F6D855E" w14:textId="77777777" w:rsidR="00E71D20" w:rsidRPr="00C636CE" w:rsidRDefault="00E71D20" w:rsidP="00DB5976">
      <w:pPr>
        <w:rPr>
          <w:rFonts w:ascii="Arial" w:hAnsi="Arial" w:cs="Arial"/>
          <w:b/>
          <w:sz w:val="20"/>
          <w:szCs w:val="20"/>
          <w:u w:val="single"/>
        </w:rPr>
      </w:pPr>
    </w:p>
    <w:p w14:paraId="2047D6A3" w14:textId="77777777" w:rsidR="00C42108" w:rsidRPr="00C636CE" w:rsidRDefault="00C42108" w:rsidP="00656D27">
      <w:pPr>
        <w:rPr>
          <w:rFonts w:ascii="Arial" w:hAnsi="Arial" w:cs="Arial"/>
          <w:b/>
          <w:sz w:val="20"/>
          <w:szCs w:val="20"/>
          <w:u w:val="single"/>
        </w:rPr>
      </w:pPr>
    </w:p>
    <w:p w14:paraId="0A552999" w14:textId="77777777" w:rsidR="00656D27" w:rsidRPr="00C636CE" w:rsidRDefault="00656D27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 xml:space="preserve">Manufacture </w:t>
      </w:r>
      <w:r w:rsidR="00C83057" w:rsidRPr="00C636CE">
        <w:rPr>
          <w:rFonts w:ascii="Arial" w:hAnsi="Arial" w:cs="Arial"/>
          <w:b/>
          <w:sz w:val="28"/>
          <w:szCs w:val="24"/>
        </w:rPr>
        <w:t>(S.2)</w:t>
      </w:r>
    </w:p>
    <w:p w14:paraId="002998A5" w14:textId="77777777" w:rsidR="00656D27" w:rsidRPr="00C636CE" w:rsidRDefault="00656D27" w:rsidP="00656D27">
      <w:pPr>
        <w:rPr>
          <w:rFonts w:ascii="Arial" w:hAnsi="Arial" w:cs="Arial"/>
          <w:b/>
          <w:sz w:val="20"/>
          <w:szCs w:val="20"/>
          <w:u w:val="single"/>
        </w:rPr>
      </w:pPr>
    </w:p>
    <w:p w14:paraId="56D19F0C" w14:textId="77777777" w:rsidR="00656D27" w:rsidRPr="00C636CE" w:rsidRDefault="00656D27" w:rsidP="005E6010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 xml:space="preserve">Control of Materials </w:t>
      </w:r>
      <w:r w:rsidR="00C42108" w:rsidRPr="00C636CE">
        <w:rPr>
          <w:rFonts w:ascii="Arial" w:hAnsi="Arial" w:cs="Arial"/>
          <w:b/>
          <w:sz w:val="22"/>
          <w:szCs w:val="22"/>
        </w:rPr>
        <w:t>(S.2.3)</w:t>
      </w:r>
    </w:p>
    <w:p w14:paraId="42CF768A" w14:textId="77777777" w:rsidR="005E6010" w:rsidRPr="00C636CE" w:rsidRDefault="005E6010" w:rsidP="005E601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28"/>
        <w:gridCol w:w="3920"/>
        <w:gridCol w:w="638"/>
        <w:gridCol w:w="638"/>
        <w:gridCol w:w="4394"/>
      </w:tblGrid>
      <w:tr w:rsidR="00C42108" w:rsidRPr="00C636CE" w14:paraId="642C87C1" w14:textId="77777777" w:rsidTr="00C42108">
        <w:tc>
          <w:tcPr>
            <w:tcW w:w="328" w:type="dxa"/>
            <w:shd w:val="clear" w:color="auto" w:fill="D9D9D9" w:themeFill="background1" w:themeFillShade="D9"/>
          </w:tcPr>
          <w:p w14:paraId="2C035291" w14:textId="77777777" w:rsidR="00C42108" w:rsidRPr="00C636CE" w:rsidRDefault="00C42108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14:paraId="168354A1" w14:textId="77777777" w:rsidR="00C42108" w:rsidRPr="00C636CE" w:rsidRDefault="00C42108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75250B2" w14:textId="77777777" w:rsidR="00C42108" w:rsidRPr="00C636CE" w:rsidRDefault="00C42108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BEE9CF3" w14:textId="77777777" w:rsidR="00C42108" w:rsidRPr="00C636CE" w:rsidRDefault="00C42108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C07D96A" w14:textId="3A94F90D" w:rsidR="00C42108" w:rsidRPr="00C636CE" w:rsidRDefault="00C42108" w:rsidP="00E71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108" w:rsidRPr="00C636CE" w14:paraId="26628471" w14:textId="77777777" w:rsidTr="00C42108">
        <w:tc>
          <w:tcPr>
            <w:tcW w:w="328" w:type="dxa"/>
          </w:tcPr>
          <w:p w14:paraId="1B60E58F" w14:textId="77777777" w:rsidR="00C42108" w:rsidRPr="00C636CE" w:rsidRDefault="00C42108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dxa"/>
          </w:tcPr>
          <w:p w14:paraId="6F536EBF" w14:textId="77777777" w:rsidR="00C42108" w:rsidRPr="00C636CE" w:rsidRDefault="00C42108" w:rsidP="001D74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>Is there any material of animal or human origin used in the process?</w:t>
            </w:r>
          </w:p>
        </w:tc>
        <w:tc>
          <w:tcPr>
            <w:tcW w:w="638" w:type="dxa"/>
            <w:vAlign w:val="center"/>
          </w:tcPr>
          <w:p w14:paraId="6ECC8062" w14:textId="77777777" w:rsidR="00C42108" w:rsidRPr="00C636CE" w:rsidRDefault="00C42108" w:rsidP="00C4210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36661821" w14:textId="77777777" w:rsidR="00C42108" w:rsidRPr="00C636CE" w:rsidRDefault="00C42108" w:rsidP="00C4210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5B86C74" w14:textId="002337C0" w:rsidR="00C42108" w:rsidRPr="00C636CE" w:rsidRDefault="00C42108" w:rsidP="00C42108">
            <w:pPr>
              <w:pStyle w:val="NormalAgency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If yes, </w:t>
            </w:r>
            <w:proofErr w:type="gramStart"/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>fill  viral</w:t>
            </w:r>
            <w:proofErr w:type="gramEnd"/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safety section.</w:t>
            </w:r>
          </w:p>
          <w:p w14:paraId="0F25560A" w14:textId="77777777" w:rsidR="00C42108" w:rsidRPr="00C636CE" w:rsidRDefault="00C42108" w:rsidP="00074AC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2C7FAF7B" w14:textId="77777777" w:rsidR="00D96872" w:rsidRPr="00C636CE" w:rsidRDefault="00D96872" w:rsidP="005E6010">
      <w:pPr>
        <w:rPr>
          <w:rFonts w:ascii="Arial" w:hAnsi="Arial" w:cs="Arial"/>
          <w:b/>
          <w:sz w:val="20"/>
          <w:szCs w:val="20"/>
          <w:u w:val="single"/>
        </w:rPr>
      </w:pPr>
    </w:p>
    <w:p w14:paraId="397BBFA6" w14:textId="77777777" w:rsidR="00C42108" w:rsidRPr="00C636CE" w:rsidRDefault="00656D27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Characterisation</w:t>
      </w:r>
      <w:r w:rsidR="00A02D64" w:rsidRPr="00C636CE">
        <w:rPr>
          <w:rFonts w:ascii="Arial" w:hAnsi="Arial" w:cs="Arial"/>
          <w:b/>
          <w:sz w:val="28"/>
          <w:szCs w:val="24"/>
        </w:rPr>
        <w:t xml:space="preserve"> (S.3)</w:t>
      </w:r>
    </w:p>
    <w:p w14:paraId="5B742576" w14:textId="77777777" w:rsidR="00C42108" w:rsidRPr="00C636CE" w:rsidRDefault="00C42108" w:rsidP="005E6010">
      <w:pPr>
        <w:rPr>
          <w:rFonts w:ascii="Arial" w:hAnsi="Arial" w:cs="Arial"/>
          <w:sz w:val="20"/>
          <w:szCs w:val="20"/>
        </w:rPr>
      </w:pPr>
    </w:p>
    <w:p w14:paraId="11CDF7C3" w14:textId="77777777" w:rsidR="00656D27" w:rsidRPr="00C636CE" w:rsidRDefault="00656D27" w:rsidP="005E6010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Impurities</w:t>
      </w:r>
      <w:r w:rsidR="00C42108" w:rsidRPr="00C636CE">
        <w:rPr>
          <w:rFonts w:ascii="Arial" w:hAnsi="Arial" w:cs="Arial"/>
          <w:b/>
          <w:sz w:val="22"/>
          <w:szCs w:val="22"/>
        </w:rPr>
        <w:t xml:space="preserve"> (S.3.2)</w:t>
      </w:r>
    </w:p>
    <w:p w14:paraId="25A6A9CA" w14:textId="77777777" w:rsidR="0060525A" w:rsidRPr="00C636CE" w:rsidRDefault="0060525A" w:rsidP="005E601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268"/>
      </w:tblGrid>
      <w:tr w:rsidR="00C42108" w:rsidRPr="00594EDB" w14:paraId="10B75EDE" w14:textId="77777777" w:rsidTr="00C42108">
        <w:trPr>
          <w:tblHeader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05CC7BD5" w14:textId="77777777" w:rsidR="00C42108" w:rsidRPr="00594EDB" w:rsidRDefault="00C42108" w:rsidP="00C42108">
            <w:pPr>
              <w:pStyle w:val="normal-quality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94ED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For chemical substance</w:t>
            </w:r>
          </w:p>
        </w:tc>
      </w:tr>
      <w:tr w:rsidR="00594EDB" w:rsidRPr="00594EDB" w14:paraId="2CC61063" w14:textId="77777777" w:rsidTr="00C42108">
        <w:trPr>
          <w:tblHeader/>
        </w:trPr>
        <w:tc>
          <w:tcPr>
            <w:tcW w:w="3114" w:type="dxa"/>
          </w:tcPr>
          <w:p w14:paraId="65BF1EDF" w14:textId="77777777" w:rsidR="00826E21" w:rsidRPr="00594EDB" w:rsidRDefault="005E6010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Impurity</w:t>
            </w:r>
          </w:p>
        </w:tc>
        <w:tc>
          <w:tcPr>
            <w:tcW w:w="2268" w:type="dxa"/>
          </w:tcPr>
          <w:p w14:paraId="70104200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Impurity name XX /code</w:t>
            </w:r>
          </w:p>
        </w:tc>
        <w:tc>
          <w:tcPr>
            <w:tcW w:w="2268" w:type="dxa"/>
          </w:tcPr>
          <w:p w14:paraId="3AC0F6E8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Impurity YY/ code</w:t>
            </w:r>
          </w:p>
        </w:tc>
        <w:tc>
          <w:tcPr>
            <w:tcW w:w="2268" w:type="dxa"/>
          </w:tcPr>
          <w:p w14:paraId="17CCF455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Impurity ZZ / code</w:t>
            </w:r>
          </w:p>
        </w:tc>
      </w:tr>
      <w:tr w:rsidR="00594EDB" w:rsidRPr="00594EDB" w14:paraId="3B5DC736" w14:textId="77777777" w:rsidTr="00C42108">
        <w:tc>
          <w:tcPr>
            <w:tcW w:w="3114" w:type="dxa"/>
          </w:tcPr>
          <w:p w14:paraId="456F5F96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Structure / origin</w:t>
            </w:r>
          </w:p>
        </w:tc>
        <w:tc>
          <w:tcPr>
            <w:tcW w:w="2268" w:type="dxa"/>
          </w:tcPr>
          <w:p w14:paraId="5CB2CB1E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2271EA1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EF36F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73E06B11" w14:textId="77777777" w:rsidTr="00C42108">
        <w:tc>
          <w:tcPr>
            <w:tcW w:w="3114" w:type="dxa"/>
          </w:tcPr>
          <w:p w14:paraId="17B02CF3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Maximum daily dose of the active substance</w:t>
            </w:r>
          </w:p>
        </w:tc>
        <w:tc>
          <w:tcPr>
            <w:tcW w:w="2268" w:type="dxa"/>
          </w:tcPr>
          <w:p w14:paraId="5CB920F2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  <w:p w14:paraId="4531C65F" w14:textId="77777777" w:rsidR="00826E21" w:rsidRPr="00594EDB" w:rsidRDefault="00826E21" w:rsidP="00C83057">
            <w:pPr>
              <w:jc w:val="center"/>
              <w:rPr>
                <w:rFonts w:ascii="Arial" w:hAnsi="Arial" w:cs="Arial"/>
              </w:rPr>
            </w:pPr>
            <w:r w:rsidRPr="00594EDB">
              <w:rPr>
                <w:rFonts w:ascii="Arial" w:hAnsi="Arial" w:cs="Arial"/>
              </w:rPr>
              <w:t>MDD</w:t>
            </w:r>
          </w:p>
        </w:tc>
        <w:tc>
          <w:tcPr>
            <w:tcW w:w="2268" w:type="dxa"/>
          </w:tcPr>
          <w:p w14:paraId="2193F7EA" w14:textId="77777777" w:rsidR="00826E21" w:rsidRPr="00594EDB" w:rsidRDefault="00826E21" w:rsidP="00C83057">
            <w:pPr>
              <w:jc w:val="center"/>
              <w:rPr>
                <w:rFonts w:ascii="Arial" w:hAnsi="Arial" w:cs="Arial"/>
              </w:rPr>
            </w:pPr>
          </w:p>
          <w:p w14:paraId="449A97D6" w14:textId="77777777" w:rsidR="00826E21" w:rsidRPr="00594EDB" w:rsidRDefault="00826E21" w:rsidP="00C83057">
            <w:pPr>
              <w:jc w:val="center"/>
              <w:rPr>
                <w:rFonts w:ascii="Arial" w:hAnsi="Arial" w:cs="Arial"/>
              </w:rPr>
            </w:pPr>
            <w:r w:rsidRPr="00594EDB">
              <w:rPr>
                <w:rFonts w:ascii="Arial" w:hAnsi="Arial" w:cs="Arial"/>
              </w:rPr>
              <w:t>MDD</w:t>
            </w:r>
          </w:p>
        </w:tc>
        <w:tc>
          <w:tcPr>
            <w:tcW w:w="2268" w:type="dxa"/>
          </w:tcPr>
          <w:p w14:paraId="79BFBFAF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  <w:p w14:paraId="4C299FB3" w14:textId="77777777" w:rsidR="00826E21" w:rsidRPr="00594EDB" w:rsidRDefault="00826E21" w:rsidP="00C83057">
            <w:pPr>
              <w:jc w:val="center"/>
              <w:rPr>
                <w:rFonts w:ascii="Arial" w:hAnsi="Arial" w:cs="Arial"/>
              </w:rPr>
            </w:pPr>
            <w:r w:rsidRPr="00594EDB">
              <w:rPr>
                <w:rFonts w:ascii="Arial" w:hAnsi="Arial" w:cs="Arial"/>
              </w:rPr>
              <w:t>MDD</w:t>
            </w:r>
          </w:p>
        </w:tc>
      </w:tr>
      <w:tr w:rsidR="00594EDB" w:rsidRPr="00594EDB" w14:paraId="4A3673EC" w14:textId="77777777" w:rsidTr="00C42108">
        <w:tc>
          <w:tcPr>
            <w:tcW w:w="3114" w:type="dxa"/>
          </w:tcPr>
          <w:p w14:paraId="0378719A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Impurity claimed limit</w:t>
            </w:r>
          </w:p>
        </w:tc>
        <w:tc>
          <w:tcPr>
            <w:tcW w:w="2268" w:type="dxa"/>
          </w:tcPr>
          <w:p w14:paraId="3EAACF54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E08DB3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8F11A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6F947217" w14:textId="77777777" w:rsidTr="00C42108">
        <w:tc>
          <w:tcPr>
            <w:tcW w:w="3114" w:type="dxa"/>
          </w:tcPr>
          <w:p w14:paraId="2609F9C8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Structure / origin</w:t>
            </w:r>
          </w:p>
        </w:tc>
        <w:tc>
          <w:tcPr>
            <w:tcW w:w="2268" w:type="dxa"/>
          </w:tcPr>
          <w:p w14:paraId="67C02759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B27C4A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56FF7E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595D6C6E" w14:textId="77777777" w:rsidTr="00C42108">
        <w:tc>
          <w:tcPr>
            <w:tcW w:w="3114" w:type="dxa"/>
          </w:tcPr>
          <w:p w14:paraId="2CE9DD15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 </w:t>
            </w:r>
            <w:proofErr w:type="spellStart"/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Tox</w:t>
            </w:r>
            <w:proofErr w:type="spellEnd"/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study number &amp; NC </w:t>
            </w:r>
            <w:proofErr w:type="spellStart"/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Tox</w:t>
            </w:r>
            <w:proofErr w:type="spellEnd"/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lot number</w:t>
            </w:r>
          </w:p>
        </w:tc>
        <w:tc>
          <w:tcPr>
            <w:tcW w:w="2268" w:type="dxa"/>
          </w:tcPr>
          <w:p w14:paraId="22D34ADE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EBF121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E4798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3BF22535" w14:textId="77777777" w:rsidTr="00C42108">
        <w:tc>
          <w:tcPr>
            <w:tcW w:w="3114" w:type="dxa"/>
          </w:tcPr>
          <w:p w14:paraId="7015AC79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Range of impurity levels found in NC </w:t>
            </w:r>
            <w:proofErr w:type="spellStart"/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Tox</w:t>
            </w:r>
            <w:proofErr w:type="spellEnd"/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batches</w:t>
            </w:r>
          </w:p>
        </w:tc>
        <w:tc>
          <w:tcPr>
            <w:tcW w:w="2268" w:type="dxa"/>
          </w:tcPr>
          <w:p w14:paraId="0A86891C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46A10E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9D8488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7C4814A1" w14:textId="77777777" w:rsidTr="00C42108">
        <w:tc>
          <w:tcPr>
            <w:tcW w:w="3114" w:type="dxa"/>
          </w:tcPr>
          <w:p w14:paraId="538A26E3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HED* (of impurity) at NOAEL</w:t>
            </w:r>
          </w:p>
          <w:p w14:paraId="7602BAFD" w14:textId="77777777" w:rsidR="00826E21" w:rsidRPr="00594EDB" w:rsidRDefault="00826E21" w:rsidP="00C8305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94EDB">
              <w:rPr>
                <w:rFonts w:ascii="Arial" w:hAnsi="Arial" w:cs="Arial"/>
                <w:bCs/>
                <w:i/>
                <w:sz w:val="20"/>
                <w:szCs w:val="20"/>
              </w:rPr>
              <w:t>Indicate species</w:t>
            </w:r>
          </w:p>
        </w:tc>
        <w:tc>
          <w:tcPr>
            <w:tcW w:w="2268" w:type="dxa"/>
          </w:tcPr>
          <w:p w14:paraId="61CC64A8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3E7ED5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4B09B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76FCC536" w14:textId="77777777" w:rsidTr="00C42108">
        <w:tc>
          <w:tcPr>
            <w:tcW w:w="3114" w:type="dxa"/>
          </w:tcPr>
          <w:p w14:paraId="744C5B19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Range of impurity levels found in clinical batches</w:t>
            </w:r>
          </w:p>
        </w:tc>
        <w:tc>
          <w:tcPr>
            <w:tcW w:w="2268" w:type="dxa"/>
          </w:tcPr>
          <w:p w14:paraId="304FBC9A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0336C9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9AADD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099EDAEB" w14:textId="77777777" w:rsidTr="00C42108">
        <w:tc>
          <w:tcPr>
            <w:tcW w:w="3114" w:type="dxa"/>
          </w:tcPr>
          <w:p w14:paraId="5A269C28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  <w:p w14:paraId="164187F8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09FBF9" w14:textId="77777777" w:rsidR="00826E21" w:rsidRPr="00594EDB" w:rsidRDefault="00826E21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EDB">
              <w:rPr>
                <w:rFonts w:ascii="Arial" w:hAnsi="Arial" w:cs="Arial"/>
                <w:sz w:val="20"/>
                <w:szCs w:val="20"/>
              </w:rPr>
              <w:t>e.g. qualification in NC studies</w:t>
            </w:r>
          </w:p>
        </w:tc>
        <w:tc>
          <w:tcPr>
            <w:tcW w:w="2268" w:type="dxa"/>
          </w:tcPr>
          <w:p w14:paraId="79147936" w14:textId="77777777" w:rsidR="00826E21" w:rsidRPr="00594EDB" w:rsidRDefault="00826E21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EDB">
              <w:rPr>
                <w:rFonts w:ascii="Arial" w:hAnsi="Arial" w:cs="Arial"/>
                <w:sz w:val="20"/>
                <w:szCs w:val="20"/>
              </w:rPr>
              <w:t>e.g. qualification in NC studies</w:t>
            </w:r>
          </w:p>
        </w:tc>
        <w:tc>
          <w:tcPr>
            <w:tcW w:w="2268" w:type="dxa"/>
          </w:tcPr>
          <w:p w14:paraId="217B1344" w14:textId="77777777" w:rsidR="00826E21" w:rsidRPr="00594EDB" w:rsidRDefault="00826E21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EDB">
              <w:rPr>
                <w:rFonts w:ascii="Arial" w:hAnsi="Arial" w:cs="Arial"/>
                <w:sz w:val="20"/>
                <w:szCs w:val="20"/>
              </w:rPr>
              <w:t>e.g. TTC according to ICH M7</w:t>
            </w:r>
          </w:p>
        </w:tc>
      </w:tr>
      <w:tr w:rsidR="00594EDB" w:rsidRPr="00594EDB" w14:paraId="2C85E408" w14:textId="77777777" w:rsidTr="00C42108">
        <w:tc>
          <w:tcPr>
            <w:tcW w:w="3114" w:type="dxa"/>
          </w:tcPr>
          <w:p w14:paraId="2E411A3A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Limit of detection**</w:t>
            </w:r>
          </w:p>
          <w:p w14:paraId="1297E709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86EE14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Limit of quantification**</w:t>
            </w:r>
          </w:p>
        </w:tc>
        <w:tc>
          <w:tcPr>
            <w:tcW w:w="2268" w:type="dxa"/>
          </w:tcPr>
          <w:p w14:paraId="1B685CBF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AB8F2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55E02C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6F1295F8" w14:textId="77777777" w:rsidTr="00594EDB">
        <w:tc>
          <w:tcPr>
            <w:tcW w:w="9918" w:type="dxa"/>
            <w:gridSpan w:val="4"/>
            <w:shd w:val="clear" w:color="auto" w:fill="E7E6E6" w:themeFill="background2"/>
          </w:tcPr>
          <w:p w14:paraId="2789DDE6" w14:textId="77777777" w:rsidR="00826E21" w:rsidRPr="00594EDB" w:rsidRDefault="00826E21" w:rsidP="00C83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sz w:val="20"/>
                <w:szCs w:val="20"/>
              </w:rPr>
              <w:t>If available</w:t>
            </w:r>
          </w:p>
        </w:tc>
      </w:tr>
      <w:tr w:rsidR="00594EDB" w:rsidRPr="00594EDB" w14:paraId="5EDEB37A" w14:textId="77777777" w:rsidTr="00C42108">
        <w:tc>
          <w:tcPr>
            <w:tcW w:w="3114" w:type="dxa"/>
          </w:tcPr>
          <w:p w14:paraId="37104DFF" w14:textId="77777777" w:rsidR="00826E21" w:rsidRPr="00594EDB" w:rsidRDefault="00826E21" w:rsidP="00C83057">
            <w:pPr>
              <w:rPr>
                <w:rFonts w:ascii="Arial" w:hAnsi="Arial" w:cs="Arial"/>
                <w:bCs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Exposure of </w:t>
            </w:r>
            <w:r w:rsidRPr="00594EDB">
              <w:rPr>
                <w:rFonts w:ascii="Arial" w:hAnsi="Arial" w:cs="Arial"/>
                <w:b/>
                <w:bCs/>
              </w:rPr>
              <w:t xml:space="preserve">animals </w:t>
            </w:r>
            <w:r w:rsidRPr="00594EDB">
              <w:rPr>
                <w:rFonts w:ascii="Arial" w:hAnsi="Arial" w:cs="Arial"/>
                <w:bCs/>
              </w:rPr>
              <w:t>(plasma</w:t>
            </w:r>
            <w:r w:rsidRPr="00594E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94EDB">
              <w:rPr>
                <w:rFonts w:ascii="Arial" w:hAnsi="Arial" w:cs="Arial"/>
                <w:bCs/>
              </w:rPr>
              <w:t>AUC&amp;Cmax</w:t>
            </w:r>
            <w:proofErr w:type="spellEnd"/>
            <w:r w:rsidRPr="00594EDB">
              <w:rPr>
                <w:rFonts w:ascii="Arial" w:hAnsi="Arial" w:cs="Arial"/>
                <w:bCs/>
              </w:rPr>
              <w:t xml:space="preserve">) </w:t>
            </w:r>
            <w:r w:rsidRPr="00594EDB">
              <w:rPr>
                <w:rFonts w:ascii="Arial" w:hAnsi="Arial" w:cs="Arial"/>
                <w:bCs/>
                <w:i/>
              </w:rPr>
              <w:t>if applicable</w:t>
            </w:r>
          </w:p>
          <w:p w14:paraId="078CEFB4" w14:textId="77777777" w:rsidR="00826E21" w:rsidRPr="00594EDB" w:rsidRDefault="00826E21" w:rsidP="00C830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Cs/>
                <w:sz w:val="20"/>
                <w:szCs w:val="20"/>
              </w:rPr>
              <w:t>-at NOAEL</w:t>
            </w:r>
          </w:p>
          <w:p w14:paraId="44D48B7B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Cs/>
                <w:sz w:val="20"/>
                <w:szCs w:val="20"/>
              </w:rPr>
              <w:t>-at highest dose</w:t>
            </w:r>
          </w:p>
        </w:tc>
        <w:tc>
          <w:tcPr>
            <w:tcW w:w="2268" w:type="dxa"/>
          </w:tcPr>
          <w:p w14:paraId="28F7C547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  <w:p w14:paraId="4457F53B" w14:textId="77777777" w:rsidR="00826E21" w:rsidRPr="00594EDB" w:rsidRDefault="00826E21" w:rsidP="00C83057">
            <w:pPr>
              <w:rPr>
                <w:rFonts w:ascii="Arial" w:hAnsi="Arial" w:cs="Arial"/>
              </w:rPr>
            </w:pPr>
          </w:p>
          <w:p w14:paraId="7D67BA5D" w14:textId="77777777" w:rsidR="00826E21" w:rsidRPr="00594EDB" w:rsidRDefault="00826E21" w:rsidP="00C83057">
            <w:pPr>
              <w:rPr>
                <w:rFonts w:ascii="Arial" w:hAnsi="Arial" w:cs="Arial"/>
              </w:rPr>
            </w:pPr>
            <w:r w:rsidRPr="00594EDB">
              <w:rPr>
                <w:rFonts w:ascii="Arial" w:hAnsi="Arial" w:cs="Arial"/>
              </w:rPr>
              <w:t>- XXX</w:t>
            </w:r>
          </w:p>
          <w:p w14:paraId="0F656B23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  <w:r w:rsidRPr="00594EDB">
              <w:rPr>
                <w:rFonts w:ascii="Arial" w:hAnsi="Arial" w:cs="Arial"/>
              </w:rPr>
              <w:t>- YYY</w:t>
            </w:r>
          </w:p>
        </w:tc>
        <w:tc>
          <w:tcPr>
            <w:tcW w:w="2268" w:type="dxa"/>
          </w:tcPr>
          <w:p w14:paraId="40CBE02D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3FC9B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DB" w:rsidRPr="00594EDB" w14:paraId="585733CE" w14:textId="77777777" w:rsidTr="00C42108">
        <w:tc>
          <w:tcPr>
            <w:tcW w:w="3114" w:type="dxa"/>
          </w:tcPr>
          <w:p w14:paraId="2098421D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Safety margin based on calculated/</w:t>
            </w:r>
          </w:p>
          <w:p w14:paraId="0C2D1081" w14:textId="77777777" w:rsidR="00826E21" w:rsidRPr="00594EDB" w:rsidRDefault="00826E21" w:rsidP="00C83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bCs/>
                <w:sz w:val="20"/>
                <w:szCs w:val="20"/>
              </w:rPr>
              <w:t>Extrapolated exposure of human at the highest dose (at the claimed limit)</w:t>
            </w:r>
          </w:p>
        </w:tc>
        <w:tc>
          <w:tcPr>
            <w:tcW w:w="2268" w:type="dxa"/>
          </w:tcPr>
          <w:p w14:paraId="37DEE0A8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5D64EB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8E0C" w14:textId="77777777" w:rsidR="00826E21" w:rsidRPr="00594EDB" w:rsidRDefault="00826E21" w:rsidP="00C83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B50B0" w14:textId="77777777" w:rsidR="00656D27" w:rsidRPr="00C636CE" w:rsidRDefault="00656D27" w:rsidP="005E6010">
      <w:pPr>
        <w:jc w:val="both"/>
        <w:rPr>
          <w:rFonts w:ascii="Arial" w:hAnsi="Arial" w:cs="Arial"/>
          <w:sz w:val="16"/>
          <w:szCs w:val="20"/>
        </w:rPr>
      </w:pPr>
      <w:r w:rsidRPr="00C636CE">
        <w:rPr>
          <w:rFonts w:ascii="Arial" w:hAnsi="Arial" w:cs="Arial"/>
          <w:sz w:val="16"/>
          <w:szCs w:val="20"/>
        </w:rPr>
        <w:t>*HED: Human equivalent dose</w:t>
      </w:r>
      <w:r w:rsidR="00D96872" w:rsidRPr="00C636CE">
        <w:rPr>
          <w:rFonts w:ascii="Arial" w:hAnsi="Arial" w:cs="Arial"/>
          <w:sz w:val="16"/>
          <w:szCs w:val="20"/>
        </w:rPr>
        <w:t>, MDD: maximum daily dose</w:t>
      </w:r>
      <w:r w:rsidR="00F149E8" w:rsidRPr="00C636CE">
        <w:rPr>
          <w:rFonts w:ascii="Arial" w:hAnsi="Arial" w:cs="Arial"/>
          <w:sz w:val="16"/>
          <w:szCs w:val="20"/>
        </w:rPr>
        <w:t>, ** LOD and LOQ of the analytical procedure used for determination of the impurity</w:t>
      </w:r>
    </w:p>
    <w:p w14:paraId="4403242A" w14:textId="77777777" w:rsidR="0060525A" w:rsidRPr="00C636CE" w:rsidRDefault="0060525A" w:rsidP="005E6010">
      <w:pPr>
        <w:rPr>
          <w:rFonts w:ascii="Arial" w:hAnsi="Arial" w:cs="Arial"/>
          <w:b/>
          <w:sz w:val="20"/>
          <w:szCs w:val="20"/>
          <w:u w:val="single"/>
        </w:rPr>
      </w:pPr>
    </w:p>
    <w:p w14:paraId="478F29E3" w14:textId="77777777" w:rsidR="00B20062" w:rsidRPr="00C636CE" w:rsidRDefault="00B20062" w:rsidP="00B20062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559"/>
        <w:gridCol w:w="1559"/>
        <w:gridCol w:w="1559"/>
        <w:gridCol w:w="1560"/>
      </w:tblGrid>
      <w:tr w:rsidR="00C42108" w:rsidRPr="00C636CE" w14:paraId="6740DEB2" w14:textId="77777777" w:rsidTr="00C65816">
        <w:trPr>
          <w:cantSplit/>
          <w:trHeight w:val="452"/>
          <w:tblHeader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46C001" w14:textId="77777777" w:rsidR="00C42108" w:rsidRPr="00C636CE" w:rsidRDefault="00C42108" w:rsidP="00C42108">
            <w:pPr>
              <w:pStyle w:val="normal-quality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36CE">
              <w:rPr>
                <w:rFonts w:ascii="Arial" w:hAnsi="Arial" w:cs="Arial"/>
                <w:color w:val="auto"/>
                <w:sz w:val="22"/>
                <w:szCs w:val="22"/>
              </w:rPr>
              <w:t>For biological substance</w:t>
            </w:r>
          </w:p>
        </w:tc>
      </w:tr>
      <w:tr w:rsidR="00B20062" w:rsidRPr="00C636CE" w14:paraId="14C839A8" w14:textId="77777777" w:rsidTr="00C65816">
        <w:trPr>
          <w:cantSplit/>
          <w:trHeight w:val="45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47ED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Impurities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333" w14:textId="77777777" w:rsidR="00B20062" w:rsidRPr="00C636CE" w:rsidRDefault="00B20062" w:rsidP="001F5E0C">
            <w:pPr>
              <w:pStyle w:val="NormalAgency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Limit of Detection (LOD)/ quantification (LOQ)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F25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eastAsia="Calibri" w:hAnsi="Arial" w:cs="Arial"/>
                <w:b/>
                <w:bCs/>
                <w:color w:val="0070C0"/>
                <w:sz w:val="16"/>
                <w:szCs w:val="16"/>
                <w:lang w:val="en-CA" w:bidi="ar-SA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Estimation of clearance, if cleared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C6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eastAsia="Calibri" w:hAnsi="Arial" w:cs="Arial"/>
                <w:b/>
                <w:bCs/>
                <w:sz w:val="16"/>
                <w:szCs w:val="16"/>
                <w:lang w:val="en-CA" w:bidi="ar-SA"/>
              </w:rPr>
              <w:t>Range of levels in clinical batches (per container)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53EF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Maximum amount for the highest clinical dose for an adult of 70 kg, a child of x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F614" w14:textId="621E73ED" w:rsidR="00B20062" w:rsidRPr="00C636CE" w:rsidRDefault="00B20062" w:rsidP="007E7A80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Risk-based assessment (e.g. PDE, ICH M7…</w:t>
            </w:r>
            <w:r w:rsidR="00E71D20">
              <w:rPr>
                <w:rFonts w:ascii="Arial" w:hAnsi="Arial" w:cs="Arial"/>
                <w:b/>
                <w:sz w:val="16"/>
                <w:szCs w:val="16"/>
              </w:rPr>
              <w:t>or any</w:t>
            </w:r>
            <w:r w:rsidR="007E7A80">
              <w:rPr>
                <w:rFonts w:ascii="Arial" w:hAnsi="Arial" w:cs="Arial"/>
                <w:b/>
                <w:sz w:val="16"/>
                <w:szCs w:val="16"/>
              </w:rPr>
              <w:t xml:space="preserve"> other</w:t>
            </w:r>
            <w:r w:rsidR="00E71D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71D20">
              <w:rPr>
                <w:rFonts w:ascii="Arial" w:hAnsi="Arial" w:cs="Arial"/>
                <w:b/>
                <w:sz w:val="16"/>
                <w:szCs w:val="16"/>
              </w:rPr>
              <w:t>non clinical</w:t>
            </w:r>
            <w:proofErr w:type="spellEnd"/>
            <w:r w:rsidR="00E71D20">
              <w:rPr>
                <w:rFonts w:ascii="Arial" w:hAnsi="Arial" w:cs="Arial"/>
                <w:b/>
                <w:sz w:val="16"/>
                <w:szCs w:val="16"/>
              </w:rPr>
              <w:t>/clinical</w:t>
            </w:r>
            <w:r w:rsidR="007E7A80">
              <w:rPr>
                <w:rFonts w:ascii="Arial" w:hAnsi="Arial" w:cs="Arial"/>
                <w:b/>
                <w:sz w:val="16"/>
                <w:szCs w:val="16"/>
              </w:rPr>
              <w:t xml:space="preserve"> justification</w:t>
            </w:r>
          </w:p>
        </w:tc>
      </w:tr>
      <w:tr w:rsidR="00B20062" w:rsidRPr="00C636CE" w14:paraId="1A54E8C1" w14:textId="77777777" w:rsidTr="00C65816">
        <w:trPr>
          <w:cantSplit/>
          <w:trHeight w:val="24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89415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Process related impurities (including antifoam….)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D05B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6CE">
              <w:rPr>
                <w:rFonts w:ascii="Arial" w:hAnsi="Arial" w:cs="Arial"/>
                <w:sz w:val="16"/>
                <w:szCs w:val="16"/>
              </w:rPr>
              <w:t>Impurity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E05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34A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FD3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DF22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0D60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62" w:rsidRPr="00C636CE" w14:paraId="4BA3697D" w14:textId="77777777" w:rsidTr="00C65816">
        <w:trPr>
          <w:cantSplit/>
          <w:trHeight w:val="10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F587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5057A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6CE">
              <w:rPr>
                <w:rFonts w:ascii="Arial" w:hAnsi="Arial" w:cs="Arial"/>
                <w:sz w:val="16"/>
                <w:szCs w:val="16"/>
              </w:rPr>
              <w:t>Impurity Y…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D1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F44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C9C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DC66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F2B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62" w:rsidRPr="00C636CE" w14:paraId="07D43FD1" w14:textId="77777777" w:rsidTr="00C65816">
        <w:trPr>
          <w:cantSplit/>
          <w:trHeight w:val="10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C8C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DA1D6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7E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630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28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161A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D675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62" w:rsidRPr="00C636CE" w14:paraId="14D31D4C" w14:textId="77777777" w:rsidTr="00C65816">
        <w:trPr>
          <w:cantSplit/>
          <w:trHeight w:val="10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0EB65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Product related impurities</w:t>
            </w:r>
          </w:p>
          <w:p w14:paraId="5C7383EA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89C85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577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654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505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1F38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91AC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62" w:rsidRPr="00C636CE" w14:paraId="314E4F80" w14:textId="77777777" w:rsidTr="00C65816">
        <w:trPr>
          <w:cantSplit/>
          <w:trHeight w:val="24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ADBA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06620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440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7F0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01D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DEC7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54C1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62" w:rsidRPr="00C636CE" w14:paraId="4B5B93EB" w14:textId="77777777" w:rsidTr="00C65816">
        <w:trPr>
          <w:cantSplit/>
          <w:trHeight w:val="24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9DBF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C5D5D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C5F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C34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2F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0C82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86BB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62" w:rsidRPr="00C636CE" w14:paraId="23D5995F" w14:textId="77777777" w:rsidTr="00C65816">
        <w:trPr>
          <w:cantSplit/>
          <w:trHeight w:val="24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6C00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9F65F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119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39B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BA4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4D3F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4C57" w14:textId="77777777" w:rsidR="00B20062" w:rsidRPr="00C636CE" w:rsidRDefault="00B20062" w:rsidP="001F5E0C">
            <w:pPr>
              <w:pStyle w:val="NormalAgenc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699D6A" w14:textId="77777777" w:rsidR="0060525A" w:rsidRDefault="0060525A" w:rsidP="00656D27">
      <w:pPr>
        <w:rPr>
          <w:rFonts w:ascii="Arial" w:hAnsi="Arial" w:cs="Arial"/>
          <w:b/>
          <w:sz w:val="20"/>
          <w:szCs w:val="20"/>
          <w:u w:val="single"/>
        </w:rPr>
      </w:pPr>
    </w:p>
    <w:p w14:paraId="72C8C56B" w14:textId="77777777" w:rsidR="00B3748B" w:rsidRPr="00C636CE" w:rsidRDefault="00B3748B" w:rsidP="00656D27">
      <w:pPr>
        <w:rPr>
          <w:rFonts w:ascii="Arial" w:hAnsi="Arial" w:cs="Arial"/>
          <w:b/>
          <w:sz w:val="20"/>
          <w:szCs w:val="20"/>
          <w:u w:val="single"/>
        </w:rPr>
      </w:pPr>
    </w:p>
    <w:p w14:paraId="1B4A98E1" w14:textId="77777777" w:rsidR="00656D27" w:rsidRPr="00C636CE" w:rsidRDefault="00656D27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Control of Active Substance</w:t>
      </w:r>
      <w:r w:rsidR="00A02D64" w:rsidRPr="00C636CE">
        <w:rPr>
          <w:rFonts w:ascii="Arial" w:hAnsi="Arial" w:cs="Arial"/>
          <w:b/>
          <w:sz w:val="28"/>
          <w:szCs w:val="24"/>
        </w:rPr>
        <w:t xml:space="preserve"> (S.4)</w:t>
      </w:r>
    </w:p>
    <w:p w14:paraId="17D79EB9" w14:textId="77777777" w:rsidR="0055135E" w:rsidRPr="00C636CE" w:rsidRDefault="0055135E" w:rsidP="005E6010">
      <w:pPr>
        <w:rPr>
          <w:rFonts w:ascii="Arial" w:hAnsi="Arial" w:cs="Arial"/>
          <w:sz w:val="20"/>
          <w:szCs w:val="20"/>
        </w:rPr>
      </w:pPr>
    </w:p>
    <w:p w14:paraId="45F0CE69" w14:textId="77777777" w:rsidR="00656D27" w:rsidRPr="00C636CE" w:rsidRDefault="00656D27" w:rsidP="005E6010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Batch Analyses</w:t>
      </w:r>
    </w:p>
    <w:p w14:paraId="422B7C9E" w14:textId="77777777" w:rsidR="005E6010" w:rsidRPr="00C636CE" w:rsidRDefault="005E6010" w:rsidP="005E601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28"/>
        <w:gridCol w:w="8314"/>
        <w:gridCol w:w="638"/>
        <w:gridCol w:w="638"/>
      </w:tblGrid>
      <w:tr w:rsidR="005E6010" w:rsidRPr="00C636CE" w14:paraId="2CD7C246" w14:textId="77777777" w:rsidTr="00594EDB">
        <w:trPr>
          <w:tblHeader/>
        </w:trPr>
        <w:tc>
          <w:tcPr>
            <w:tcW w:w="328" w:type="dxa"/>
            <w:shd w:val="clear" w:color="auto" w:fill="D9D9D9" w:themeFill="background1" w:themeFillShade="D9"/>
          </w:tcPr>
          <w:p w14:paraId="19589783" w14:textId="77777777" w:rsidR="005E6010" w:rsidRPr="00C636CE" w:rsidRDefault="005E6010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8314" w:type="dxa"/>
            <w:shd w:val="clear" w:color="auto" w:fill="D9D9D9" w:themeFill="background1" w:themeFillShade="D9"/>
          </w:tcPr>
          <w:p w14:paraId="76B93575" w14:textId="77777777" w:rsidR="005E6010" w:rsidRPr="00C636CE" w:rsidRDefault="005E6010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A44C489" w14:textId="77777777" w:rsidR="005E6010" w:rsidRPr="00C636CE" w:rsidRDefault="005E6010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B349F7F" w14:textId="77777777" w:rsidR="005E6010" w:rsidRPr="00C636CE" w:rsidRDefault="005E6010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E6010" w:rsidRPr="00C636CE" w14:paraId="5811FB63" w14:textId="77777777" w:rsidTr="005E6010">
        <w:tc>
          <w:tcPr>
            <w:tcW w:w="328" w:type="dxa"/>
          </w:tcPr>
          <w:p w14:paraId="6C44CA13" w14:textId="77777777" w:rsidR="005E6010" w:rsidRPr="00C636CE" w:rsidRDefault="005E6010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14" w:type="dxa"/>
            <w:shd w:val="clear" w:color="auto" w:fill="auto"/>
          </w:tcPr>
          <w:p w14:paraId="26092228" w14:textId="7BB9073C" w:rsidR="005E6010" w:rsidRPr="00C636CE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636CE">
              <w:rPr>
                <w:rFonts w:ascii="Arial" w:hAnsi="Arial" w:cs="Arial"/>
                <w:sz w:val="20"/>
                <w:szCs w:val="20"/>
              </w:rPr>
              <w:t>ill</w:t>
            </w:r>
            <w:r w:rsidRPr="00C636CE" w:rsidDel="001D74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E6010" w:rsidRPr="00C636CE">
              <w:rPr>
                <w:rFonts w:ascii="Arial" w:hAnsi="Arial" w:cs="Arial"/>
                <w:sz w:val="20"/>
                <w:szCs w:val="20"/>
              </w:rPr>
              <w:t>he presented clinical batches be used in this clinical trial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77017B2" w14:textId="77777777" w:rsidR="005E6010" w:rsidRPr="00C636CE" w:rsidRDefault="005E6010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49E63A" w14:textId="77777777" w:rsidR="005E6010" w:rsidRPr="00C636CE" w:rsidRDefault="005E6010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010" w:rsidRPr="00C636CE" w14:paraId="687BFBD0" w14:textId="77777777" w:rsidTr="005E6010">
        <w:tc>
          <w:tcPr>
            <w:tcW w:w="328" w:type="dxa"/>
          </w:tcPr>
          <w:p w14:paraId="44E5E745" w14:textId="77777777" w:rsidR="005E6010" w:rsidRPr="00C636CE" w:rsidRDefault="005E6010" w:rsidP="005E6010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314" w:type="dxa"/>
            <w:shd w:val="clear" w:color="auto" w:fill="auto"/>
          </w:tcPr>
          <w:p w14:paraId="42E627E5" w14:textId="2A809595" w:rsidR="005E6010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ill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E6010" w:rsidRPr="00C636CE">
              <w:rPr>
                <w:rFonts w:ascii="Arial" w:hAnsi="Arial" w:cs="Arial"/>
                <w:sz w:val="20"/>
                <w:szCs w:val="20"/>
              </w:rPr>
              <w:t>ther batches be used in this clinical trial</w:t>
            </w:r>
          </w:p>
          <w:p w14:paraId="12955044" w14:textId="77777777" w:rsidR="00F838EE" w:rsidRDefault="00F838EE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4EC8A" w14:textId="77777777" w:rsidR="00F838EE" w:rsidRPr="00C636CE" w:rsidRDefault="00F838EE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indicate batch numbers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632793" w14:textId="77777777" w:rsidR="005E6010" w:rsidRPr="00C636CE" w:rsidRDefault="005E6010" w:rsidP="005E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8F20A25" w14:textId="77777777" w:rsidR="005E6010" w:rsidRPr="00C636CE" w:rsidRDefault="005E6010" w:rsidP="005E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010" w:rsidRPr="00C636CE" w14:paraId="235995FA" w14:textId="77777777" w:rsidTr="005E6010">
        <w:tc>
          <w:tcPr>
            <w:tcW w:w="328" w:type="dxa"/>
          </w:tcPr>
          <w:p w14:paraId="77785A9D" w14:textId="77777777" w:rsidR="005E6010" w:rsidRPr="00C636CE" w:rsidRDefault="005E6010" w:rsidP="005E6010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14" w:type="dxa"/>
            <w:shd w:val="clear" w:color="auto" w:fill="auto"/>
          </w:tcPr>
          <w:p w14:paraId="5F392322" w14:textId="77777777" w:rsidR="005E6010" w:rsidRPr="00C636CE" w:rsidRDefault="005E6010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Confirm that all batches are representative of the process intended to be used in this Clinical trial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E05B0FC" w14:textId="77777777" w:rsidR="005E6010" w:rsidRPr="00C636CE" w:rsidRDefault="005E6010" w:rsidP="005E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B638106" w14:textId="77777777" w:rsidR="005E6010" w:rsidRPr="00C636CE" w:rsidRDefault="005E6010" w:rsidP="005E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DB66A5" w14:textId="77777777" w:rsidR="00B3748B" w:rsidRDefault="00B3748B" w:rsidP="00B3748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01FDA515" w14:textId="77777777" w:rsidR="00B3748B" w:rsidRPr="00B3748B" w:rsidRDefault="00B3748B" w:rsidP="00B3748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7AB2C1A2" w14:textId="77777777" w:rsidR="00656D27" w:rsidRPr="00C636CE" w:rsidRDefault="00656D27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Stability</w:t>
      </w:r>
      <w:r w:rsidR="00A02D64" w:rsidRPr="00C636CE">
        <w:rPr>
          <w:rFonts w:ascii="Arial" w:hAnsi="Arial" w:cs="Arial"/>
          <w:b/>
          <w:sz w:val="28"/>
          <w:szCs w:val="24"/>
        </w:rPr>
        <w:t xml:space="preserve"> (S.7)</w:t>
      </w:r>
    </w:p>
    <w:p w14:paraId="36BB6E19" w14:textId="77777777" w:rsidR="00826E21" w:rsidRPr="00C636CE" w:rsidRDefault="00826E21" w:rsidP="00826E2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28"/>
        <w:gridCol w:w="4487"/>
        <w:gridCol w:w="5103"/>
      </w:tblGrid>
      <w:tr w:rsidR="00B766E1" w:rsidRPr="00C636CE" w14:paraId="7A0789D2" w14:textId="77777777" w:rsidTr="00B766E1">
        <w:tc>
          <w:tcPr>
            <w:tcW w:w="328" w:type="dxa"/>
            <w:shd w:val="clear" w:color="auto" w:fill="D9D9D9" w:themeFill="background1" w:themeFillShade="D9"/>
          </w:tcPr>
          <w:p w14:paraId="4F7B846E" w14:textId="77777777" w:rsidR="00B766E1" w:rsidRPr="00C636CE" w:rsidRDefault="00B766E1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14:paraId="50945783" w14:textId="77777777" w:rsidR="00B766E1" w:rsidRPr="00C636CE" w:rsidRDefault="00B766E1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5EE177A" w14:textId="21F74202" w:rsidR="00B766E1" w:rsidRPr="00C636CE" w:rsidRDefault="00E71D20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Specify</w:t>
            </w:r>
          </w:p>
        </w:tc>
      </w:tr>
      <w:tr w:rsidR="00B766E1" w:rsidRPr="00C636CE" w14:paraId="1FE16B5B" w14:textId="77777777" w:rsidTr="00B766E1">
        <w:tc>
          <w:tcPr>
            <w:tcW w:w="328" w:type="dxa"/>
          </w:tcPr>
          <w:p w14:paraId="0E3F29B7" w14:textId="77777777" w:rsidR="00B766E1" w:rsidRPr="00C636CE" w:rsidRDefault="00B766E1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7" w:type="dxa"/>
            <w:shd w:val="clear" w:color="auto" w:fill="auto"/>
          </w:tcPr>
          <w:p w14:paraId="282FFEAA" w14:textId="53C11682" w:rsidR="00B766E1" w:rsidRPr="00C636CE" w:rsidRDefault="00216EFF" w:rsidP="00216EF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is the</w:t>
            </w:r>
            <w:r w:rsidR="00EF3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</w:t>
            </w:r>
            <w:r w:rsidR="00B766E1"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roposed retest period/ shelf life for biologicals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49878A" w14:textId="77777777" w:rsidR="00B766E1" w:rsidRPr="00C636CE" w:rsidRDefault="00B766E1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Months :</w:t>
            </w:r>
          </w:p>
          <w:p w14:paraId="23E1936C" w14:textId="77777777" w:rsidR="00B766E1" w:rsidRPr="00C636CE" w:rsidRDefault="00B766E1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Storage conditions :</w:t>
            </w:r>
          </w:p>
        </w:tc>
      </w:tr>
      <w:tr w:rsidR="00B766E1" w:rsidRPr="00C636CE" w14:paraId="68216451" w14:textId="77777777" w:rsidTr="00B766E1">
        <w:tc>
          <w:tcPr>
            <w:tcW w:w="328" w:type="dxa"/>
          </w:tcPr>
          <w:p w14:paraId="25E042B9" w14:textId="77777777" w:rsidR="00B766E1" w:rsidRPr="00C636CE" w:rsidRDefault="00B766E1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7" w:type="dxa"/>
            <w:shd w:val="clear" w:color="auto" w:fill="auto"/>
          </w:tcPr>
          <w:p w14:paraId="07AA2060" w14:textId="7CAB51B2" w:rsidR="00B766E1" w:rsidRPr="00C636CE" w:rsidRDefault="00F838EE" w:rsidP="00F8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is the </w:t>
            </w:r>
            <w:r w:rsidR="00AF3C6D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long term stability studie</w:t>
            </w:r>
            <w:r w:rsidR="00594EDB">
              <w:rPr>
                <w:rFonts w:ascii="Arial" w:hAnsi="Arial" w:cs="Arial"/>
                <w:color w:val="000000" w:themeColor="text1"/>
                <w:sz w:val="20"/>
                <w:szCs w:val="20"/>
              </w:rPr>
              <w:t>s?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A8ADD0" w14:textId="77777777" w:rsidR="00B766E1" w:rsidRDefault="00B766E1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Months :</w:t>
            </w:r>
          </w:p>
          <w:p w14:paraId="60B70400" w14:textId="2524F15D" w:rsidR="00F838EE" w:rsidRPr="00C636CE" w:rsidRDefault="00594EDB" w:rsidP="00B76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onditions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766E1" w:rsidRPr="00C636CE" w14:paraId="67596073" w14:textId="77777777" w:rsidTr="00B766E1">
        <w:tc>
          <w:tcPr>
            <w:tcW w:w="328" w:type="dxa"/>
          </w:tcPr>
          <w:p w14:paraId="64125BFA" w14:textId="77777777" w:rsidR="00B766E1" w:rsidRPr="00C636CE" w:rsidRDefault="00B766E1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7" w:type="dxa"/>
            <w:shd w:val="clear" w:color="auto" w:fill="auto"/>
          </w:tcPr>
          <w:p w14:paraId="7D46B5A0" w14:textId="559DE03B" w:rsidR="00B766E1" w:rsidRPr="00C636CE" w:rsidRDefault="00D707C3" w:rsidP="00D70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is the </w:t>
            </w:r>
            <w:r w:rsidR="00172D1D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accelerated stability studies</w:t>
            </w:r>
            <w:r w:rsidR="00594EDB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B2BEED" w14:textId="77777777" w:rsidR="00B766E1" w:rsidRDefault="00B766E1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Months :</w:t>
            </w:r>
          </w:p>
          <w:p w14:paraId="1053510F" w14:textId="24B00AAE" w:rsidR="00105D0C" w:rsidRPr="00C636CE" w:rsidRDefault="00594EDB" w:rsidP="00B76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</w:t>
            </w:r>
            <w:r w:rsidR="00105D0C">
              <w:rPr>
                <w:rFonts w:ascii="Arial" w:hAnsi="Arial" w:cs="Arial"/>
                <w:sz w:val="20"/>
                <w:szCs w:val="20"/>
              </w:rPr>
              <w:t>onditions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766E1" w:rsidRPr="00C636CE" w14:paraId="5069DDC5" w14:textId="77777777" w:rsidTr="00B766E1">
        <w:tc>
          <w:tcPr>
            <w:tcW w:w="328" w:type="dxa"/>
          </w:tcPr>
          <w:p w14:paraId="6AD5F7DD" w14:textId="77777777" w:rsidR="00B766E1" w:rsidRPr="00C636CE" w:rsidRDefault="00B766E1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7" w:type="dxa"/>
            <w:shd w:val="clear" w:color="auto" w:fill="auto"/>
          </w:tcPr>
          <w:p w14:paraId="2D92BC31" w14:textId="77777777" w:rsidR="00B766E1" w:rsidRPr="00C636CE" w:rsidRDefault="00B766E1" w:rsidP="001D740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conditions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4A74A5" w14:textId="77777777" w:rsidR="00B766E1" w:rsidRPr="00C636CE" w:rsidRDefault="00B766E1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The conditions studied :</w:t>
            </w:r>
          </w:p>
        </w:tc>
      </w:tr>
    </w:tbl>
    <w:p w14:paraId="086DA3EA" w14:textId="77777777" w:rsidR="00826E21" w:rsidRPr="00C636CE" w:rsidRDefault="00826E21" w:rsidP="00656D2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35F736" w14:textId="77777777" w:rsidR="00B766E1" w:rsidRPr="00C636CE" w:rsidRDefault="00B766E1" w:rsidP="00656D2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567"/>
        <w:gridCol w:w="2977"/>
      </w:tblGrid>
      <w:tr w:rsidR="00B766E1" w:rsidRPr="00C636CE" w14:paraId="2CDB65EC" w14:textId="77777777" w:rsidTr="00607CF7">
        <w:tc>
          <w:tcPr>
            <w:tcW w:w="562" w:type="dxa"/>
            <w:shd w:val="clear" w:color="auto" w:fill="D9D9D9" w:themeFill="background1" w:themeFillShade="D9"/>
          </w:tcPr>
          <w:p w14:paraId="3E59BD17" w14:textId="77777777" w:rsidR="00B766E1" w:rsidRPr="00C636CE" w:rsidRDefault="00B766E1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3B7F98B" w14:textId="77777777" w:rsidR="00B766E1" w:rsidRPr="00C636CE" w:rsidRDefault="00B766E1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ED0957" w14:textId="77777777" w:rsidR="00B766E1" w:rsidRPr="00C636CE" w:rsidRDefault="00B766E1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78BF8CB" w14:textId="77777777" w:rsidR="00B766E1" w:rsidRPr="00C636CE" w:rsidRDefault="00B766E1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FD44157" w14:textId="79D86474" w:rsidR="00B766E1" w:rsidRPr="00C636CE" w:rsidRDefault="00E71D20" w:rsidP="00607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607CF7" w:rsidRPr="00C636CE">
              <w:rPr>
                <w:rFonts w:ascii="Arial" w:hAnsi="Arial" w:cs="Arial"/>
                <w:b/>
                <w:sz w:val="20"/>
                <w:szCs w:val="20"/>
              </w:rPr>
              <w:t xml:space="preserve"> if necessary</w:t>
            </w:r>
          </w:p>
        </w:tc>
      </w:tr>
      <w:tr w:rsidR="00B766E1" w:rsidRPr="00C636CE" w14:paraId="4973CCE7" w14:textId="77777777" w:rsidTr="00594EDB">
        <w:tc>
          <w:tcPr>
            <w:tcW w:w="562" w:type="dxa"/>
          </w:tcPr>
          <w:p w14:paraId="77E1D4DD" w14:textId="77777777" w:rsidR="00B766E1" w:rsidRPr="00C636CE" w:rsidRDefault="00B766E1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2DB02317" w14:textId="7F7B8A5F" w:rsidR="00B766E1" w:rsidRPr="00C636CE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766E1" w:rsidRPr="00C636C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B766E1"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container used during the stability studies identical to the container closure system described in section 3.2.S.6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EE61F" w14:textId="77777777" w:rsidR="00B766E1" w:rsidRPr="00C636CE" w:rsidRDefault="00B766E1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F1903" w14:textId="77777777" w:rsidR="00B766E1" w:rsidRPr="00C636CE" w:rsidRDefault="00B766E1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73F7B8E" w14:textId="41785B1E" w:rsidR="00B766E1" w:rsidRPr="00C636CE" w:rsidRDefault="00B766E1" w:rsidP="0060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6E1" w:rsidRPr="00C636CE" w14:paraId="03E54C1D" w14:textId="77777777" w:rsidTr="00594EDB">
        <w:tc>
          <w:tcPr>
            <w:tcW w:w="562" w:type="dxa"/>
          </w:tcPr>
          <w:p w14:paraId="7A889D58" w14:textId="77777777" w:rsidR="00B766E1" w:rsidRPr="00C636CE" w:rsidRDefault="00B766E1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66093A98" w14:textId="2B9C0AAE" w:rsidR="00B766E1" w:rsidRPr="00C636CE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t</w:t>
            </w: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 </w:t>
            </w:r>
            <w:r w:rsidR="00B766E1"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retest period/shelf life for biologicals proposed based on extrapolation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9BC5A" w14:textId="77777777" w:rsidR="00B766E1" w:rsidRPr="00C636CE" w:rsidRDefault="00B766E1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B8815" w14:textId="77777777" w:rsidR="00B766E1" w:rsidRPr="00C636CE" w:rsidRDefault="00B766E1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53808118" w14:textId="1C526D56" w:rsidR="00B766E1" w:rsidRPr="00C636CE" w:rsidRDefault="00B766E1" w:rsidP="0060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6E1" w:rsidRPr="00C636CE" w14:paraId="096C761D" w14:textId="77777777" w:rsidTr="00594EDB">
        <w:tc>
          <w:tcPr>
            <w:tcW w:w="562" w:type="dxa"/>
          </w:tcPr>
          <w:p w14:paraId="0EA5B893" w14:textId="77777777" w:rsidR="00B766E1" w:rsidRPr="00C636CE" w:rsidRDefault="00B766E1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06A6902F" w14:textId="2A305449" w:rsidR="00B766E1" w:rsidRPr="00C636CE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766E1" w:rsidRPr="00C636CE">
              <w:rPr>
                <w:rFonts w:ascii="Arial" w:hAnsi="Arial" w:cs="Arial"/>
                <w:sz w:val="20"/>
                <w:szCs w:val="20"/>
              </w:rPr>
              <w:t>n extension protocol of the shelf-life in accordance with the GL EMEA/CHMP/BWP/534898/2008 provided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61811" w14:textId="77777777" w:rsidR="00B766E1" w:rsidRPr="00C636CE" w:rsidRDefault="00B766E1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61879" w14:textId="77777777" w:rsidR="00B766E1" w:rsidRPr="00C636CE" w:rsidRDefault="00B766E1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3EE59AB2" w14:textId="1B1E339D" w:rsidR="00B766E1" w:rsidRPr="00C636CE" w:rsidRDefault="00B766E1" w:rsidP="00607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6E1" w:rsidRPr="00C636CE" w14:paraId="2C084AD5" w14:textId="77777777" w:rsidTr="00607CF7">
        <w:tc>
          <w:tcPr>
            <w:tcW w:w="562" w:type="dxa"/>
          </w:tcPr>
          <w:p w14:paraId="20FBD9AE" w14:textId="77777777" w:rsidR="00B766E1" w:rsidRPr="00C636CE" w:rsidRDefault="00B766E1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78DAA2F4" w14:textId="7AEC5423" w:rsidR="00B766E1" w:rsidRPr="00C636CE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 t</w:t>
            </w:r>
            <w:r w:rsidR="00B766E1"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rends or OOS results observed</w:t>
            </w:r>
            <w:r w:rsidR="00B766E1"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A5410" w14:textId="77777777" w:rsidR="00B766E1" w:rsidRPr="00C636CE" w:rsidRDefault="00B766E1" w:rsidP="00B7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7D987" w14:textId="77777777" w:rsidR="00B766E1" w:rsidRPr="00C636CE" w:rsidRDefault="00B766E1" w:rsidP="00B7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4E1109A7" w14:textId="77777777" w:rsidR="00B766E1" w:rsidRPr="00C636CE" w:rsidRDefault="00B766E1" w:rsidP="001D7409">
            <w:pPr>
              <w:pStyle w:val="NormalAgenc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For which attributes and which storage conditions:</w:t>
            </w:r>
          </w:p>
          <w:p w14:paraId="7EAC1E03" w14:textId="77777777" w:rsidR="00B766E1" w:rsidRPr="00C636CE" w:rsidRDefault="00B766E1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6E1" w:rsidRPr="00C636CE" w14:paraId="2F4F5893" w14:textId="77777777" w:rsidTr="00594EDB">
        <w:tc>
          <w:tcPr>
            <w:tcW w:w="562" w:type="dxa"/>
          </w:tcPr>
          <w:p w14:paraId="552B9D07" w14:textId="77777777" w:rsidR="00B766E1" w:rsidRPr="00C636CE" w:rsidRDefault="00607CF7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533F29C" w14:textId="50CCF526" w:rsidR="00B766E1" w:rsidRPr="00C636CE" w:rsidRDefault="001D7409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B766E1"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orced degradation studies been conducted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EEB7" w14:textId="77777777" w:rsidR="00B766E1" w:rsidRPr="00C636CE" w:rsidRDefault="00B766E1" w:rsidP="00B7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8A41E" w14:textId="77777777" w:rsidR="00B766E1" w:rsidRPr="00C636CE" w:rsidRDefault="00B766E1" w:rsidP="00B7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6CCF13B" w14:textId="61E5A272" w:rsidR="00B766E1" w:rsidRPr="00C636CE" w:rsidRDefault="00B766E1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6E1" w:rsidRPr="00C636CE" w14:paraId="25397168" w14:textId="77777777" w:rsidTr="00607CF7">
        <w:tc>
          <w:tcPr>
            <w:tcW w:w="562" w:type="dxa"/>
          </w:tcPr>
          <w:p w14:paraId="1205C7DC" w14:textId="77777777" w:rsidR="00B766E1" w:rsidRPr="00C636CE" w:rsidRDefault="00607CF7" w:rsidP="00B766E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103" w:type="dxa"/>
            <w:shd w:val="clear" w:color="auto" w:fill="auto"/>
          </w:tcPr>
          <w:p w14:paraId="02D10F34" w14:textId="2E0B299C" w:rsidR="00B766E1" w:rsidRPr="00C636CE" w:rsidRDefault="00607CF7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Forced degradation studies </w:t>
            </w:r>
            <w:r w:rsidR="001D7409">
              <w:rPr>
                <w:rFonts w:ascii="Arial" w:hAnsi="Arial" w:cs="Arial"/>
                <w:color w:val="000000" w:themeColor="text1"/>
                <w:sz w:val="20"/>
                <w:szCs w:val="20"/>
              </w:rPr>
              <w:t>were</w:t>
            </w: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conducted, </w:t>
            </w:r>
            <w:r w:rsidR="001D7409"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</w:t>
            </w: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any specific storage conditions to be applied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0EDEC" w14:textId="77777777" w:rsidR="00B766E1" w:rsidRPr="00C636CE" w:rsidRDefault="00B766E1" w:rsidP="00B7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43AC6" w14:textId="77777777" w:rsidR="00B766E1" w:rsidRPr="00C636CE" w:rsidRDefault="00B766E1" w:rsidP="00B76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467F85B6" w14:textId="504754C8" w:rsidR="00B766E1" w:rsidRPr="00C636CE" w:rsidRDefault="00105D0C" w:rsidP="001D7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</w:t>
            </w:r>
            <w:r w:rsidR="00607CF7" w:rsidRPr="00C636CE">
              <w:rPr>
                <w:rFonts w:ascii="Arial" w:hAnsi="Arial" w:cs="Arial"/>
                <w:sz w:val="20"/>
                <w:szCs w:val="20"/>
              </w:rPr>
              <w:t xml:space="preserve">pecify the precaution </w:t>
            </w:r>
            <w:r w:rsidR="001D7409">
              <w:rPr>
                <w:rFonts w:ascii="Arial" w:hAnsi="Arial" w:cs="Arial"/>
                <w:sz w:val="20"/>
                <w:szCs w:val="20"/>
              </w:rPr>
              <w:t>for</w:t>
            </w:r>
            <w:r w:rsidR="00607CF7" w:rsidRPr="00C636CE">
              <w:rPr>
                <w:rFonts w:ascii="Arial" w:hAnsi="Arial" w:cs="Arial"/>
                <w:sz w:val="20"/>
                <w:szCs w:val="20"/>
              </w:rPr>
              <w:t xml:space="preserve"> storage:</w:t>
            </w:r>
          </w:p>
        </w:tc>
      </w:tr>
    </w:tbl>
    <w:p w14:paraId="27C077E7" w14:textId="77777777" w:rsidR="00B766E1" w:rsidRPr="00C636CE" w:rsidRDefault="00B766E1" w:rsidP="00656D2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C49995" w14:textId="77777777" w:rsidR="00656D27" w:rsidRPr="00C636CE" w:rsidRDefault="00656D27" w:rsidP="00656D2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9918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18"/>
      </w:tblGrid>
      <w:tr w:rsidR="00607CF7" w:rsidRPr="00C636CE" w14:paraId="599125EE" w14:textId="77777777" w:rsidTr="00074ACD">
        <w:tc>
          <w:tcPr>
            <w:tcW w:w="9918" w:type="dxa"/>
            <w:shd w:val="clear" w:color="auto" w:fill="A8D08D" w:themeFill="accent6" w:themeFillTint="99"/>
          </w:tcPr>
          <w:p w14:paraId="1A44B99B" w14:textId="77777777" w:rsidR="00607CF7" w:rsidRPr="00C636CE" w:rsidRDefault="00607CF7" w:rsidP="000C6A0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8"/>
                <w:szCs w:val="24"/>
              </w:rPr>
              <w:t>Finished product (Section P of IMPD)</w:t>
            </w:r>
          </w:p>
        </w:tc>
      </w:tr>
    </w:tbl>
    <w:p w14:paraId="30690543" w14:textId="77777777" w:rsidR="00A83A1F" w:rsidRPr="00C636CE" w:rsidRDefault="00A83A1F" w:rsidP="00E16A64">
      <w:pPr>
        <w:rPr>
          <w:rFonts w:ascii="Arial" w:hAnsi="Arial" w:cs="Arial"/>
          <w:sz w:val="20"/>
          <w:szCs w:val="20"/>
        </w:rPr>
      </w:pPr>
    </w:p>
    <w:p w14:paraId="47FBA119" w14:textId="77777777" w:rsidR="00A83A1F" w:rsidRPr="00C636CE" w:rsidRDefault="00607CF7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Manufacture (P.3</w:t>
      </w:r>
      <w:r w:rsidR="00A83A1F" w:rsidRPr="00C636CE">
        <w:rPr>
          <w:rFonts w:ascii="Arial" w:hAnsi="Arial" w:cs="Arial"/>
          <w:b/>
          <w:sz w:val="28"/>
          <w:szCs w:val="24"/>
        </w:rPr>
        <w:t>)</w:t>
      </w:r>
    </w:p>
    <w:p w14:paraId="1B601A0B" w14:textId="77777777" w:rsidR="000314E1" w:rsidRPr="00C636CE" w:rsidRDefault="000314E1" w:rsidP="00E16A6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28"/>
        <w:gridCol w:w="7747"/>
        <w:gridCol w:w="614"/>
        <w:gridCol w:w="614"/>
        <w:gridCol w:w="615"/>
      </w:tblGrid>
      <w:tr w:rsidR="00607CF7" w:rsidRPr="00C636CE" w14:paraId="3D5C9EAE" w14:textId="77777777" w:rsidTr="00607CF7">
        <w:tc>
          <w:tcPr>
            <w:tcW w:w="328" w:type="dxa"/>
            <w:shd w:val="clear" w:color="auto" w:fill="D9D9D9" w:themeFill="background1" w:themeFillShade="D9"/>
          </w:tcPr>
          <w:p w14:paraId="50D3E94B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747" w:type="dxa"/>
            <w:shd w:val="clear" w:color="auto" w:fill="D9D9D9" w:themeFill="background1" w:themeFillShade="D9"/>
          </w:tcPr>
          <w:p w14:paraId="6CA9BF28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717445D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62A66DBD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25CCD037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607CF7" w:rsidRPr="00C636CE" w14:paraId="527078E9" w14:textId="77777777" w:rsidTr="00607CF7">
        <w:tc>
          <w:tcPr>
            <w:tcW w:w="328" w:type="dxa"/>
          </w:tcPr>
          <w:p w14:paraId="254044BE" w14:textId="77777777" w:rsidR="00607CF7" w:rsidRPr="00C636CE" w:rsidRDefault="00607CF7" w:rsidP="00607CF7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7" w:type="dxa"/>
            <w:shd w:val="clear" w:color="auto" w:fill="auto"/>
          </w:tcPr>
          <w:p w14:paraId="2D99E419" w14:textId="77777777" w:rsidR="00607CF7" w:rsidRPr="00C636CE" w:rsidRDefault="001D7409" w:rsidP="00607C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B3E38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CF7" w:rsidRPr="00C636CE">
              <w:rPr>
                <w:rFonts w:ascii="Arial" w:hAnsi="Arial" w:cs="Arial"/>
                <w:sz w:val="20"/>
                <w:szCs w:val="20"/>
              </w:rPr>
              <w:t>Media fill runs cover the worst case conditions of the aseptic process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3D059F8" w14:textId="77777777" w:rsidR="00607CF7" w:rsidRPr="00C636CE" w:rsidRDefault="00607CF7" w:rsidP="00607C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182C20" w14:textId="77777777" w:rsidR="00607CF7" w:rsidRPr="00C636CE" w:rsidRDefault="00607CF7" w:rsidP="00607C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1961A7D6" w14:textId="77777777" w:rsidR="00607CF7" w:rsidRPr="00C636CE" w:rsidRDefault="00607CF7" w:rsidP="0060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DB5704" w14:textId="77777777" w:rsidR="00607CF7" w:rsidRDefault="00607CF7" w:rsidP="00E16A6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A5FC28" w14:textId="77777777" w:rsidR="00B3748B" w:rsidRPr="00C636CE" w:rsidRDefault="00B3748B" w:rsidP="00E16A6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C78436" w14:textId="77777777" w:rsidR="00656D27" w:rsidRPr="00C636CE" w:rsidRDefault="00656D27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Excipients</w:t>
      </w:r>
      <w:r w:rsidR="00A02D64" w:rsidRPr="00C636CE">
        <w:rPr>
          <w:rFonts w:ascii="Arial" w:hAnsi="Arial" w:cs="Arial"/>
          <w:b/>
          <w:sz w:val="28"/>
          <w:szCs w:val="24"/>
        </w:rPr>
        <w:t xml:space="preserve"> (</w:t>
      </w:r>
      <w:r w:rsidR="00607CF7" w:rsidRPr="00C636CE">
        <w:rPr>
          <w:rFonts w:ascii="Arial" w:hAnsi="Arial" w:cs="Arial"/>
          <w:b/>
          <w:sz w:val="28"/>
          <w:szCs w:val="24"/>
        </w:rPr>
        <w:t>P.4</w:t>
      </w:r>
      <w:r w:rsidR="00A02D64" w:rsidRPr="00C636CE">
        <w:rPr>
          <w:rFonts w:ascii="Arial" w:hAnsi="Arial" w:cs="Arial"/>
          <w:b/>
          <w:sz w:val="28"/>
          <w:szCs w:val="24"/>
        </w:rPr>
        <w:t>)</w:t>
      </w:r>
    </w:p>
    <w:p w14:paraId="0F280B39" w14:textId="77777777" w:rsidR="00656D27" w:rsidRPr="00C636CE" w:rsidRDefault="00656D27" w:rsidP="00656D27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614"/>
        <w:gridCol w:w="614"/>
        <w:gridCol w:w="615"/>
      </w:tblGrid>
      <w:tr w:rsidR="00607CF7" w:rsidRPr="00C636CE" w14:paraId="53CACEAB" w14:textId="77777777" w:rsidTr="00594EDB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0E434A00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67A8FA2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66E50514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B00B830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65A7072A" w14:textId="77777777" w:rsidR="00607CF7" w:rsidRPr="00C636CE" w:rsidRDefault="00607CF7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607CF7" w:rsidRPr="00C636CE" w14:paraId="1BC1C9B5" w14:textId="77777777" w:rsidTr="00F366E3">
        <w:tc>
          <w:tcPr>
            <w:tcW w:w="562" w:type="dxa"/>
          </w:tcPr>
          <w:p w14:paraId="26674BFE" w14:textId="77777777" w:rsidR="00607CF7" w:rsidRPr="00C636CE" w:rsidRDefault="00607CF7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63DB08E4" w14:textId="77777777" w:rsidR="00607CF7" w:rsidRPr="00C636CE" w:rsidRDefault="00607CF7" w:rsidP="00BB3E3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Is there any non-pharmacopoeia excipient used in the formulation?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F106D1" w14:textId="77777777" w:rsidR="00607CF7" w:rsidRPr="00C636CE" w:rsidRDefault="00607CF7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9F60A9" w14:textId="77777777" w:rsidR="00607CF7" w:rsidRPr="00C636CE" w:rsidRDefault="00607CF7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shd w:val="clear" w:color="auto" w:fill="595959" w:themeFill="text1" w:themeFillTint="A6"/>
            <w:vAlign w:val="center"/>
          </w:tcPr>
          <w:p w14:paraId="364BF9FA" w14:textId="77777777" w:rsidR="00607CF7" w:rsidRPr="00C636CE" w:rsidRDefault="00607CF7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53" w:rsidRPr="00C636CE" w14:paraId="28D27E4B" w14:textId="77777777" w:rsidTr="00F366E3">
        <w:tc>
          <w:tcPr>
            <w:tcW w:w="562" w:type="dxa"/>
          </w:tcPr>
          <w:p w14:paraId="7463EF14" w14:textId="77777777" w:rsidR="00C52553" w:rsidRPr="00C636CE" w:rsidRDefault="00C52553" w:rsidP="00C5255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38D7D9A9" w14:textId="77777777" w:rsidR="00C52553" w:rsidRPr="00C636CE" w:rsidRDefault="00C52553" w:rsidP="00BB3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Is there any novel excipient used in the formulation?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BC60AED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79DFA78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shd w:val="clear" w:color="auto" w:fill="595959" w:themeFill="text1" w:themeFillTint="A6"/>
            <w:vAlign w:val="center"/>
          </w:tcPr>
          <w:p w14:paraId="529E954D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53" w:rsidRPr="00C636CE" w14:paraId="0E941D04" w14:textId="77777777" w:rsidTr="00F366E3">
        <w:tc>
          <w:tcPr>
            <w:tcW w:w="562" w:type="dxa"/>
          </w:tcPr>
          <w:p w14:paraId="2E43DC7D" w14:textId="77777777" w:rsidR="00C52553" w:rsidRPr="00C636CE" w:rsidRDefault="00C52553" w:rsidP="00C5255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7C6E67B2" w14:textId="77777777" w:rsidR="00C52553" w:rsidRPr="00C636CE" w:rsidRDefault="00C52553" w:rsidP="00BB3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Is there any non-pharmacopoeia excipient however used in other type of products such as cosmetics?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28D1206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8F93B7B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shd w:val="clear" w:color="auto" w:fill="595959" w:themeFill="text1" w:themeFillTint="A6"/>
            <w:vAlign w:val="center"/>
          </w:tcPr>
          <w:p w14:paraId="3C6BCC94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53" w:rsidRPr="00C636CE" w14:paraId="023E6CD1" w14:textId="77777777" w:rsidTr="00F366E3">
        <w:tc>
          <w:tcPr>
            <w:tcW w:w="562" w:type="dxa"/>
          </w:tcPr>
          <w:p w14:paraId="5D33F2B2" w14:textId="77777777" w:rsidR="00C52553" w:rsidRPr="00C636CE" w:rsidRDefault="00C52553" w:rsidP="00C5255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2CF27586" w14:textId="77777777" w:rsidR="00C52553" w:rsidRPr="00C636CE" w:rsidRDefault="00C52553" w:rsidP="00BB3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>Is there any excipient of animal or human origin present?</w:t>
            </w:r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ab/>
            </w:r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C936DDE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EEAD5D5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shd w:val="clear" w:color="auto" w:fill="595959" w:themeFill="text1" w:themeFillTint="A6"/>
            <w:vAlign w:val="center"/>
          </w:tcPr>
          <w:p w14:paraId="421A33B5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53" w:rsidRPr="00C636CE" w14:paraId="730A4EB3" w14:textId="77777777" w:rsidTr="00C52553">
        <w:tc>
          <w:tcPr>
            <w:tcW w:w="562" w:type="dxa"/>
          </w:tcPr>
          <w:p w14:paraId="2FE13B09" w14:textId="77777777" w:rsidR="00C52553" w:rsidRPr="00C636CE" w:rsidRDefault="00C52553" w:rsidP="00C5255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6EA28915" w14:textId="77777777" w:rsidR="00C52553" w:rsidRPr="00C636CE" w:rsidRDefault="00C52553" w:rsidP="00BB3E38">
            <w:pPr>
              <w:pStyle w:val="NormalAgenc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Is </w:t>
            </w:r>
            <w:r w:rsidRPr="00C636CE">
              <w:rPr>
                <w:rFonts w:ascii="Arial" w:hAnsi="Arial" w:cs="Arial"/>
                <w:sz w:val="20"/>
                <w:szCs w:val="20"/>
              </w:rPr>
              <w:t>BSE/TSE risk is addressed?</w:t>
            </w:r>
          </w:p>
          <w:p w14:paraId="6C71E00A" w14:textId="5AA81653" w:rsidR="00C52553" w:rsidRPr="00C636CE" w:rsidRDefault="00C52553" w:rsidP="00BB3E38">
            <w:pPr>
              <w:pStyle w:val="NormalAgenc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[Fill  the viral safety section if applicable]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7ACD1BF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F77ECD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10C86654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553" w:rsidRPr="00C636CE" w14:paraId="4F143599" w14:textId="77777777" w:rsidTr="00F366E3">
        <w:tc>
          <w:tcPr>
            <w:tcW w:w="562" w:type="dxa"/>
          </w:tcPr>
          <w:p w14:paraId="6D7A0CFB" w14:textId="77777777" w:rsidR="00C52553" w:rsidRPr="00C636CE" w:rsidRDefault="00C52553" w:rsidP="00C5255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7E50DF02" w14:textId="77777777" w:rsidR="00C52553" w:rsidRPr="00C636CE" w:rsidRDefault="00C52553" w:rsidP="00BB3E38">
            <w:pPr>
              <w:pStyle w:val="NormalAgency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Is there any excipient with known effects (</w:t>
            </w: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EMA/CHMP/302620/2017)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F884A3B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A94B90A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shd w:val="clear" w:color="auto" w:fill="595959" w:themeFill="text1" w:themeFillTint="A6"/>
            <w:vAlign w:val="center"/>
          </w:tcPr>
          <w:p w14:paraId="268B7500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91C0D" w14:textId="77777777" w:rsidR="00607CF7" w:rsidRPr="00594EDB" w:rsidRDefault="00105D0C" w:rsidP="00594EDB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6984">
        <w:rPr>
          <w:rFonts w:ascii="Arial" w:hAnsi="Arial" w:cs="Arial"/>
          <w:sz w:val="20"/>
          <w:szCs w:val="20"/>
        </w:rPr>
        <w:t xml:space="preserve">for definition of novel excipients, see </w:t>
      </w:r>
      <w:r w:rsidR="00165AF6">
        <w:rPr>
          <w:rStyle w:val="glossary-term"/>
        </w:rPr>
        <w:t>CHMP</w:t>
      </w:r>
      <w:r w:rsidR="00165AF6">
        <w:t>/QWP/396951/2006</w:t>
      </w:r>
    </w:p>
    <w:p w14:paraId="56960706" w14:textId="77777777" w:rsidR="00656D27" w:rsidRDefault="00656D27" w:rsidP="00656D27">
      <w:pPr>
        <w:rPr>
          <w:rFonts w:ascii="Arial" w:hAnsi="Arial" w:cs="Arial"/>
          <w:sz w:val="20"/>
          <w:szCs w:val="20"/>
        </w:rPr>
      </w:pPr>
    </w:p>
    <w:p w14:paraId="5FFA4DDA" w14:textId="77777777" w:rsidR="00E967E3" w:rsidRPr="00C636CE" w:rsidRDefault="00E967E3" w:rsidP="00656D27">
      <w:pPr>
        <w:rPr>
          <w:rFonts w:ascii="Arial" w:hAnsi="Arial" w:cs="Arial"/>
          <w:sz w:val="20"/>
          <w:szCs w:val="20"/>
        </w:rPr>
      </w:pPr>
    </w:p>
    <w:p w14:paraId="54984506" w14:textId="77777777" w:rsidR="00656D27" w:rsidRPr="00C636CE" w:rsidRDefault="00656D27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Control of the investigational medicinal product</w:t>
      </w:r>
      <w:r w:rsidR="00A02D64" w:rsidRPr="00C636CE">
        <w:rPr>
          <w:rFonts w:ascii="Arial" w:hAnsi="Arial" w:cs="Arial"/>
          <w:b/>
          <w:sz w:val="28"/>
          <w:szCs w:val="24"/>
        </w:rPr>
        <w:t xml:space="preserve"> (P.5)</w:t>
      </w:r>
    </w:p>
    <w:p w14:paraId="709CDAD5" w14:textId="77777777" w:rsidR="00656D27" w:rsidRPr="00C636CE" w:rsidRDefault="00656D27" w:rsidP="00656D27">
      <w:pPr>
        <w:rPr>
          <w:rFonts w:ascii="Arial" w:hAnsi="Arial" w:cs="Arial"/>
          <w:sz w:val="20"/>
          <w:szCs w:val="20"/>
        </w:rPr>
      </w:pPr>
    </w:p>
    <w:p w14:paraId="4C840D8C" w14:textId="77777777" w:rsidR="00656D27" w:rsidRPr="00C636CE" w:rsidRDefault="00656D27" w:rsidP="00607CF7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Batch analyses</w:t>
      </w:r>
      <w:r w:rsidR="00607CF7" w:rsidRPr="00C636CE">
        <w:rPr>
          <w:rFonts w:ascii="Arial" w:hAnsi="Arial" w:cs="Arial"/>
          <w:b/>
          <w:sz w:val="22"/>
          <w:szCs w:val="22"/>
        </w:rPr>
        <w:t xml:space="preserve"> (P.5.4)</w:t>
      </w:r>
    </w:p>
    <w:p w14:paraId="01088A8E" w14:textId="77777777" w:rsidR="00C52553" w:rsidRPr="00C636CE" w:rsidRDefault="00C52553" w:rsidP="00607CF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709"/>
        <w:gridCol w:w="709"/>
      </w:tblGrid>
      <w:tr w:rsidR="00C52553" w:rsidRPr="00C636CE" w14:paraId="644EE6EB" w14:textId="77777777" w:rsidTr="00C52553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3FB82322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6289603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0FBB0C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87798D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52553" w:rsidRPr="00C636CE" w14:paraId="6CE0113B" w14:textId="77777777" w:rsidTr="00C52553">
        <w:tc>
          <w:tcPr>
            <w:tcW w:w="562" w:type="dxa"/>
          </w:tcPr>
          <w:p w14:paraId="41FDB743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3D6C62C7" w14:textId="5C6B595D" w:rsidR="00C52553" w:rsidRPr="00C636CE" w:rsidRDefault="001D7409" w:rsidP="001D74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</w:t>
            </w:r>
            <w:r w:rsidR="00C52553" w:rsidRPr="00C636CE">
              <w:rPr>
                <w:rFonts w:ascii="Arial" w:hAnsi="Arial" w:cs="Arial"/>
                <w:sz w:val="20"/>
                <w:szCs w:val="20"/>
              </w:rPr>
              <w:t>he presented clinical batches be used in this clinical trial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6332E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618BF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553" w:rsidRPr="00C636CE" w14:paraId="586CB02C" w14:textId="77777777" w:rsidTr="00C52553">
        <w:tc>
          <w:tcPr>
            <w:tcW w:w="562" w:type="dxa"/>
          </w:tcPr>
          <w:p w14:paraId="6B01FDF7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4678DE8C" w14:textId="2817F641" w:rsidR="00C52553" w:rsidRDefault="001D7409" w:rsidP="001D7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ill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52553" w:rsidRPr="00C636CE">
              <w:rPr>
                <w:rFonts w:ascii="Arial" w:hAnsi="Arial" w:cs="Arial"/>
                <w:sz w:val="20"/>
                <w:szCs w:val="20"/>
              </w:rPr>
              <w:t>ther batches be used in this clinical trial</w:t>
            </w:r>
          </w:p>
          <w:p w14:paraId="25FE7767" w14:textId="77777777" w:rsidR="000A6C7A" w:rsidRPr="00C636CE" w:rsidRDefault="000A6C7A" w:rsidP="001D7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indicate the batch numbers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77C64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BD73B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AF7B99" w14:textId="77777777" w:rsidR="00C52553" w:rsidRPr="00C636CE" w:rsidRDefault="00C52553" w:rsidP="00607CF7">
      <w:pPr>
        <w:rPr>
          <w:rFonts w:ascii="Arial" w:hAnsi="Arial" w:cs="Arial"/>
          <w:sz w:val="20"/>
          <w:szCs w:val="22"/>
        </w:rPr>
      </w:pPr>
    </w:p>
    <w:p w14:paraId="532580D6" w14:textId="77777777" w:rsidR="00E67920" w:rsidRPr="00C636CE" w:rsidRDefault="00E67920" w:rsidP="00656D27">
      <w:pPr>
        <w:rPr>
          <w:rFonts w:ascii="Arial" w:hAnsi="Arial" w:cs="Arial"/>
          <w:szCs w:val="20"/>
        </w:rPr>
      </w:pPr>
    </w:p>
    <w:p w14:paraId="60CC6CEE" w14:textId="77777777" w:rsidR="00656D27" w:rsidRPr="00C636CE" w:rsidRDefault="00656D27" w:rsidP="00656D27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Container Closure System</w:t>
      </w:r>
      <w:r w:rsidR="00A02D64" w:rsidRPr="00C636CE">
        <w:rPr>
          <w:rFonts w:ascii="Arial" w:hAnsi="Arial" w:cs="Arial"/>
          <w:b/>
          <w:sz w:val="22"/>
          <w:szCs w:val="22"/>
        </w:rPr>
        <w:t xml:space="preserve"> (P.7.)</w:t>
      </w:r>
    </w:p>
    <w:p w14:paraId="1D7BC27A" w14:textId="77777777" w:rsidR="00656D27" w:rsidRPr="00C636CE" w:rsidRDefault="00656D27" w:rsidP="00656D2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709"/>
        <w:gridCol w:w="709"/>
      </w:tblGrid>
      <w:tr w:rsidR="00C52553" w:rsidRPr="00C636CE" w14:paraId="7F111C93" w14:textId="77777777" w:rsidTr="00074AC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2FE077E5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1646129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F03AFD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13AE44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52553" w:rsidRPr="00C636CE" w14:paraId="1C15B6BF" w14:textId="77777777" w:rsidTr="00074ACD">
        <w:tc>
          <w:tcPr>
            <w:tcW w:w="562" w:type="dxa"/>
          </w:tcPr>
          <w:p w14:paraId="4E82243E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71B54DA4" w14:textId="3A4ED336" w:rsidR="00C52553" w:rsidRPr="00C636CE" w:rsidRDefault="00C52553" w:rsidP="00216EF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For liquid critical dosage forms,</w:t>
            </w:r>
            <w:r w:rsidR="00216EFF" w:rsidRPr="00C63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EFF">
              <w:rPr>
                <w:rFonts w:ascii="Arial" w:hAnsi="Arial" w:cs="Arial"/>
                <w:sz w:val="20"/>
                <w:szCs w:val="20"/>
              </w:rPr>
              <w:t>are pieces of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 information on extractable, leachable submitted in the IMPD pages &lt;&gt;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074BA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AEFFE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553" w:rsidRPr="00C636CE" w14:paraId="000DB857" w14:textId="77777777" w:rsidTr="00074ACD">
        <w:tc>
          <w:tcPr>
            <w:tcW w:w="562" w:type="dxa"/>
          </w:tcPr>
          <w:p w14:paraId="08107E34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7BC648EF" w14:textId="77777777" w:rsidR="00C52553" w:rsidRDefault="00C5255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Presence of medical device for administration</w:t>
            </w:r>
          </w:p>
          <w:p w14:paraId="00E8F3F0" w14:textId="77777777" w:rsidR="000A6C7A" w:rsidRPr="00C636CE" w:rsidRDefault="000A6C7A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 the device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2DC16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1FDAE" w14:textId="77777777" w:rsidR="00C52553" w:rsidRPr="00C636CE" w:rsidRDefault="00C52553" w:rsidP="0007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553" w:rsidRPr="00C636CE" w14:paraId="3B19563D" w14:textId="77777777" w:rsidTr="00074ACD">
        <w:tc>
          <w:tcPr>
            <w:tcW w:w="562" w:type="dxa"/>
          </w:tcPr>
          <w:p w14:paraId="296597AB" w14:textId="7D098FE9" w:rsidR="00C52553" w:rsidRPr="00C636CE" w:rsidRDefault="000A6C7A" w:rsidP="00C52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14:paraId="397843D7" w14:textId="77777777" w:rsidR="00C52553" w:rsidRPr="00C636CE" w:rsidRDefault="00C5255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CE marked?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F6E3A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4846F" w14:textId="77777777" w:rsidR="00C52553" w:rsidRPr="00C636CE" w:rsidRDefault="00C52553" w:rsidP="00C5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0E39AD" w14:textId="77777777" w:rsidR="00C52553" w:rsidRPr="00C636CE" w:rsidRDefault="00C52553" w:rsidP="00656D27">
      <w:pPr>
        <w:rPr>
          <w:rFonts w:ascii="Arial" w:hAnsi="Arial" w:cs="Arial"/>
          <w:sz w:val="20"/>
          <w:szCs w:val="20"/>
        </w:rPr>
      </w:pPr>
    </w:p>
    <w:p w14:paraId="7AC781AD" w14:textId="77777777" w:rsidR="00586210" w:rsidRPr="00C636CE" w:rsidRDefault="00586210" w:rsidP="00656D27">
      <w:pPr>
        <w:rPr>
          <w:rFonts w:ascii="Arial" w:hAnsi="Arial" w:cs="Arial"/>
          <w:sz w:val="20"/>
          <w:szCs w:val="22"/>
        </w:rPr>
      </w:pPr>
    </w:p>
    <w:p w14:paraId="52C6D643" w14:textId="77777777" w:rsidR="00656D27" w:rsidRPr="00C636CE" w:rsidRDefault="00656D27" w:rsidP="00656D27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Stability</w:t>
      </w:r>
      <w:r w:rsidR="00A02D64" w:rsidRPr="00C636CE">
        <w:rPr>
          <w:rFonts w:ascii="Arial" w:hAnsi="Arial" w:cs="Arial"/>
          <w:b/>
          <w:sz w:val="22"/>
          <w:szCs w:val="22"/>
        </w:rPr>
        <w:t xml:space="preserve"> (</w:t>
      </w:r>
      <w:r w:rsidR="00C52553" w:rsidRPr="00C636CE">
        <w:rPr>
          <w:rFonts w:ascii="Arial" w:hAnsi="Arial" w:cs="Arial"/>
          <w:b/>
          <w:sz w:val="22"/>
          <w:szCs w:val="22"/>
        </w:rPr>
        <w:t>P.8)</w:t>
      </w:r>
    </w:p>
    <w:p w14:paraId="3116B177" w14:textId="77777777" w:rsidR="00656D27" w:rsidRPr="00C636CE" w:rsidRDefault="00656D27" w:rsidP="00656D27">
      <w:pPr>
        <w:rPr>
          <w:rFonts w:ascii="Arial" w:hAnsi="Arial" w:cs="Arial"/>
          <w:sz w:val="20"/>
          <w:szCs w:val="22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28"/>
        <w:gridCol w:w="4062"/>
        <w:gridCol w:w="5528"/>
      </w:tblGrid>
      <w:tr w:rsidR="00C52553" w:rsidRPr="00C636CE" w14:paraId="43FAD787" w14:textId="77777777" w:rsidTr="00C52553">
        <w:tc>
          <w:tcPr>
            <w:tcW w:w="328" w:type="dxa"/>
            <w:shd w:val="clear" w:color="auto" w:fill="D9D9D9" w:themeFill="background1" w:themeFillShade="D9"/>
          </w:tcPr>
          <w:p w14:paraId="4EA2F600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5CC43AAF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F0C3FDC" w14:textId="72E2E0EB" w:rsidR="00C52553" w:rsidRPr="00C636CE" w:rsidRDefault="00E71D20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Specify</w:t>
            </w:r>
          </w:p>
        </w:tc>
      </w:tr>
      <w:tr w:rsidR="00C52553" w:rsidRPr="00C636CE" w14:paraId="6F475AE0" w14:textId="77777777" w:rsidTr="00C52553">
        <w:tc>
          <w:tcPr>
            <w:tcW w:w="328" w:type="dxa"/>
          </w:tcPr>
          <w:p w14:paraId="092B3295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14:paraId="59403E1E" w14:textId="5F03D105" w:rsidR="00C52553" w:rsidRPr="00C636CE" w:rsidRDefault="00216EFF" w:rsidP="00216EF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="001D7409" w:rsidRPr="00C636CE">
              <w:rPr>
                <w:rFonts w:ascii="Arial" w:hAnsi="Arial" w:cs="Arial"/>
                <w:sz w:val="20"/>
                <w:szCs w:val="20"/>
              </w:rPr>
              <w:t>proposed</w:t>
            </w:r>
            <w:r w:rsidR="00C52553" w:rsidRPr="00C636CE">
              <w:rPr>
                <w:rFonts w:ascii="Arial" w:hAnsi="Arial" w:cs="Arial"/>
                <w:sz w:val="20"/>
                <w:szCs w:val="20"/>
              </w:rPr>
              <w:t xml:space="preserve"> shelf life for the </w:t>
            </w:r>
            <w:proofErr w:type="gramStart"/>
            <w:r w:rsidR="00C52553" w:rsidRPr="00C636CE">
              <w:rPr>
                <w:rFonts w:ascii="Arial" w:hAnsi="Arial" w:cs="Arial"/>
                <w:sz w:val="20"/>
                <w:szCs w:val="20"/>
              </w:rPr>
              <w:t>IMP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  <w:r w:rsidR="00C52553" w:rsidRPr="00C636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9BE363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Packaging:</w:t>
            </w:r>
          </w:p>
          <w:p w14:paraId="476F0250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Months/years :</w:t>
            </w:r>
          </w:p>
          <w:p w14:paraId="08B89D7E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Storage conditions :</w:t>
            </w:r>
          </w:p>
          <w:p w14:paraId="2D7EA9DD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&lt;without any precaution of storage&gt; &lt;with a precaution storage of* &gt;store below &lt;25°C&gt; &lt;30°C&gt;”&gt; &lt;store in a refrigerator&gt; &lt;store in a freezer&gt;</w:t>
            </w:r>
          </w:p>
        </w:tc>
      </w:tr>
      <w:tr w:rsidR="00C52553" w:rsidRPr="00C636CE" w14:paraId="7AA69BBC" w14:textId="77777777" w:rsidTr="00C52553">
        <w:tc>
          <w:tcPr>
            <w:tcW w:w="328" w:type="dxa"/>
          </w:tcPr>
          <w:p w14:paraId="1F762A2E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14:paraId="133CE248" w14:textId="2C70667F" w:rsidR="00D707C3" w:rsidRDefault="00D707C3" w:rsidP="00D707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is the </w:t>
            </w:r>
            <w:r w:rsidR="00AF3C6D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long term stability studies</w:t>
            </w:r>
          </w:p>
          <w:p w14:paraId="1D35F8C1" w14:textId="7F7873EB" w:rsidR="00C52553" w:rsidRPr="00C636CE" w:rsidRDefault="00D707C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Specify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A94D470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Months :</w:t>
            </w:r>
          </w:p>
        </w:tc>
      </w:tr>
      <w:tr w:rsidR="00C52553" w:rsidRPr="00C636CE" w14:paraId="0FC441DE" w14:textId="77777777" w:rsidTr="00C52553">
        <w:tc>
          <w:tcPr>
            <w:tcW w:w="328" w:type="dxa"/>
          </w:tcPr>
          <w:p w14:paraId="64B16D56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14:paraId="05BC67C5" w14:textId="4922F3FD" w:rsidR="00D707C3" w:rsidRDefault="00D707C3" w:rsidP="00D707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is the </w:t>
            </w:r>
            <w:r w:rsidR="00172D1D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accelerated stability studies</w:t>
            </w:r>
          </w:p>
          <w:p w14:paraId="27E596C8" w14:textId="4B03EC5E" w:rsidR="00C52553" w:rsidRPr="00C636CE" w:rsidRDefault="00D707C3" w:rsidP="00D70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Specify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DD6428F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Months :</w:t>
            </w:r>
          </w:p>
        </w:tc>
      </w:tr>
      <w:tr w:rsidR="00C52553" w:rsidRPr="00C636CE" w14:paraId="0AECE1BA" w14:textId="77777777" w:rsidTr="00C52553">
        <w:tc>
          <w:tcPr>
            <w:tcW w:w="328" w:type="dxa"/>
          </w:tcPr>
          <w:p w14:paraId="771F93EC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2" w:type="dxa"/>
            <w:shd w:val="clear" w:color="auto" w:fill="auto"/>
          </w:tcPr>
          <w:p w14:paraId="117AC05F" w14:textId="77777777" w:rsidR="00C52553" w:rsidRPr="00C636CE" w:rsidRDefault="00C52553" w:rsidP="00216EF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conditions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32A4E6" w14:textId="708F9E7F" w:rsidR="00C52553" w:rsidRPr="00C636CE" w:rsidRDefault="007E7A80" w:rsidP="007E7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52553" w:rsidRPr="00C636CE">
              <w:rPr>
                <w:rFonts w:ascii="Arial" w:hAnsi="Arial" w:cs="Arial"/>
                <w:sz w:val="20"/>
                <w:szCs w:val="20"/>
              </w:rPr>
              <w:t>onditions studied :</w:t>
            </w:r>
          </w:p>
        </w:tc>
      </w:tr>
    </w:tbl>
    <w:p w14:paraId="3C9C4BB3" w14:textId="77777777" w:rsidR="00C52553" w:rsidRPr="00C636CE" w:rsidRDefault="00C52553" w:rsidP="00656D27">
      <w:pPr>
        <w:rPr>
          <w:rFonts w:ascii="Arial" w:hAnsi="Arial" w:cs="Arial"/>
          <w:sz w:val="20"/>
          <w:szCs w:val="24"/>
        </w:rPr>
      </w:pPr>
    </w:p>
    <w:p w14:paraId="5310F588" w14:textId="77777777" w:rsidR="00C52553" w:rsidRPr="00C636CE" w:rsidRDefault="00C52553" w:rsidP="00656D27">
      <w:pPr>
        <w:rPr>
          <w:rFonts w:ascii="Arial" w:hAnsi="Arial" w:cs="Arial"/>
          <w:sz w:val="20"/>
          <w:szCs w:val="24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708"/>
        <w:gridCol w:w="567"/>
        <w:gridCol w:w="567"/>
        <w:gridCol w:w="3686"/>
      </w:tblGrid>
      <w:tr w:rsidR="00C52553" w:rsidRPr="00C636CE" w14:paraId="364F7BE7" w14:textId="77777777" w:rsidTr="006E7EF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4CA844A3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E5E0012" w14:textId="77777777" w:rsidR="00C52553" w:rsidRPr="00C636CE" w:rsidRDefault="00C52553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35B118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D7B79D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ABF054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E2FAEBD" w14:textId="50C071DC" w:rsidR="00C52553" w:rsidRPr="00C636CE" w:rsidRDefault="00E71D20" w:rsidP="00074A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C52553" w:rsidRPr="00C636CE">
              <w:rPr>
                <w:rFonts w:ascii="Arial" w:hAnsi="Arial" w:cs="Arial"/>
                <w:b/>
                <w:sz w:val="20"/>
                <w:szCs w:val="20"/>
              </w:rPr>
              <w:t xml:space="preserve"> if necessary</w:t>
            </w:r>
          </w:p>
        </w:tc>
      </w:tr>
      <w:tr w:rsidR="00C52553" w:rsidRPr="00C636CE" w14:paraId="28B75E3C" w14:textId="77777777" w:rsidTr="00F366E3">
        <w:tc>
          <w:tcPr>
            <w:tcW w:w="562" w:type="dxa"/>
          </w:tcPr>
          <w:p w14:paraId="22510E7B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1AA55C0D" w14:textId="133D9ACA" w:rsidR="00C52553" w:rsidRPr="00C636CE" w:rsidRDefault="00216EFF" w:rsidP="0021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 t</w:t>
            </w:r>
            <w:r w:rsidR="00C52553"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rends or OOS results observed</w:t>
            </w:r>
            <w:r w:rsidR="00C52553"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C9309E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B0BB1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14:paraId="50DC6D86" w14:textId="77777777" w:rsidR="00C52553" w:rsidRPr="00C636CE" w:rsidRDefault="00C52553" w:rsidP="00F366E3">
            <w:pPr>
              <w:pStyle w:val="NormalAgenc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62A0EC" w14:textId="77777777" w:rsidR="00C52553" w:rsidRPr="00C636CE" w:rsidRDefault="00C52553" w:rsidP="00216EFF">
            <w:pPr>
              <w:pStyle w:val="NormalAgenc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For which attributes and which storage conditions:</w:t>
            </w:r>
          </w:p>
          <w:p w14:paraId="69C43F25" w14:textId="77777777" w:rsidR="00C52553" w:rsidRPr="00C636CE" w:rsidRDefault="00C52553" w:rsidP="00074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53" w:rsidRPr="00C636CE" w14:paraId="69ACBC35" w14:textId="77777777" w:rsidTr="00F366E3">
        <w:tc>
          <w:tcPr>
            <w:tcW w:w="562" w:type="dxa"/>
          </w:tcPr>
          <w:p w14:paraId="1DA6FDF0" w14:textId="77777777" w:rsidR="00C52553" w:rsidRPr="00C636CE" w:rsidRDefault="00F366E3" w:rsidP="00074ACD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2A68A75F" w14:textId="5653A67A" w:rsidR="00C52553" w:rsidRPr="00C636CE" w:rsidRDefault="00216EFF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636CE">
              <w:rPr>
                <w:rFonts w:ascii="Arial" w:hAnsi="Arial" w:cs="Arial"/>
                <w:sz w:val="20"/>
                <w:szCs w:val="20"/>
              </w:rPr>
              <w:t>s</w:t>
            </w:r>
            <w:r w:rsidRPr="00C636CE" w:rsidDel="0021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52553" w:rsidRPr="00C636CE">
              <w:rPr>
                <w:rFonts w:ascii="Arial" w:hAnsi="Arial" w:cs="Arial"/>
                <w:sz w:val="20"/>
                <w:szCs w:val="20"/>
              </w:rPr>
              <w:t>he shelf life based on extrapolation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E9B06C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1C899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14:paraId="6E19533F" w14:textId="77777777" w:rsidR="00C52553" w:rsidRPr="00C636CE" w:rsidRDefault="00C5255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9B8488" w14:textId="77777777" w:rsidR="00C52553" w:rsidRPr="00C636CE" w:rsidRDefault="00C5255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Criteria used for extrapolation: based on &lt;accelerated stability data&gt; &lt; long term stability data&gt;&lt;any other justification&gt;</w:t>
            </w:r>
          </w:p>
          <w:p w14:paraId="55383DEE" w14:textId="77777777" w:rsidR="00C52553" w:rsidRPr="00C636CE" w:rsidRDefault="00C5255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E3" w:rsidRPr="00C636CE" w14:paraId="18D85B9F" w14:textId="77777777" w:rsidTr="00F366E3">
        <w:tc>
          <w:tcPr>
            <w:tcW w:w="562" w:type="dxa"/>
          </w:tcPr>
          <w:p w14:paraId="22BD3AE9" w14:textId="77777777" w:rsidR="00F366E3" w:rsidRPr="00C636CE" w:rsidRDefault="00F366E3" w:rsidP="00F366E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5089C792" w14:textId="7784483F" w:rsidR="00F366E3" w:rsidRPr="00C636CE" w:rsidRDefault="00216EFF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636CE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366E3" w:rsidRPr="00C636CE">
              <w:rPr>
                <w:rFonts w:ascii="Arial" w:hAnsi="Arial" w:cs="Arial"/>
                <w:sz w:val="20"/>
                <w:szCs w:val="20"/>
              </w:rPr>
              <w:t>he IMP reconstituted or diluted before use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BA1E74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F2FFF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50F3AC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CA0E380" w14:textId="77777777" w:rsidR="00F366E3" w:rsidRPr="00C636CE" w:rsidRDefault="00F366E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Specify the solvent for reconstitution/dilution or type of food:</w:t>
            </w:r>
          </w:p>
          <w:p w14:paraId="2344936C" w14:textId="77777777" w:rsidR="00F366E3" w:rsidRPr="00C636CE" w:rsidRDefault="00F366E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E3" w:rsidRPr="00C636CE" w14:paraId="75433990" w14:textId="77777777" w:rsidTr="00F366E3">
        <w:tc>
          <w:tcPr>
            <w:tcW w:w="562" w:type="dxa"/>
          </w:tcPr>
          <w:p w14:paraId="3F3F9DE1" w14:textId="77777777" w:rsidR="00F366E3" w:rsidRPr="00C636CE" w:rsidRDefault="00F366E3" w:rsidP="00F366E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0698A6A5" w14:textId="7B7861C3" w:rsidR="00F366E3" w:rsidRPr="00C636CE" w:rsidRDefault="00216EFF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</w:t>
            </w:r>
            <w:r w:rsidR="00F366E3" w:rsidRPr="00C636CE">
              <w:rPr>
                <w:rFonts w:ascii="Arial" w:hAnsi="Arial" w:cs="Arial"/>
                <w:sz w:val="20"/>
                <w:szCs w:val="20"/>
              </w:rPr>
              <w:t>he in-use stability study respect the concentrations and conditions described in the clinical protocol</w:t>
            </w:r>
          </w:p>
          <w:p w14:paraId="293DBC9E" w14:textId="77777777" w:rsidR="00F366E3" w:rsidRPr="00C636CE" w:rsidRDefault="00F366E3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9C779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65124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37FF0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70FD3F5" w14:textId="77777777" w:rsidR="00F366E3" w:rsidRPr="00C636CE" w:rsidRDefault="00F366E3" w:rsidP="00F36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E3" w:rsidRPr="00C636CE" w14:paraId="417E3643" w14:textId="77777777" w:rsidTr="00F366E3">
        <w:tc>
          <w:tcPr>
            <w:tcW w:w="562" w:type="dxa"/>
          </w:tcPr>
          <w:p w14:paraId="2F04482B" w14:textId="77777777" w:rsidR="00F366E3" w:rsidRPr="00C636CE" w:rsidRDefault="00F366E3" w:rsidP="00F366E3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52516107" w14:textId="6CFC8153" w:rsidR="00F366E3" w:rsidRPr="00C636CE" w:rsidRDefault="00216EFF" w:rsidP="00216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</w:t>
            </w:r>
            <w:r w:rsidR="00F366E3" w:rsidRPr="00C636CE">
              <w:rPr>
                <w:rFonts w:ascii="Arial" w:hAnsi="Arial" w:cs="Arial"/>
                <w:sz w:val="20"/>
                <w:szCs w:val="20"/>
              </w:rPr>
              <w:t>n extension protocol of the shelf-life in accordance with the GL EMEA/CHMP/BWP/534898/2008 provided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04275B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14:paraId="1566916C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E59B07" w14:textId="77777777" w:rsidR="00F366E3" w:rsidRPr="00C636CE" w:rsidRDefault="00F366E3" w:rsidP="00F36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5791742" w14:textId="77777777" w:rsidR="00F366E3" w:rsidRPr="00C636CE" w:rsidRDefault="00F366E3" w:rsidP="00F36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488C6" w14:textId="77777777" w:rsidR="00AB66F7" w:rsidRPr="00C636CE" w:rsidRDefault="00AB66F7" w:rsidP="007678E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DE"/>
        </w:rPr>
      </w:pPr>
    </w:p>
    <w:p w14:paraId="3D2FE501" w14:textId="77777777" w:rsidR="007678E6" w:rsidRPr="00C636CE" w:rsidRDefault="007678E6" w:rsidP="007678E6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DE"/>
        </w:rPr>
      </w:pPr>
    </w:p>
    <w:tbl>
      <w:tblPr>
        <w:tblStyle w:val="Grilledutableau"/>
        <w:tblW w:w="9918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18"/>
      </w:tblGrid>
      <w:tr w:rsidR="007678E6" w:rsidRPr="00C636CE" w14:paraId="1BCD4858" w14:textId="77777777" w:rsidTr="007678E6">
        <w:tc>
          <w:tcPr>
            <w:tcW w:w="9918" w:type="dxa"/>
            <w:shd w:val="clear" w:color="auto" w:fill="A8D08D" w:themeFill="accent6" w:themeFillTint="99"/>
          </w:tcPr>
          <w:p w14:paraId="71711F5E" w14:textId="77777777" w:rsidR="007678E6" w:rsidRPr="00C636CE" w:rsidRDefault="007678E6" w:rsidP="000C6A0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8"/>
                <w:szCs w:val="24"/>
              </w:rPr>
              <w:t>Viral safety data (If biological product is used)</w:t>
            </w:r>
            <w:r w:rsidR="001F6B7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180B9A">
              <w:rPr>
                <w:rFonts w:ascii="Arial" w:hAnsi="Arial" w:cs="Arial"/>
                <w:b/>
                <w:sz w:val="28"/>
                <w:szCs w:val="24"/>
              </w:rPr>
              <w:t>(A.2)</w:t>
            </w:r>
          </w:p>
        </w:tc>
      </w:tr>
    </w:tbl>
    <w:p w14:paraId="2D5D20BA" w14:textId="77777777" w:rsidR="00AB66F7" w:rsidRPr="00C636CE" w:rsidRDefault="00AB66F7" w:rsidP="006A6EF1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DE"/>
        </w:rPr>
      </w:pPr>
    </w:p>
    <w:p w14:paraId="68BD415B" w14:textId="77777777" w:rsidR="00D150E4" w:rsidRPr="00C636CE" w:rsidRDefault="00D150E4" w:rsidP="007678E6">
      <w:pPr>
        <w:jc w:val="both"/>
        <w:rPr>
          <w:rFonts w:ascii="Arial" w:hAnsi="Arial" w:cs="Arial"/>
          <w:sz w:val="20"/>
          <w:szCs w:val="20"/>
        </w:rPr>
      </w:pPr>
      <w:r w:rsidRPr="00C636CE">
        <w:rPr>
          <w:rFonts w:ascii="Arial" w:hAnsi="Arial" w:cs="Arial"/>
          <w:sz w:val="20"/>
          <w:szCs w:val="20"/>
        </w:rPr>
        <w:t>Viral Safety part is to be filled-in taking into account the Guide for Fast-Track “A.2 Adventitious Agents Safety Evaluation for biotechnology products”.</w:t>
      </w:r>
    </w:p>
    <w:p w14:paraId="3F812C55" w14:textId="77777777" w:rsidR="00985A5F" w:rsidRPr="00C636CE" w:rsidRDefault="00985A5F" w:rsidP="00110ECB">
      <w:pPr>
        <w:rPr>
          <w:rFonts w:ascii="Arial" w:hAnsi="Arial" w:cs="Arial"/>
          <w:b/>
          <w:sz w:val="20"/>
          <w:szCs w:val="20"/>
        </w:rPr>
      </w:pPr>
    </w:p>
    <w:p w14:paraId="598E7E69" w14:textId="77777777" w:rsidR="00110ECB" w:rsidRPr="00C636CE" w:rsidRDefault="00110ECB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Risk of contamination with TSE</w:t>
      </w:r>
      <w:r w:rsidR="00A02D64" w:rsidRPr="00C636CE">
        <w:rPr>
          <w:rFonts w:ascii="Arial" w:hAnsi="Arial" w:cs="Arial"/>
          <w:b/>
          <w:sz w:val="28"/>
          <w:szCs w:val="24"/>
        </w:rPr>
        <w:t xml:space="preserve"> (A.2.1) </w:t>
      </w:r>
    </w:p>
    <w:p w14:paraId="4A947190" w14:textId="77777777" w:rsidR="00110ECB" w:rsidRPr="00C636CE" w:rsidRDefault="00110ECB" w:rsidP="00110ECB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DE"/>
        </w:rPr>
      </w:pPr>
    </w:p>
    <w:p w14:paraId="3BD57EF9" w14:textId="77777777" w:rsidR="00D202BC" w:rsidRPr="007D65DF" w:rsidRDefault="000B1AA5" w:rsidP="00074ACD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 w:rsidRPr="007D65DF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</w:rPr>
        <w:instrText xml:space="preserve"> FORMCHECKBOX </w:instrText>
      </w:r>
      <w:r w:rsidR="00E35BDD">
        <w:rPr>
          <w:rFonts w:ascii="Arial" w:hAnsi="Arial" w:cs="Arial"/>
        </w:rPr>
      </w:r>
      <w:r w:rsidR="00E35BDD">
        <w:rPr>
          <w:rFonts w:ascii="Arial" w:hAnsi="Arial" w:cs="Arial"/>
        </w:rPr>
        <w:fldChar w:fldCharType="separate"/>
      </w:r>
      <w:r w:rsidRPr="007D65DF">
        <w:rPr>
          <w:rFonts w:ascii="Arial" w:hAnsi="Arial" w:cs="Arial"/>
        </w:rPr>
        <w:fldChar w:fldCharType="end"/>
      </w:r>
      <w:r w:rsidR="00074ACD" w:rsidRPr="007D65DF">
        <w:rPr>
          <w:rFonts w:ascii="Arial" w:hAnsi="Arial" w:cs="Arial"/>
        </w:rPr>
        <w:tab/>
      </w:r>
      <w:r w:rsidR="00074ACD" w:rsidRPr="007D65DF">
        <w:rPr>
          <w:rFonts w:ascii="Arial" w:hAnsi="Arial" w:cs="Arial"/>
          <w:sz w:val="20"/>
          <w:szCs w:val="20"/>
        </w:rPr>
        <w:t xml:space="preserve">Yes </w:t>
      </w:r>
      <w:r w:rsidR="00D150E4" w:rsidRPr="007D65DF">
        <w:rPr>
          <w:rFonts w:ascii="Arial" w:hAnsi="Arial" w:cs="Arial"/>
          <w:color w:val="000000" w:themeColor="text1"/>
          <w:sz w:val="20"/>
          <w:szCs w:val="20"/>
          <w:lang w:eastAsia="de-DE"/>
        </w:rPr>
        <w:t>(see Guide: this applies when materials relating to TSE-risk species are used)</w:t>
      </w:r>
    </w:p>
    <w:p w14:paraId="0874F23F" w14:textId="77777777" w:rsidR="00C9523A" w:rsidRPr="007D65DF" w:rsidRDefault="00BD72A9" w:rsidP="00074AC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="00074ACD" w:rsidRPr="007D65DF">
        <w:rPr>
          <w:rFonts w:ascii="Arial" w:hAnsi="Arial" w:cs="Arial"/>
          <w:sz w:val="20"/>
          <w:szCs w:val="20"/>
        </w:rPr>
        <w:tab/>
      </w:r>
      <w:r w:rsidRPr="007D65DF">
        <w:rPr>
          <w:rFonts w:ascii="Arial" w:hAnsi="Arial" w:cs="Arial"/>
          <w:sz w:val="20"/>
          <w:szCs w:val="20"/>
        </w:rPr>
        <w:t>No</w:t>
      </w:r>
    </w:p>
    <w:p w14:paraId="097E21EC" w14:textId="77777777" w:rsidR="00AB66F7" w:rsidRPr="00C636CE" w:rsidRDefault="00AB66F7" w:rsidP="00110ECB">
      <w:pPr>
        <w:jc w:val="both"/>
        <w:rPr>
          <w:rFonts w:ascii="Arial" w:hAnsi="Arial" w:cs="Arial"/>
          <w:color w:val="000000" w:themeColor="text1"/>
          <w:sz w:val="20"/>
          <w:szCs w:val="20"/>
          <w:lang w:eastAsia="de-DE"/>
        </w:rPr>
      </w:pPr>
    </w:p>
    <w:p w14:paraId="46E815B4" w14:textId="77777777" w:rsidR="00110ECB" w:rsidRPr="00C636CE" w:rsidRDefault="00110ECB" w:rsidP="000C6A0D">
      <w:pPr>
        <w:pStyle w:val="Paragraphedeliste"/>
        <w:numPr>
          <w:ilvl w:val="1"/>
          <w:numId w:val="13"/>
        </w:numPr>
        <w:tabs>
          <w:tab w:val="left" w:pos="1134"/>
        </w:tabs>
        <w:rPr>
          <w:rFonts w:ascii="Arial" w:hAnsi="Arial" w:cs="Arial"/>
          <w:b/>
          <w:sz w:val="28"/>
          <w:szCs w:val="24"/>
        </w:rPr>
      </w:pPr>
      <w:r w:rsidRPr="00C636CE">
        <w:rPr>
          <w:rFonts w:ascii="Arial" w:hAnsi="Arial" w:cs="Arial"/>
          <w:b/>
          <w:sz w:val="28"/>
          <w:szCs w:val="24"/>
        </w:rPr>
        <w:t>Adventitious viruses</w:t>
      </w:r>
      <w:r w:rsidR="00C65816" w:rsidRPr="00C636CE">
        <w:rPr>
          <w:rFonts w:ascii="Arial" w:hAnsi="Arial" w:cs="Arial"/>
          <w:b/>
          <w:sz w:val="28"/>
          <w:szCs w:val="24"/>
        </w:rPr>
        <w:t xml:space="preserve"> (A.2.2</w:t>
      </w:r>
      <w:r w:rsidR="00A02D64" w:rsidRPr="00C636CE">
        <w:rPr>
          <w:rFonts w:ascii="Arial" w:hAnsi="Arial" w:cs="Arial"/>
          <w:b/>
          <w:sz w:val="28"/>
          <w:szCs w:val="24"/>
        </w:rPr>
        <w:t>)</w:t>
      </w:r>
    </w:p>
    <w:p w14:paraId="5095725B" w14:textId="77777777" w:rsidR="00110ECB" w:rsidRPr="00C636CE" w:rsidRDefault="00110ECB" w:rsidP="00110ECB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de-DE"/>
        </w:rPr>
      </w:pPr>
    </w:p>
    <w:p w14:paraId="1050F058" w14:textId="77777777" w:rsidR="00110ECB" w:rsidRPr="00C636CE" w:rsidRDefault="00110ECB" w:rsidP="00074AC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 xml:space="preserve">Identification of materials of biological origin and testing </w:t>
      </w:r>
      <w:r w:rsidR="00C65816" w:rsidRPr="00C636CE">
        <w:rPr>
          <w:rFonts w:ascii="Arial" w:hAnsi="Arial" w:cs="Arial"/>
          <w:b/>
          <w:sz w:val="22"/>
          <w:szCs w:val="22"/>
        </w:rPr>
        <w:t>(A.2.2.1</w:t>
      </w:r>
      <w:r w:rsidR="00A02D64" w:rsidRPr="00C636CE">
        <w:rPr>
          <w:rFonts w:ascii="Arial" w:hAnsi="Arial" w:cs="Arial"/>
          <w:b/>
          <w:sz w:val="22"/>
          <w:szCs w:val="22"/>
        </w:rPr>
        <w:t>)</w:t>
      </w:r>
    </w:p>
    <w:p w14:paraId="0C2106EF" w14:textId="77777777" w:rsidR="00D202BC" w:rsidRPr="007D65DF" w:rsidRDefault="00BD72A9" w:rsidP="00074AC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="00074ACD" w:rsidRPr="007D65DF">
        <w:rPr>
          <w:rFonts w:ascii="Arial" w:hAnsi="Arial" w:cs="Arial"/>
          <w:sz w:val="20"/>
          <w:szCs w:val="20"/>
        </w:rPr>
        <w:tab/>
      </w:r>
      <w:r w:rsidRPr="007D65DF">
        <w:rPr>
          <w:rFonts w:ascii="Arial" w:hAnsi="Arial" w:cs="Arial"/>
          <w:sz w:val="20"/>
          <w:szCs w:val="20"/>
        </w:rPr>
        <w:t>Yes</w:t>
      </w:r>
      <w:r w:rsidR="00074ACD" w:rsidRPr="007D65DF">
        <w:rPr>
          <w:rFonts w:ascii="Arial" w:hAnsi="Arial" w:cs="Arial"/>
          <w:sz w:val="20"/>
          <w:szCs w:val="20"/>
        </w:rPr>
        <w:t xml:space="preserve"> </w:t>
      </w:r>
      <w:r w:rsidRPr="007D65DF">
        <w:rPr>
          <w:rFonts w:ascii="Arial" w:hAnsi="Arial" w:cs="Arial"/>
          <w:sz w:val="20"/>
          <w:szCs w:val="20"/>
        </w:rPr>
        <w:t xml:space="preserve">(see Guide: this applies when material </w:t>
      </w:r>
      <w:r w:rsidR="00B873C9" w:rsidRPr="007D65DF">
        <w:rPr>
          <w:rFonts w:ascii="Arial" w:hAnsi="Arial" w:cs="Arial"/>
          <w:sz w:val="20"/>
          <w:szCs w:val="20"/>
        </w:rPr>
        <w:t>of biological</w:t>
      </w:r>
      <w:r w:rsidR="00C807A9" w:rsidRPr="007D65DF">
        <w:rPr>
          <w:rFonts w:ascii="Arial" w:hAnsi="Arial" w:cs="Arial"/>
          <w:sz w:val="20"/>
          <w:szCs w:val="20"/>
        </w:rPr>
        <w:t xml:space="preserve"> origin</w:t>
      </w:r>
      <w:r w:rsidR="00B873C9" w:rsidRPr="007D65DF">
        <w:rPr>
          <w:rFonts w:ascii="Arial" w:hAnsi="Arial" w:cs="Arial"/>
          <w:sz w:val="20"/>
          <w:szCs w:val="20"/>
        </w:rPr>
        <w:t xml:space="preserve"> is used</w:t>
      </w:r>
      <w:r w:rsidRPr="007D65DF">
        <w:rPr>
          <w:rFonts w:ascii="Arial" w:hAnsi="Arial" w:cs="Arial"/>
          <w:sz w:val="20"/>
          <w:szCs w:val="20"/>
        </w:rPr>
        <w:t>)</w:t>
      </w:r>
    </w:p>
    <w:p w14:paraId="6A13C3AE" w14:textId="77777777" w:rsidR="00BD72A9" w:rsidRPr="007D65DF" w:rsidRDefault="00BD72A9" w:rsidP="00074AC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="00074ACD" w:rsidRPr="007D65DF">
        <w:rPr>
          <w:rFonts w:ascii="Arial" w:hAnsi="Arial" w:cs="Arial"/>
          <w:sz w:val="20"/>
          <w:szCs w:val="20"/>
        </w:rPr>
        <w:tab/>
      </w:r>
      <w:r w:rsidRPr="007D65DF">
        <w:rPr>
          <w:rFonts w:ascii="Arial" w:hAnsi="Arial" w:cs="Arial"/>
          <w:sz w:val="20"/>
          <w:szCs w:val="20"/>
        </w:rPr>
        <w:t>No</w:t>
      </w:r>
    </w:p>
    <w:p w14:paraId="1346E7A5" w14:textId="77777777" w:rsidR="00110ECB" w:rsidRPr="007D65DF" w:rsidRDefault="00110ECB" w:rsidP="00074ACD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2315AF8" w14:textId="77777777" w:rsidR="000B1AA5" w:rsidRPr="00C636CE" w:rsidRDefault="00110ECB" w:rsidP="00110EC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6CE">
        <w:rPr>
          <w:rFonts w:ascii="Arial" w:hAnsi="Arial" w:cs="Arial"/>
          <w:color w:val="000000" w:themeColor="text1"/>
          <w:sz w:val="20"/>
          <w:szCs w:val="20"/>
        </w:rPr>
        <w:t>Table: listing of raw materials /measures minimizing risk of transmission</w:t>
      </w: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180"/>
        <w:gridCol w:w="1181"/>
        <w:gridCol w:w="1180"/>
        <w:gridCol w:w="1181"/>
        <w:gridCol w:w="1180"/>
        <w:gridCol w:w="1181"/>
        <w:gridCol w:w="2948"/>
      </w:tblGrid>
      <w:tr w:rsidR="00110ECB" w:rsidRPr="00C636CE" w14:paraId="00372CD9" w14:textId="77777777" w:rsidTr="00074ACD"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5A7B8E25" w14:textId="77777777" w:rsidR="00110ECB" w:rsidRPr="00C636CE" w:rsidRDefault="00110ECB" w:rsidP="008E0D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List of Raw material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5109082B" w14:textId="77777777" w:rsidR="00110ECB" w:rsidRPr="00C636CE" w:rsidRDefault="00110ECB" w:rsidP="008E0D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Step where used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628B3495" w14:textId="77777777" w:rsidR="00110ECB" w:rsidRPr="00C636CE" w:rsidRDefault="00110ECB" w:rsidP="008E0D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Supplier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116D259A" w14:textId="77777777" w:rsidR="00110ECB" w:rsidRPr="00C636CE" w:rsidRDefault="00110ECB" w:rsidP="008E0D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234846E2" w14:textId="77777777" w:rsidR="00110ECB" w:rsidRPr="00C636CE" w:rsidRDefault="00110ECB" w:rsidP="008E0D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26D41FF3" w14:textId="77777777" w:rsidR="00110ECB" w:rsidRPr="00C636CE" w:rsidRDefault="00110ECB" w:rsidP="008E0D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Virus testing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14:paraId="32DA6A92" w14:textId="77777777" w:rsidR="00110ECB" w:rsidRPr="00C636CE" w:rsidRDefault="00110ECB" w:rsidP="00110EC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steps contributing to Viral safety (gamma-irradiation, </w:t>
            </w:r>
            <w:proofErr w:type="spellStart"/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nanofiltration</w:t>
            </w:r>
            <w:proofErr w:type="spellEnd"/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,…)/results of viral validation studies</w:t>
            </w:r>
          </w:p>
        </w:tc>
      </w:tr>
      <w:tr w:rsidR="00110ECB" w:rsidRPr="00C636CE" w14:paraId="14F6FA40" w14:textId="77777777" w:rsidTr="008E0DAC">
        <w:tc>
          <w:tcPr>
            <w:tcW w:w="1180" w:type="dxa"/>
            <w:vAlign w:val="center"/>
          </w:tcPr>
          <w:p w14:paraId="5FC03116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B27F1EE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67936FC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33F67BF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527BCA26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20703BF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2279E77" w14:textId="77777777" w:rsidR="00110ECB" w:rsidRPr="00C636CE" w:rsidRDefault="00110ECB" w:rsidP="00EA7C3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110ECB" w:rsidRPr="00C636CE" w14:paraId="068ED920" w14:textId="77777777" w:rsidTr="008E0DAC">
        <w:tc>
          <w:tcPr>
            <w:tcW w:w="1180" w:type="dxa"/>
            <w:vAlign w:val="center"/>
          </w:tcPr>
          <w:p w14:paraId="61EB1382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12584D27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60948C5C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3DD9924B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5ECE1E29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467FFB6" w14:textId="77777777" w:rsidR="00110ECB" w:rsidRPr="00C636CE" w:rsidRDefault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4C9A369" w14:textId="77777777" w:rsidR="00110ECB" w:rsidRPr="00C636CE" w:rsidRDefault="00110ECB" w:rsidP="00EA7C3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312C5C45" w14:textId="77777777" w:rsidR="00110ECB" w:rsidRPr="00C636CE" w:rsidRDefault="00110ECB" w:rsidP="00110ECB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eastAsia="de-DE"/>
        </w:rPr>
      </w:pPr>
    </w:p>
    <w:p w14:paraId="0DDC8D06" w14:textId="77777777" w:rsidR="00B873C9" w:rsidRPr="00C636CE" w:rsidRDefault="00B873C9" w:rsidP="00074AC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Testing of source materials: Cell bank system and cell line testing</w:t>
      </w:r>
      <w:r w:rsidR="007942E3">
        <w:rPr>
          <w:rFonts w:ascii="Arial" w:hAnsi="Arial" w:cs="Arial"/>
          <w:b/>
          <w:sz w:val="22"/>
          <w:szCs w:val="22"/>
        </w:rPr>
        <w:t xml:space="preserve"> (A.2.2.2</w:t>
      </w:r>
      <w:r w:rsidR="007942E3" w:rsidRPr="007942E3">
        <w:rPr>
          <w:rFonts w:ascii="Arial" w:hAnsi="Arial" w:cs="Arial"/>
          <w:b/>
          <w:sz w:val="22"/>
          <w:szCs w:val="22"/>
        </w:rPr>
        <w:t>)</w:t>
      </w:r>
    </w:p>
    <w:p w14:paraId="611ADD5E" w14:textId="77777777" w:rsidR="00B873C9" w:rsidRPr="00C636CE" w:rsidRDefault="00B873C9" w:rsidP="000C6A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636CE">
        <w:rPr>
          <w:rFonts w:ascii="Arial" w:hAnsi="Arial" w:cs="Arial"/>
          <w:color w:val="000000" w:themeColor="text1"/>
          <w:sz w:val="20"/>
          <w:szCs w:val="20"/>
        </w:rPr>
        <w:t>Summary of nature, origin and history of cell line</w:t>
      </w:r>
      <w:r w:rsidR="00074ACD" w:rsidRPr="00C636CE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</w:p>
    <w:p w14:paraId="6E172124" w14:textId="77777777" w:rsidR="00B873C9" w:rsidRPr="00C636CE" w:rsidRDefault="00B873C9" w:rsidP="00B873C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085F65E1" w14:textId="77777777" w:rsidR="00B873C9" w:rsidRPr="00C636CE" w:rsidRDefault="00B873C9" w:rsidP="00B873C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636CE">
        <w:rPr>
          <w:rFonts w:ascii="Arial" w:hAnsi="Arial" w:cs="Arial"/>
          <w:color w:val="000000" w:themeColor="text1"/>
          <w:sz w:val="20"/>
          <w:szCs w:val="20"/>
        </w:rPr>
        <w:t>Table: Summary of testing results performed on the cell bank system. (Add all relevant tests)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134"/>
        <w:gridCol w:w="1276"/>
        <w:gridCol w:w="1276"/>
      </w:tblGrid>
      <w:tr w:rsidR="00B873C9" w:rsidRPr="00C636CE" w14:paraId="2FB74E73" w14:textId="77777777" w:rsidTr="00CF6D6D">
        <w:trPr>
          <w:cantSplit/>
          <w:trHeight w:val="465"/>
          <w:tblHeader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4ED42FB2" w14:textId="77777777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Adventitious virus test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369A07" w14:textId="2DFA49FC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Indicator cell lines / in vivo model used.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BFDAA1" w14:textId="77777777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MCB</w:t>
            </w:r>
          </w:p>
          <w:p w14:paraId="45333565" w14:textId="77777777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(Lot [XX])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894348A" w14:textId="77777777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WCB</w:t>
            </w:r>
          </w:p>
          <w:p w14:paraId="48B06B99" w14:textId="77777777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(Lot [XX])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31CA1C7" w14:textId="77777777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EOPCB</w:t>
            </w:r>
          </w:p>
          <w:p w14:paraId="6C7716EC" w14:textId="77777777" w:rsidR="00B873C9" w:rsidRPr="00C636CE" w:rsidRDefault="00B873C9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(Lot [XX])</w:t>
            </w:r>
          </w:p>
        </w:tc>
      </w:tr>
      <w:tr w:rsidR="00B873C9" w:rsidRPr="00C636CE" w14:paraId="10ED29CA" w14:textId="77777777" w:rsidTr="00CF6D6D">
        <w:trPr>
          <w:cantSplit/>
        </w:trPr>
        <w:tc>
          <w:tcPr>
            <w:tcW w:w="4962" w:type="dxa"/>
            <w:tcBorders>
              <w:top w:val="double" w:sz="4" w:space="0" w:color="auto"/>
              <w:bottom w:val="single" w:sz="6" w:space="0" w:color="auto"/>
            </w:tcBorders>
          </w:tcPr>
          <w:p w14:paraId="26496F3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vitro assay for detection of adventitious viruses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14:paraId="6A3C57DC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8038CAF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B38CF6C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D7A1E6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15C17A6B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7568F21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vivo assay for detection of adventitious viruses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61C2FAD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DD91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E07A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818EF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0EE3BBD1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3A821C6F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Mouse antibody production (MAP) assay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C89A5B1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64933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152F17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605FDBA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6228A5B2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51A8E770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Hamster antibody production (HAP) assay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7C39B7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FEDAA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D4688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7BCF4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75CFA7CE" w14:textId="77777777" w:rsidTr="00CF6D6D">
        <w:trPr>
          <w:cantSplit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697B53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Tests for Retroviruses and other Endogenous Viruses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5ACFAF2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23B69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D20537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2EADD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4860BE39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3A658B7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Infectivity (e.g. Extended S+L- focus forming assay (</w:t>
            </w:r>
            <w:proofErr w:type="spellStart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xenotropic</w:t>
            </w:r>
            <w:proofErr w:type="spellEnd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retrovirus))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64A410FF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CEC6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5856E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CA34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4A953FB5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426E6BF8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Infectivity test (</w:t>
            </w:r>
            <w:proofErr w:type="spellStart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extended </w:t>
            </w:r>
            <w:proofErr w:type="spellStart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Mus</w:t>
            </w:r>
            <w:proofErr w:type="spellEnd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dunni</w:t>
            </w:r>
            <w:proofErr w:type="spellEnd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assay</w:t>
            </w:r>
            <w:proofErr w:type="gramStart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130EC14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D6CB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0A431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79B14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0255D95A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5AB9DCE4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Extended XC plaque assay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75C0460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09FC9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E8B61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5EC4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0024C4A0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328013B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Transmission electron microscopy (TEM) examination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7680E191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A6E3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2F53F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72D60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2767C0" w14:paraId="3F7DA1B8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14:paraId="1D97CE4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Reverse transcriptase (</w:t>
            </w:r>
            <w:proofErr w:type="spellStart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e.g</w:t>
            </w:r>
            <w:proofErr w:type="spellEnd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. PBRT)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63D103FC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2B762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2067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ED13B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B873C9" w:rsidRPr="00C636CE" w14:paraId="0FC8E431" w14:textId="77777777" w:rsidTr="00CF6D6D">
        <w:trPr>
          <w:cantSplit/>
        </w:trPr>
        <w:tc>
          <w:tcPr>
            <w:tcW w:w="4962" w:type="dxa"/>
            <w:tcBorders>
              <w:top w:val="single" w:sz="6" w:space="0" w:color="auto"/>
              <w:bottom w:val="double" w:sz="4" w:space="0" w:color="auto"/>
            </w:tcBorders>
          </w:tcPr>
          <w:p w14:paraId="51B1EF2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virus-specific tests (as appropriate, known infectious agents)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</w:tcPr>
          <w:p w14:paraId="323086CE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B06C4C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2D3762D2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40D6E982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14CB16CF" w14:textId="77777777" w:rsidTr="00CF6D6D">
        <w:trPr>
          <w:cantSplit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8E6D59D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virus tests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9DA926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6EEAB9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32FA5D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5F9A210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5B2EB3AF" w14:textId="77777777" w:rsidTr="00CF6D6D">
        <w:trPr>
          <w:cantSplit/>
        </w:trPr>
        <w:tc>
          <w:tcPr>
            <w:tcW w:w="4962" w:type="dxa"/>
            <w:tcBorders>
              <w:top w:val="double" w:sz="4" w:space="0" w:color="auto"/>
              <w:bottom w:val="single" w:sz="6" w:space="0" w:color="auto"/>
            </w:tcBorders>
          </w:tcPr>
          <w:p w14:paraId="4E36B241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MVM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14:paraId="2361442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5804C28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14:paraId="05F67905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14:paraId="5B8D6A2A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73C9" w:rsidRPr="00C636CE" w14:paraId="7CC0C3C8" w14:textId="77777777" w:rsidTr="00CF6D6D">
        <w:trPr>
          <w:cantSplit/>
        </w:trPr>
        <w:tc>
          <w:tcPr>
            <w:tcW w:w="4962" w:type="dxa"/>
            <w:tcBorders>
              <w:top w:val="double" w:sz="4" w:space="0" w:color="auto"/>
              <w:bottom w:val="single" w:sz="6" w:space="0" w:color="auto"/>
            </w:tcBorders>
          </w:tcPr>
          <w:p w14:paraId="29B02607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Specific adventitious virus tests (e.g. porcine, bovine, ovine, </w:t>
            </w:r>
            <w:proofErr w:type="spellStart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caprine</w:t>
            </w:r>
            <w:proofErr w:type="spellEnd"/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; in vitro assays, molecular assays)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14:paraId="65AFB222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051A928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14:paraId="77D31F19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14:paraId="795CEB6E" w14:textId="77777777" w:rsidR="00B873C9" w:rsidRPr="00C636CE" w:rsidRDefault="00B873C9" w:rsidP="00B873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23D45C" w14:textId="77777777" w:rsidR="00110ECB" w:rsidRDefault="00110ECB" w:rsidP="00110EC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</w:p>
    <w:p w14:paraId="20898FF2" w14:textId="77777777" w:rsidR="00E967E3" w:rsidRPr="00C636CE" w:rsidRDefault="00E967E3" w:rsidP="00110EC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</w:p>
    <w:p w14:paraId="1B9674E9" w14:textId="77777777" w:rsidR="007942E3" w:rsidRPr="00F51765" w:rsidRDefault="007942E3" w:rsidP="007942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1765">
        <w:rPr>
          <w:rFonts w:ascii="Arial" w:hAnsi="Arial" w:cs="Arial"/>
          <w:b/>
          <w:sz w:val="22"/>
          <w:szCs w:val="22"/>
        </w:rPr>
        <w:t>Testing of unprocessed bulk (A.2.2.3)</w:t>
      </w:r>
    </w:p>
    <w:p w14:paraId="760FDDEA" w14:textId="72432093" w:rsidR="00E5632D" w:rsidRDefault="00E5632D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4459836" w14:textId="77777777" w:rsidR="007942E3" w:rsidRPr="00594EDB" w:rsidRDefault="007942E3" w:rsidP="007942E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7942E3" w:rsidRPr="000C1234" w14:paraId="2F4C594E" w14:textId="77777777" w:rsidTr="00E5632D">
        <w:tc>
          <w:tcPr>
            <w:tcW w:w="5030" w:type="dxa"/>
            <w:shd w:val="clear" w:color="auto" w:fill="BFBFBF" w:themeFill="background1" w:themeFillShade="BF"/>
          </w:tcPr>
          <w:p w14:paraId="59C160F4" w14:textId="77777777" w:rsidR="007942E3" w:rsidRPr="00594EDB" w:rsidRDefault="007942E3" w:rsidP="00594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Adventitious virus test</w:t>
            </w:r>
          </w:p>
        </w:tc>
        <w:tc>
          <w:tcPr>
            <w:tcW w:w="5030" w:type="dxa"/>
            <w:shd w:val="clear" w:color="auto" w:fill="BFBFBF" w:themeFill="background1" w:themeFillShade="BF"/>
          </w:tcPr>
          <w:p w14:paraId="6AB14FB9" w14:textId="77777777" w:rsidR="007942E3" w:rsidRPr="00594EDB" w:rsidRDefault="007942E3" w:rsidP="00594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Indicator cell lines / in vivo model used</w:t>
            </w:r>
          </w:p>
        </w:tc>
      </w:tr>
      <w:tr w:rsidR="007942E3" w:rsidRPr="007942E3" w14:paraId="74E47DF1" w14:textId="77777777" w:rsidTr="00594EDB">
        <w:tc>
          <w:tcPr>
            <w:tcW w:w="5030" w:type="dxa"/>
          </w:tcPr>
          <w:p w14:paraId="1F0ACACC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color w:val="000000" w:themeColor="text1"/>
                <w:sz w:val="20"/>
                <w:szCs w:val="20"/>
              </w:rPr>
              <w:t>In vitro assay for detection of adventitious viruses</w:t>
            </w:r>
          </w:p>
        </w:tc>
        <w:tc>
          <w:tcPr>
            <w:tcW w:w="5030" w:type="dxa"/>
          </w:tcPr>
          <w:p w14:paraId="7C12B631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2E3" w:rsidRPr="007942E3" w14:paraId="3589D0F3" w14:textId="77777777" w:rsidTr="00E5632D">
        <w:tc>
          <w:tcPr>
            <w:tcW w:w="5030" w:type="dxa"/>
            <w:shd w:val="clear" w:color="auto" w:fill="auto"/>
          </w:tcPr>
          <w:p w14:paraId="7CC08866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virus testing</w:t>
            </w:r>
          </w:p>
        </w:tc>
        <w:tc>
          <w:tcPr>
            <w:tcW w:w="5030" w:type="dxa"/>
            <w:shd w:val="clear" w:color="auto" w:fill="auto"/>
          </w:tcPr>
          <w:p w14:paraId="013DA905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321D399" w14:textId="77777777" w:rsidR="007942E3" w:rsidRPr="00594EDB" w:rsidRDefault="007942E3" w:rsidP="007942E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15"/>
      </w:tblGrid>
      <w:tr w:rsidR="007942E3" w:rsidRPr="000C1234" w14:paraId="6146FF0A" w14:textId="77777777" w:rsidTr="00E5632D">
        <w:tc>
          <w:tcPr>
            <w:tcW w:w="1242" w:type="dxa"/>
            <w:shd w:val="clear" w:color="auto" w:fill="BFBFBF" w:themeFill="background1" w:themeFillShade="BF"/>
          </w:tcPr>
          <w:p w14:paraId="43BF40F1" w14:textId="77777777" w:rsidR="007942E3" w:rsidRPr="00594EDB" w:rsidRDefault="007942E3" w:rsidP="00594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Batch n°</w:t>
            </w:r>
          </w:p>
        </w:tc>
        <w:tc>
          <w:tcPr>
            <w:tcW w:w="3715" w:type="dxa"/>
            <w:shd w:val="clear" w:color="auto" w:fill="BFBFBF" w:themeFill="background1" w:themeFillShade="BF"/>
          </w:tcPr>
          <w:p w14:paraId="1B2B2569" w14:textId="77777777" w:rsidR="007942E3" w:rsidRPr="00594EDB" w:rsidRDefault="007942E3" w:rsidP="00594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RVLP concentration (RVLPs/ml)</w:t>
            </w:r>
          </w:p>
        </w:tc>
      </w:tr>
      <w:tr w:rsidR="007942E3" w:rsidRPr="007942E3" w14:paraId="6E20091A" w14:textId="77777777" w:rsidTr="00594EDB">
        <w:tc>
          <w:tcPr>
            <w:tcW w:w="1242" w:type="dxa"/>
            <w:shd w:val="clear" w:color="auto" w:fill="auto"/>
          </w:tcPr>
          <w:p w14:paraId="7BB310ED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color w:val="000000" w:themeColor="text1"/>
                <w:sz w:val="20"/>
                <w:szCs w:val="20"/>
              </w:rPr>
              <w:t>Lot [XX]</w:t>
            </w:r>
          </w:p>
        </w:tc>
        <w:tc>
          <w:tcPr>
            <w:tcW w:w="3715" w:type="dxa"/>
            <w:shd w:val="clear" w:color="auto" w:fill="auto"/>
          </w:tcPr>
          <w:p w14:paraId="1F9D3C53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2E3" w:rsidRPr="007942E3" w14:paraId="5F15F66D" w14:textId="77777777" w:rsidTr="00594EDB">
        <w:tc>
          <w:tcPr>
            <w:tcW w:w="1242" w:type="dxa"/>
            <w:shd w:val="clear" w:color="auto" w:fill="auto"/>
          </w:tcPr>
          <w:p w14:paraId="5E0A1930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color w:val="000000" w:themeColor="text1"/>
                <w:sz w:val="20"/>
                <w:szCs w:val="20"/>
              </w:rPr>
              <w:t>Lot [XX]</w:t>
            </w:r>
          </w:p>
        </w:tc>
        <w:tc>
          <w:tcPr>
            <w:tcW w:w="3715" w:type="dxa"/>
            <w:shd w:val="clear" w:color="auto" w:fill="auto"/>
          </w:tcPr>
          <w:p w14:paraId="44753242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2E3" w:rsidRPr="007942E3" w14:paraId="2F1A2239" w14:textId="77777777" w:rsidTr="00594EDB">
        <w:tc>
          <w:tcPr>
            <w:tcW w:w="1242" w:type="dxa"/>
            <w:shd w:val="clear" w:color="auto" w:fill="auto"/>
          </w:tcPr>
          <w:p w14:paraId="689B9560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4EDB">
              <w:rPr>
                <w:rFonts w:ascii="Arial" w:hAnsi="Arial" w:cs="Arial"/>
                <w:color w:val="000000" w:themeColor="text1"/>
                <w:sz w:val="20"/>
                <w:szCs w:val="20"/>
              </w:rPr>
              <w:t>Lot [XX]</w:t>
            </w:r>
          </w:p>
        </w:tc>
        <w:tc>
          <w:tcPr>
            <w:tcW w:w="3715" w:type="dxa"/>
            <w:shd w:val="clear" w:color="auto" w:fill="auto"/>
          </w:tcPr>
          <w:p w14:paraId="33BE85A7" w14:textId="77777777" w:rsidR="007942E3" w:rsidRPr="00594EDB" w:rsidRDefault="007942E3" w:rsidP="001F6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89FB449" w14:textId="77777777" w:rsidR="007942E3" w:rsidRPr="00594EDB" w:rsidRDefault="007942E3" w:rsidP="007942E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594EDB">
        <w:rPr>
          <w:rFonts w:ascii="Arial" w:hAnsi="Arial" w:cs="Arial"/>
          <w:color w:val="000000" w:themeColor="text1"/>
          <w:sz w:val="16"/>
          <w:szCs w:val="16"/>
        </w:rPr>
        <w:t>RVLPs: retrovirus like-particles</w:t>
      </w:r>
    </w:p>
    <w:p w14:paraId="41D40440" w14:textId="77777777" w:rsidR="00074ACD" w:rsidRDefault="00074ACD" w:rsidP="00110E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863F208" w14:textId="77777777" w:rsidR="00E967E3" w:rsidRPr="00594EDB" w:rsidRDefault="00E967E3" w:rsidP="00110E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DB3D9C5" w14:textId="77777777" w:rsidR="00110ECB" w:rsidRPr="00C636CE" w:rsidRDefault="00110ECB" w:rsidP="00074ACD">
      <w:pPr>
        <w:rPr>
          <w:rFonts w:ascii="Arial" w:hAnsi="Arial" w:cs="Arial"/>
          <w:b/>
          <w:i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Viral clearance studies (Industrial production scale should be indicated)</w:t>
      </w:r>
      <w:r w:rsidR="00A02D64" w:rsidRPr="00C636CE">
        <w:rPr>
          <w:rFonts w:ascii="Arial" w:hAnsi="Arial" w:cs="Arial"/>
          <w:b/>
          <w:sz w:val="22"/>
          <w:szCs w:val="22"/>
        </w:rPr>
        <w:t xml:space="preserve"> (A.2.2.4.)</w:t>
      </w:r>
    </w:p>
    <w:p w14:paraId="77B6688D" w14:textId="77777777" w:rsidR="00B93E21" w:rsidRPr="007D65DF" w:rsidRDefault="00FE7003" w:rsidP="00074ACD">
      <w:pPr>
        <w:tabs>
          <w:tab w:val="left" w:pos="5670"/>
          <w:tab w:val="left" w:pos="6096"/>
          <w:tab w:val="left" w:pos="7230"/>
          <w:tab w:val="left" w:pos="7655"/>
        </w:tabs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eastAsia="de-DE"/>
        </w:rPr>
      </w:pPr>
      <w:r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>Specific / dedicated viral validation studies were undertaken</w:t>
      </w:r>
      <w:r w:rsidR="00074ACD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>:</w:t>
      </w:r>
      <w:r w:rsidR="00074ACD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="00B93E21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E21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B93E21" w:rsidRPr="007D65DF">
        <w:rPr>
          <w:rFonts w:ascii="Arial" w:hAnsi="Arial" w:cs="Arial"/>
          <w:sz w:val="20"/>
          <w:szCs w:val="20"/>
        </w:rPr>
        <w:fldChar w:fldCharType="end"/>
      </w:r>
      <w:r w:rsidR="00074ACD" w:rsidRPr="007D65DF">
        <w:rPr>
          <w:rFonts w:ascii="Arial" w:hAnsi="Arial" w:cs="Arial"/>
          <w:sz w:val="20"/>
          <w:szCs w:val="20"/>
        </w:rPr>
        <w:tab/>
      </w:r>
      <w:r w:rsidR="00B93E21" w:rsidRPr="007D65DF">
        <w:rPr>
          <w:rFonts w:ascii="Arial" w:hAnsi="Arial" w:cs="Arial"/>
          <w:sz w:val="20"/>
          <w:szCs w:val="20"/>
        </w:rPr>
        <w:t>Yes</w:t>
      </w:r>
      <w:r w:rsidR="00B93E21" w:rsidRPr="007D65DF">
        <w:rPr>
          <w:rFonts w:ascii="Arial" w:hAnsi="Arial" w:cs="Arial"/>
          <w:sz w:val="20"/>
          <w:szCs w:val="20"/>
        </w:rPr>
        <w:tab/>
      </w:r>
      <w:r w:rsidR="00B93E21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E21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B93E21" w:rsidRPr="007D65DF">
        <w:rPr>
          <w:rFonts w:ascii="Arial" w:hAnsi="Arial" w:cs="Arial"/>
          <w:sz w:val="20"/>
          <w:szCs w:val="20"/>
        </w:rPr>
        <w:fldChar w:fldCharType="end"/>
      </w:r>
      <w:r w:rsidR="00074ACD" w:rsidRPr="007D65DF">
        <w:rPr>
          <w:rFonts w:ascii="Arial" w:hAnsi="Arial" w:cs="Arial"/>
          <w:sz w:val="20"/>
          <w:szCs w:val="20"/>
        </w:rPr>
        <w:tab/>
      </w:r>
      <w:r w:rsidR="00B93E21" w:rsidRPr="007D65DF">
        <w:rPr>
          <w:rFonts w:ascii="Arial" w:hAnsi="Arial" w:cs="Arial"/>
          <w:sz w:val="20"/>
          <w:szCs w:val="20"/>
        </w:rPr>
        <w:t>No</w:t>
      </w:r>
    </w:p>
    <w:p w14:paraId="2BD5F185" w14:textId="77777777" w:rsidR="00FE7003" w:rsidRPr="00C636CE" w:rsidRDefault="00FE7003" w:rsidP="000875B7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 w:themeColor="text1"/>
          <w:sz w:val="22"/>
          <w:szCs w:val="20"/>
          <w:lang w:eastAsia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4678"/>
      </w:tblGrid>
      <w:tr w:rsidR="00FE7003" w:rsidRPr="00C636CE" w14:paraId="6629E7D0" w14:textId="77777777" w:rsidTr="00074AC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99F3E61" w14:textId="77777777" w:rsidR="00FE7003" w:rsidRPr="00C636CE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Steps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D28D884" w14:textId="77777777" w:rsidR="00FE7003" w:rsidRPr="00C636CE" w:rsidDel="005E5D73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mechanism of action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23073285" w14:textId="77777777" w:rsidR="00FE7003" w:rsidRPr="00C636CE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Specify for each step if specific or modular studies were considered</w:t>
            </w:r>
          </w:p>
        </w:tc>
      </w:tr>
      <w:tr w:rsidR="00FE7003" w:rsidRPr="00C636CE" w14:paraId="6F4FE04D" w14:textId="77777777" w:rsidTr="000875B7">
        <w:tc>
          <w:tcPr>
            <w:tcW w:w="1838" w:type="dxa"/>
          </w:tcPr>
          <w:p w14:paraId="70AF0C0C" w14:textId="77777777" w:rsidR="00FE7003" w:rsidRPr="00C636CE" w:rsidRDefault="00FE7003" w:rsidP="00EA7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3544" w:type="dxa"/>
          </w:tcPr>
          <w:p w14:paraId="066E215F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02FA79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7003" w:rsidRPr="00C636CE" w14:paraId="2F3E9C47" w14:textId="77777777" w:rsidTr="000875B7">
        <w:tc>
          <w:tcPr>
            <w:tcW w:w="1838" w:type="dxa"/>
          </w:tcPr>
          <w:p w14:paraId="665CDCD6" w14:textId="77777777" w:rsidR="00FE7003" w:rsidRPr="00C636CE" w:rsidRDefault="00FE7003" w:rsidP="00EA7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3544" w:type="dxa"/>
          </w:tcPr>
          <w:p w14:paraId="1390E91E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4BE28A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7003" w:rsidRPr="00C636CE" w14:paraId="0181C9F2" w14:textId="77777777" w:rsidTr="000875B7">
        <w:tc>
          <w:tcPr>
            <w:tcW w:w="1838" w:type="dxa"/>
          </w:tcPr>
          <w:p w14:paraId="0FFE28F6" w14:textId="77777777" w:rsidR="00FE7003" w:rsidRPr="00C636CE" w:rsidRDefault="00FE7003" w:rsidP="00EA7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3544" w:type="dxa"/>
          </w:tcPr>
          <w:p w14:paraId="24761EB0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2841E0D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2CE7A2" w14:textId="77777777" w:rsidR="00EA7C39" w:rsidRPr="00C636CE" w:rsidRDefault="00EA7C39" w:rsidP="00110ECB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4BF1DD3" w14:textId="77777777" w:rsidR="00FE7003" w:rsidRPr="00C636CE" w:rsidRDefault="007D65DF" w:rsidP="00110EC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="00110ECB" w:rsidRPr="00C636CE">
        <w:rPr>
          <w:rFonts w:ascii="Arial" w:hAnsi="Arial" w:cs="Arial"/>
          <w:color w:val="000000" w:themeColor="text1"/>
          <w:sz w:val="20"/>
          <w:szCs w:val="20"/>
        </w:rPr>
        <w:t>able: summary of Log10 reduction factors (LRF) from validation studies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708"/>
        <w:gridCol w:w="1708"/>
        <w:gridCol w:w="1708"/>
        <w:gridCol w:w="1709"/>
      </w:tblGrid>
      <w:tr w:rsidR="00110ECB" w:rsidRPr="00C636CE" w14:paraId="37E137EE" w14:textId="77777777" w:rsidTr="00E5632D">
        <w:tc>
          <w:tcPr>
            <w:tcW w:w="32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E8034B" w14:textId="51DE5A68" w:rsidR="00110ECB" w:rsidRPr="00C636CE" w:rsidRDefault="00110ECB" w:rsidP="00E563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shd w:val="clear" w:color="auto" w:fill="BFBFBF" w:themeFill="background1" w:themeFillShade="BF"/>
          </w:tcPr>
          <w:p w14:paraId="39D30D58" w14:textId="51E0B7DF" w:rsidR="00110ECB" w:rsidRPr="00C636CE" w:rsidRDefault="00E5632D" w:rsidP="00E563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Model virus X</w:t>
            </w:r>
          </w:p>
        </w:tc>
        <w:tc>
          <w:tcPr>
            <w:tcW w:w="3417" w:type="dxa"/>
            <w:gridSpan w:val="2"/>
            <w:shd w:val="clear" w:color="auto" w:fill="BFBFBF" w:themeFill="background1" w:themeFillShade="BF"/>
          </w:tcPr>
          <w:p w14:paraId="70B3AC2D" w14:textId="537BDD1C" w:rsidR="00110ECB" w:rsidRPr="00C636CE" w:rsidRDefault="00E5632D" w:rsidP="00E563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Model virus Y</w:t>
            </w:r>
          </w:p>
        </w:tc>
      </w:tr>
      <w:tr w:rsidR="00110ECB" w:rsidRPr="00C636CE" w14:paraId="13CF0A9D" w14:textId="77777777" w:rsidTr="00E5632D">
        <w:tc>
          <w:tcPr>
            <w:tcW w:w="323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62B696B" w14:textId="3BA1F91D" w:rsidR="00110ECB" w:rsidRPr="00C636CE" w:rsidRDefault="00E5632D" w:rsidP="00110E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Steps</w:t>
            </w:r>
          </w:p>
        </w:tc>
        <w:tc>
          <w:tcPr>
            <w:tcW w:w="170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A782468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Run A</w:t>
            </w:r>
          </w:p>
        </w:tc>
        <w:tc>
          <w:tcPr>
            <w:tcW w:w="170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E199142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Run B</w:t>
            </w:r>
          </w:p>
        </w:tc>
        <w:tc>
          <w:tcPr>
            <w:tcW w:w="170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5E664E5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Run A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2B98FD1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Run B</w:t>
            </w:r>
          </w:p>
        </w:tc>
      </w:tr>
      <w:tr w:rsidR="00110ECB" w:rsidRPr="00C636CE" w14:paraId="3B125FD6" w14:textId="77777777" w:rsidTr="00594EDB">
        <w:tc>
          <w:tcPr>
            <w:tcW w:w="3232" w:type="dxa"/>
            <w:tcBorders>
              <w:top w:val="double" w:sz="4" w:space="0" w:color="auto"/>
            </w:tcBorders>
            <w:shd w:val="clear" w:color="auto" w:fill="auto"/>
          </w:tcPr>
          <w:p w14:paraId="08D6D9AB" w14:textId="77777777" w:rsidR="00110ECB" w:rsidRPr="00C636CE" w:rsidRDefault="00110ECB" w:rsidP="00110EC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  <w:shd w:val="clear" w:color="auto" w:fill="auto"/>
          </w:tcPr>
          <w:p w14:paraId="3569242D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  <w:shd w:val="clear" w:color="auto" w:fill="auto"/>
          </w:tcPr>
          <w:p w14:paraId="1D9DAEE3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  <w:shd w:val="clear" w:color="auto" w:fill="auto"/>
          </w:tcPr>
          <w:p w14:paraId="454AFA74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shd w:val="clear" w:color="auto" w:fill="auto"/>
          </w:tcPr>
          <w:p w14:paraId="687712A0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110ECB" w:rsidRPr="00C636CE" w14:paraId="7597131E" w14:textId="77777777" w:rsidTr="00594EDB">
        <w:tc>
          <w:tcPr>
            <w:tcW w:w="3232" w:type="dxa"/>
            <w:shd w:val="clear" w:color="auto" w:fill="auto"/>
          </w:tcPr>
          <w:p w14:paraId="4AF37B2B" w14:textId="77777777" w:rsidR="00110ECB" w:rsidRPr="00C636CE" w:rsidRDefault="00110ECB" w:rsidP="00110EC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79C90612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2FFADE7F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46366EA6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313FBF35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110ECB" w:rsidRPr="00C636CE" w14:paraId="07957FBA" w14:textId="77777777" w:rsidTr="00594EDB">
        <w:tc>
          <w:tcPr>
            <w:tcW w:w="3232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FC54EF3" w14:textId="77777777" w:rsidR="00110ECB" w:rsidRPr="00C636CE" w:rsidRDefault="00110ECB" w:rsidP="00110E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LRF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shd w:val="clear" w:color="auto" w:fill="auto"/>
          </w:tcPr>
          <w:p w14:paraId="0F728D3B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  <w:shd w:val="clear" w:color="auto" w:fill="auto"/>
          </w:tcPr>
          <w:p w14:paraId="38A0D8D1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  <w:shd w:val="clear" w:color="auto" w:fill="auto"/>
          </w:tcPr>
          <w:p w14:paraId="0DAA8F3D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shd w:val="clear" w:color="auto" w:fill="auto"/>
          </w:tcPr>
          <w:p w14:paraId="6345CB4F" w14:textId="77777777" w:rsidR="00110ECB" w:rsidRPr="00C636CE" w:rsidRDefault="00110ECB" w:rsidP="00110EC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D51B6E0" w14:textId="77777777" w:rsidR="00110ECB" w:rsidRPr="00C636CE" w:rsidRDefault="00110ECB" w:rsidP="00110E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val="single"/>
          <w:lang w:eastAsia="de-DE"/>
        </w:rPr>
      </w:pPr>
    </w:p>
    <w:p w14:paraId="12E15A9D" w14:textId="75F513B2" w:rsidR="00074ACD" w:rsidRPr="00C636CE" w:rsidRDefault="00FE7003" w:rsidP="00074ACD">
      <w:pPr>
        <w:tabs>
          <w:tab w:val="left" w:pos="5670"/>
          <w:tab w:val="left" w:pos="6096"/>
          <w:tab w:val="left" w:pos="7230"/>
          <w:tab w:val="left" w:pos="7655"/>
        </w:tabs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</w:pPr>
      <w:r w:rsidRPr="00C636CE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>Are process parameters between manufacturing process scale and scale</w:t>
      </w:r>
      <w:r w:rsidR="007942E3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>-down</w:t>
      </w:r>
      <w:r w:rsidRPr="00C636CE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 xml:space="preserve"> viral clearance study comparable?</w:t>
      </w:r>
    </w:p>
    <w:p w14:paraId="6A5DE517" w14:textId="77777777" w:rsidR="00074ACD" w:rsidRPr="007D65DF" w:rsidRDefault="00074ACD" w:rsidP="00074ACD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 w:rsidRPr="007D65DF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</w:rPr>
        <w:instrText xml:space="preserve"> FORMCHECKBOX </w:instrText>
      </w:r>
      <w:r w:rsidR="00E35BDD">
        <w:rPr>
          <w:rFonts w:ascii="Arial" w:hAnsi="Arial" w:cs="Arial"/>
        </w:rPr>
      </w:r>
      <w:r w:rsidR="00E35BDD">
        <w:rPr>
          <w:rFonts w:ascii="Arial" w:hAnsi="Arial" w:cs="Arial"/>
        </w:rPr>
        <w:fldChar w:fldCharType="separate"/>
      </w:r>
      <w:r w:rsidRPr="007D65DF">
        <w:rPr>
          <w:rFonts w:ascii="Arial" w:hAnsi="Arial" w:cs="Arial"/>
        </w:rPr>
        <w:fldChar w:fldCharType="end"/>
      </w:r>
      <w:r w:rsidRPr="007D65DF">
        <w:rPr>
          <w:rFonts w:ascii="Arial" w:hAnsi="Arial" w:cs="Arial"/>
        </w:rPr>
        <w:tab/>
      </w:r>
      <w:r w:rsidRPr="007D65DF">
        <w:rPr>
          <w:rFonts w:ascii="Arial" w:hAnsi="Arial" w:cs="Arial"/>
          <w:sz w:val="20"/>
          <w:szCs w:val="20"/>
        </w:rPr>
        <w:t>Yes</w:t>
      </w:r>
    </w:p>
    <w:p w14:paraId="2F2A9C11" w14:textId="77777777" w:rsidR="00074ACD" w:rsidRPr="007D65DF" w:rsidRDefault="00074ACD" w:rsidP="00074AC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Pr="007D65DF">
        <w:rPr>
          <w:rFonts w:ascii="Arial" w:hAnsi="Arial" w:cs="Arial"/>
          <w:sz w:val="20"/>
          <w:szCs w:val="20"/>
        </w:rPr>
        <w:tab/>
        <w:t xml:space="preserve">No, justify: </w:t>
      </w:r>
    </w:p>
    <w:p w14:paraId="10B2038F" w14:textId="77777777" w:rsidR="00FE7003" w:rsidRPr="00C636CE" w:rsidRDefault="00FE7003" w:rsidP="00110E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eastAsia="de-DE"/>
        </w:rPr>
      </w:pPr>
    </w:p>
    <w:p w14:paraId="183F2E16" w14:textId="16A39130" w:rsidR="00FE7003" w:rsidRPr="00C636CE" w:rsidRDefault="00FE7003" w:rsidP="00FE700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 w:rsidRPr="00C636CE">
        <w:rPr>
          <w:rFonts w:ascii="Arial" w:hAnsi="Arial" w:cs="Arial"/>
          <w:color w:val="000000" w:themeColor="text1"/>
          <w:sz w:val="20"/>
          <w:szCs w:val="20"/>
          <w:lang w:eastAsia="de-DE"/>
        </w:rPr>
        <w:t>Table: comparison of process parameters between manufacturing and scale</w:t>
      </w:r>
      <w:r w:rsidR="007942E3">
        <w:rPr>
          <w:rFonts w:ascii="Arial" w:hAnsi="Arial" w:cs="Arial"/>
          <w:color w:val="000000" w:themeColor="text1"/>
          <w:sz w:val="20"/>
          <w:szCs w:val="20"/>
          <w:lang w:eastAsia="de-DE"/>
        </w:rPr>
        <w:t>-down</w:t>
      </w:r>
      <w:r w:rsidRPr="00C636CE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 viral clearance study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61"/>
        <w:gridCol w:w="2162"/>
        <w:gridCol w:w="2162"/>
        <w:gridCol w:w="2162"/>
      </w:tblGrid>
      <w:tr w:rsidR="00FE7003" w:rsidRPr="00C636CE" w14:paraId="3B498593" w14:textId="77777777" w:rsidTr="00074ACD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AD7D11E" w14:textId="77777777" w:rsidR="00FE7003" w:rsidRPr="00C636CE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Steps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14:paraId="547E3E8B" w14:textId="77777777" w:rsidR="00FE7003" w:rsidRPr="00C636CE" w:rsidDel="005E5D73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Process parameter (lists of critical parameters for viral safety)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0A3241C0" w14:textId="77777777" w:rsidR="00FE7003" w:rsidRPr="00C636CE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Manufacturing process scale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451121C4" w14:textId="1C059789" w:rsidR="00FE7003" w:rsidRPr="00C636CE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scale</w:t>
            </w:r>
            <w:r w:rsidR="007942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-down</w:t>
            </w: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 viral clearance study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3D492CD4" w14:textId="77777777" w:rsidR="00FE7003" w:rsidRPr="00C636CE" w:rsidRDefault="00FE7003" w:rsidP="00074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Justification of scal</w:t>
            </w:r>
            <w:r w:rsidR="00074ACD"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e-</w:t>
            </w:r>
            <w:r w:rsidRPr="00C636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de-DE"/>
              </w:rPr>
              <w:t>down parameters</w:t>
            </w:r>
          </w:p>
        </w:tc>
      </w:tr>
      <w:tr w:rsidR="00FE7003" w:rsidRPr="00C636CE" w14:paraId="3096EBC5" w14:textId="77777777" w:rsidTr="00074ACD">
        <w:tc>
          <w:tcPr>
            <w:tcW w:w="1413" w:type="dxa"/>
          </w:tcPr>
          <w:p w14:paraId="0E9639F6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1" w:type="dxa"/>
          </w:tcPr>
          <w:p w14:paraId="343A58E0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2" w:type="dxa"/>
          </w:tcPr>
          <w:p w14:paraId="3D70604B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2" w:type="dxa"/>
          </w:tcPr>
          <w:p w14:paraId="1B2AEBB3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2" w:type="dxa"/>
          </w:tcPr>
          <w:p w14:paraId="58A0EC52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</w:tr>
      <w:tr w:rsidR="00FE7003" w:rsidRPr="00C636CE" w14:paraId="5E0847FD" w14:textId="77777777" w:rsidTr="00074ACD">
        <w:tc>
          <w:tcPr>
            <w:tcW w:w="1413" w:type="dxa"/>
          </w:tcPr>
          <w:p w14:paraId="28DFA036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1" w:type="dxa"/>
          </w:tcPr>
          <w:p w14:paraId="26120193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2" w:type="dxa"/>
          </w:tcPr>
          <w:p w14:paraId="1BD32298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2" w:type="dxa"/>
          </w:tcPr>
          <w:p w14:paraId="0DE2F1EB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162" w:type="dxa"/>
          </w:tcPr>
          <w:p w14:paraId="56678FE6" w14:textId="77777777" w:rsidR="00FE7003" w:rsidRPr="00C636CE" w:rsidRDefault="00FE7003" w:rsidP="00EA7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</w:tc>
      </w:tr>
    </w:tbl>
    <w:p w14:paraId="7EBEA227" w14:textId="77777777" w:rsidR="00FE7003" w:rsidRPr="00C636CE" w:rsidRDefault="00FE7003" w:rsidP="00110E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val="single"/>
          <w:lang w:eastAsia="de-DE"/>
        </w:rPr>
      </w:pPr>
    </w:p>
    <w:p w14:paraId="725FABEC" w14:textId="77777777" w:rsidR="00074ACD" w:rsidRPr="00C636CE" w:rsidRDefault="00074ACD" w:rsidP="00110E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val="single"/>
          <w:lang w:eastAsia="de-DE"/>
        </w:rPr>
      </w:pPr>
    </w:p>
    <w:p w14:paraId="5B538361" w14:textId="77777777" w:rsidR="00110ECB" w:rsidRPr="00C636CE" w:rsidRDefault="00110ECB" w:rsidP="00074AC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Retroviral Risk assessment</w:t>
      </w:r>
      <w:r w:rsidR="00A02D64" w:rsidRPr="00C636CE">
        <w:rPr>
          <w:rFonts w:ascii="Arial" w:hAnsi="Arial" w:cs="Arial"/>
          <w:b/>
          <w:sz w:val="22"/>
          <w:szCs w:val="22"/>
        </w:rPr>
        <w:t xml:space="preserve"> (A.2.2.5.)</w:t>
      </w:r>
    </w:p>
    <w:p w14:paraId="2DE409D0" w14:textId="77777777" w:rsidR="00C807A9" w:rsidRPr="00C636CE" w:rsidRDefault="007D65DF" w:rsidP="007D65D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</w:t>
      </w:r>
      <w:r w:rsidR="00C807A9" w:rsidRPr="00C636CE">
        <w:rPr>
          <w:rFonts w:ascii="Arial" w:hAnsi="Arial" w:cs="Arial"/>
          <w:color w:val="000000" w:themeColor="text1"/>
          <w:sz w:val="20"/>
          <w:szCs w:val="20"/>
        </w:rPr>
        <w:t>ighest possible retroviral load in bulk harvest: [XX] RVLPs/m</w:t>
      </w:r>
    </w:p>
    <w:p w14:paraId="205947C8" w14:textId="77777777" w:rsidR="00C807A9" w:rsidRPr="00C636CE" w:rsidRDefault="00C807A9" w:rsidP="007D65D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6CE">
        <w:rPr>
          <w:rFonts w:ascii="Arial" w:hAnsi="Arial" w:cs="Arial"/>
          <w:color w:val="000000" w:themeColor="text1"/>
          <w:sz w:val="20"/>
          <w:szCs w:val="20"/>
        </w:rPr>
        <w:t xml:space="preserve">[Volume] in mL of cell culture harvest fluid needed to produce a  [X] mg dose </w:t>
      </w:r>
      <w:r w:rsidR="007D65DF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C23879E" w14:textId="77777777" w:rsidR="00C807A9" w:rsidRPr="00C636CE" w:rsidRDefault="00C807A9" w:rsidP="007D65D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6CE">
        <w:rPr>
          <w:rFonts w:ascii="Arial" w:hAnsi="Arial" w:cs="Arial"/>
          <w:color w:val="000000" w:themeColor="text1"/>
          <w:sz w:val="20"/>
          <w:szCs w:val="20"/>
        </w:rPr>
        <w:t xml:space="preserve">RVLP input per dose: </w:t>
      </w:r>
    </w:p>
    <w:p w14:paraId="1A168893" w14:textId="77777777" w:rsidR="00C807A9" w:rsidRPr="00C636CE" w:rsidRDefault="00C807A9" w:rsidP="007D65D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6CE">
        <w:rPr>
          <w:rFonts w:ascii="Arial" w:hAnsi="Arial" w:cs="Arial"/>
          <w:color w:val="000000" w:themeColor="text1"/>
          <w:sz w:val="20"/>
          <w:szCs w:val="20"/>
        </w:rPr>
        <w:t>Cumulative log reduction factor: &gt;[X] log10</w:t>
      </w:r>
    </w:p>
    <w:p w14:paraId="6D823083" w14:textId="77777777" w:rsidR="00C807A9" w:rsidRPr="00C636CE" w:rsidRDefault="00C807A9" w:rsidP="007D65DF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6CE">
        <w:rPr>
          <w:rFonts w:ascii="Arial" w:hAnsi="Arial" w:cs="Arial"/>
          <w:color w:val="000000" w:themeColor="text1"/>
          <w:sz w:val="20"/>
          <w:szCs w:val="20"/>
        </w:rPr>
        <w:t>Result: Estimated particles / Dose (after viral clearance )</w:t>
      </w:r>
      <w:r w:rsidR="007D65DF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68C0BE0" w14:textId="77777777" w:rsidR="00110ECB" w:rsidRPr="00C636CE" w:rsidRDefault="00110ECB" w:rsidP="00110ECB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5B054A3" w14:textId="77777777" w:rsidR="00074ACD" w:rsidRPr="00C636CE" w:rsidRDefault="00074ACD" w:rsidP="00110ECB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8ABB6E6" w14:textId="77777777" w:rsidR="00110ECB" w:rsidRPr="00C636CE" w:rsidRDefault="00110ECB" w:rsidP="00074AC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Function and regeneration of columns</w:t>
      </w:r>
      <w:r w:rsidR="00A02D64" w:rsidRPr="00C636CE">
        <w:rPr>
          <w:rFonts w:ascii="Arial" w:hAnsi="Arial" w:cs="Arial"/>
          <w:b/>
          <w:sz w:val="22"/>
          <w:szCs w:val="22"/>
        </w:rPr>
        <w:t xml:space="preserve"> (A.2.2.6.)</w:t>
      </w:r>
    </w:p>
    <w:p w14:paraId="7E946C8B" w14:textId="77777777" w:rsidR="00FE7003" w:rsidRPr="00C636CE" w:rsidRDefault="00FE7003" w:rsidP="00431A9B">
      <w:pPr>
        <w:pStyle w:val="BodytextAgency"/>
        <w:spacing w:after="0" w:line="240" w:lineRule="auto"/>
        <w:rPr>
          <w:rFonts w:ascii="Arial" w:hAnsi="Arial" w:cs="Arial"/>
          <w:lang w:eastAsia="de-DE"/>
        </w:rPr>
      </w:pPr>
    </w:p>
    <w:p w14:paraId="1F150C48" w14:textId="77777777" w:rsidR="00074ACD" w:rsidRPr="00C636CE" w:rsidRDefault="00FE7003" w:rsidP="00B93E21">
      <w:pPr>
        <w:rPr>
          <w:rFonts w:ascii="Arial" w:hAnsi="Arial" w:cs="Arial"/>
          <w:sz w:val="20"/>
          <w:szCs w:val="20"/>
          <w:lang w:eastAsia="de-DE"/>
        </w:rPr>
      </w:pPr>
      <w:r w:rsidRPr="00C636CE">
        <w:rPr>
          <w:rFonts w:ascii="Arial" w:hAnsi="Arial" w:cs="Arial"/>
          <w:sz w:val="20"/>
          <w:szCs w:val="20"/>
          <w:lang w:eastAsia="de-DE"/>
        </w:rPr>
        <w:t>Are column re-used?</w:t>
      </w:r>
    </w:p>
    <w:p w14:paraId="0584DC55" w14:textId="77777777" w:rsidR="00074ACD" w:rsidRPr="007D65DF" w:rsidRDefault="00074ACD" w:rsidP="00074ACD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Pr="007D65DF">
        <w:rPr>
          <w:rFonts w:ascii="Arial" w:hAnsi="Arial" w:cs="Arial"/>
          <w:sz w:val="20"/>
          <w:szCs w:val="20"/>
        </w:rPr>
        <w:tab/>
        <w:t xml:space="preserve">Yes, </w:t>
      </w:r>
      <w:r w:rsidRPr="007D65DF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short description of sanitisation should be included: </w:t>
      </w:r>
    </w:p>
    <w:p w14:paraId="550568DE" w14:textId="77777777" w:rsidR="00074ACD" w:rsidRPr="007D65DF" w:rsidRDefault="00074ACD" w:rsidP="00074AC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Pr="007D65DF">
        <w:rPr>
          <w:rFonts w:ascii="Arial" w:hAnsi="Arial" w:cs="Arial"/>
          <w:sz w:val="20"/>
          <w:szCs w:val="20"/>
        </w:rPr>
        <w:tab/>
        <w:t>No</w:t>
      </w:r>
    </w:p>
    <w:p w14:paraId="4B94EB22" w14:textId="77777777" w:rsidR="00C65816" w:rsidRDefault="00C65816" w:rsidP="00B93E21">
      <w:pPr>
        <w:rPr>
          <w:rFonts w:ascii="Arial" w:hAnsi="Arial" w:cs="Arial"/>
          <w:sz w:val="20"/>
          <w:szCs w:val="20"/>
          <w:lang w:eastAsia="de-DE"/>
        </w:rPr>
      </w:pPr>
    </w:p>
    <w:p w14:paraId="0D4902D0" w14:textId="77777777" w:rsidR="00E967E3" w:rsidRDefault="00E967E3" w:rsidP="00B93E21">
      <w:pPr>
        <w:rPr>
          <w:rFonts w:ascii="Arial" w:hAnsi="Arial" w:cs="Arial"/>
          <w:sz w:val="20"/>
          <w:szCs w:val="20"/>
          <w:lang w:eastAsia="de-DE"/>
        </w:rPr>
      </w:pPr>
    </w:p>
    <w:p w14:paraId="44FD9A3D" w14:textId="00D93254" w:rsidR="00E5632D" w:rsidRDefault="00E5632D">
      <w:pPr>
        <w:spacing w:after="160" w:line="259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br w:type="page"/>
      </w:r>
    </w:p>
    <w:p w14:paraId="276C60F6" w14:textId="77777777" w:rsidR="00E967E3" w:rsidRPr="00C636CE" w:rsidRDefault="00E967E3" w:rsidP="00B93E2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Style w:val="Grilledutableau"/>
        <w:tblW w:w="9918" w:type="dxa"/>
        <w:shd w:val="clear" w:color="auto" w:fill="7030A0"/>
        <w:tblLook w:val="04A0" w:firstRow="1" w:lastRow="0" w:firstColumn="1" w:lastColumn="0" w:noHBand="0" w:noVBand="1"/>
      </w:tblPr>
      <w:tblGrid>
        <w:gridCol w:w="9918"/>
      </w:tblGrid>
      <w:tr w:rsidR="00C65816" w:rsidRPr="00C636CE" w14:paraId="3938733D" w14:textId="77777777" w:rsidTr="00226651">
        <w:tc>
          <w:tcPr>
            <w:tcW w:w="9918" w:type="dxa"/>
            <w:shd w:val="clear" w:color="auto" w:fill="7030A0"/>
          </w:tcPr>
          <w:p w14:paraId="2B0D5311" w14:textId="77777777" w:rsidR="00C65816" w:rsidRPr="00C636CE" w:rsidRDefault="00C65816" w:rsidP="005A2A3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NON CLINICAL SECTION</w:t>
            </w:r>
          </w:p>
        </w:tc>
      </w:tr>
    </w:tbl>
    <w:p w14:paraId="45A9D09D" w14:textId="77777777" w:rsidR="00C65816" w:rsidRPr="00C636CE" w:rsidRDefault="00C65816" w:rsidP="00B93E2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Style w:val="Grilledutableau"/>
        <w:tblW w:w="9918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18"/>
      </w:tblGrid>
      <w:tr w:rsidR="00C65816" w:rsidRPr="00C636CE" w14:paraId="1E3356EE" w14:textId="77777777" w:rsidTr="00226651">
        <w:tc>
          <w:tcPr>
            <w:tcW w:w="9918" w:type="dxa"/>
            <w:shd w:val="clear" w:color="auto" w:fill="A8D08D" w:themeFill="accent6" w:themeFillTint="99"/>
          </w:tcPr>
          <w:p w14:paraId="1EB4EEA1" w14:textId="1D9325FC" w:rsidR="00C65816" w:rsidRPr="00C636CE" w:rsidRDefault="00C65816" w:rsidP="00594EDB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8"/>
                <w:szCs w:val="24"/>
              </w:rPr>
              <w:t xml:space="preserve">Regulatory context </w:t>
            </w:r>
          </w:p>
        </w:tc>
      </w:tr>
    </w:tbl>
    <w:p w14:paraId="329AA408" w14:textId="77777777" w:rsidR="00C65816" w:rsidRPr="00C636CE" w:rsidRDefault="00C65816" w:rsidP="00C65816">
      <w:pPr>
        <w:rPr>
          <w:rFonts w:ascii="Arial" w:hAnsi="Arial" w:cs="Arial"/>
          <w:b/>
          <w:sz w:val="20"/>
          <w:szCs w:val="20"/>
          <w:u w:val="single"/>
        </w:rPr>
      </w:pPr>
    </w:p>
    <w:p w14:paraId="719389E4" w14:textId="77777777" w:rsidR="00CF6D6D" w:rsidRPr="00C636CE" w:rsidRDefault="00CF6D6D" w:rsidP="00C6581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970" w:type="dxa"/>
        <w:tblLayout w:type="fixed"/>
        <w:tblLook w:val="04A0" w:firstRow="1" w:lastRow="0" w:firstColumn="1" w:lastColumn="0" w:noHBand="0" w:noVBand="1"/>
      </w:tblPr>
      <w:tblGrid>
        <w:gridCol w:w="5949"/>
        <w:gridCol w:w="1005"/>
        <w:gridCol w:w="1005"/>
        <w:gridCol w:w="1005"/>
        <w:gridCol w:w="1006"/>
      </w:tblGrid>
      <w:tr w:rsidR="00CF6D6D" w:rsidRPr="00C636CE" w14:paraId="4FFBD328" w14:textId="77777777" w:rsidTr="00CF6D6D">
        <w:tc>
          <w:tcPr>
            <w:tcW w:w="5949" w:type="dxa"/>
            <w:shd w:val="clear" w:color="auto" w:fill="D9D9D9" w:themeFill="background1" w:themeFillShade="D9"/>
          </w:tcPr>
          <w:p w14:paraId="441DD881" w14:textId="77777777" w:rsidR="00CF6D6D" w:rsidRPr="00C636CE" w:rsidRDefault="00CF6D6D" w:rsidP="00CF6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 xml:space="preserve">Which guidelines have been </w:t>
            </w:r>
            <w:r w:rsidR="007D65DF" w:rsidRPr="00C636CE">
              <w:rPr>
                <w:rFonts w:ascii="Arial" w:hAnsi="Arial" w:cs="Arial"/>
                <w:b/>
                <w:sz w:val="20"/>
                <w:szCs w:val="20"/>
              </w:rPr>
              <w:t>used?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8079D43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S9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6728E95B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278D35FB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S6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6F5CA391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FIM</w:t>
            </w:r>
          </w:p>
        </w:tc>
      </w:tr>
      <w:tr w:rsidR="00CF6D6D" w:rsidRPr="00C636CE" w14:paraId="4F03FADF" w14:textId="77777777" w:rsidTr="00CF6D6D">
        <w:trPr>
          <w:trHeight w:val="322"/>
        </w:trPr>
        <w:tc>
          <w:tcPr>
            <w:tcW w:w="5949" w:type="dxa"/>
            <w:shd w:val="clear" w:color="auto" w:fill="auto"/>
            <w:vAlign w:val="center"/>
          </w:tcPr>
          <w:p w14:paraId="0AE08B83" w14:textId="77777777" w:rsidR="00CF6D6D" w:rsidRPr="00C636CE" w:rsidRDefault="00CF6D6D" w:rsidP="00CF6D6D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i/>
                <w:sz w:val="20"/>
                <w:szCs w:val="20"/>
              </w:rPr>
              <w:t>Thick the related guideline(s)</w:t>
            </w:r>
          </w:p>
        </w:tc>
        <w:tc>
          <w:tcPr>
            <w:tcW w:w="1005" w:type="dxa"/>
            <w:vAlign w:val="center"/>
          </w:tcPr>
          <w:p w14:paraId="6354DC3B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91B3C0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5A9B14D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03CE0A" w14:textId="77777777" w:rsidR="00CF6D6D" w:rsidRPr="00C636CE" w:rsidRDefault="00CF6D6D" w:rsidP="00CF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BC216A" w14:textId="77777777" w:rsidR="00CF6D6D" w:rsidRPr="00C636CE" w:rsidRDefault="00CF6D6D" w:rsidP="00C65816">
      <w:pPr>
        <w:rPr>
          <w:rFonts w:ascii="Arial" w:hAnsi="Arial" w:cs="Arial"/>
          <w:b/>
          <w:sz w:val="20"/>
          <w:szCs w:val="20"/>
          <w:u w:val="single"/>
        </w:rPr>
      </w:pPr>
    </w:p>
    <w:p w14:paraId="5A5AC8A2" w14:textId="77777777" w:rsidR="00C65816" w:rsidRPr="00C636CE" w:rsidRDefault="00C65816" w:rsidP="00C65816">
      <w:pPr>
        <w:rPr>
          <w:rFonts w:ascii="Arial" w:hAnsi="Arial" w:cs="Arial"/>
          <w:snapToGrid w:val="0"/>
          <w:sz w:val="20"/>
          <w:szCs w:val="20"/>
          <w:lang w:val="en-US"/>
        </w:rPr>
      </w:pPr>
    </w:p>
    <w:tbl>
      <w:tblPr>
        <w:tblStyle w:val="Grilledutableau"/>
        <w:tblW w:w="9923" w:type="dxa"/>
        <w:tblInd w:w="-5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CF6D6D" w:rsidRPr="00C636CE" w14:paraId="286A2A73" w14:textId="77777777" w:rsidTr="00CF6D6D">
        <w:tc>
          <w:tcPr>
            <w:tcW w:w="9923" w:type="dxa"/>
            <w:shd w:val="clear" w:color="auto" w:fill="A8D08D" w:themeFill="accent6" w:themeFillTint="99"/>
          </w:tcPr>
          <w:p w14:paraId="67CFC29F" w14:textId="77777777" w:rsidR="00CF6D6D" w:rsidRPr="00C636CE" w:rsidRDefault="00CF6D6D" w:rsidP="000C6A0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8"/>
                <w:szCs w:val="24"/>
              </w:rPr>
              <w:t>Pharmacology</w:t>
            </w:r>
          </w:p>
        </w:tc>
      </w:tr>
    </w:tbl>
    <w:p w14:paraId="0BEB4BB5" w14:textId="77777777" w:rsidR="004E35DE" w:rsidRPr="00C636CE" w:rsidRDefault="004E35DE" w:rsidP="00C65816">
      <w:pPr>
        <w:rPr>
          <w:rFonts w:ascii="Arial" w:hAnsi="Arial" w:cs="Arial"/>
          <w:snapToGrid w:val="0"/>
          <w:sz w:val="20"/>
          <w:szCs w:val="20"/>
          <w:lang w:val="en-US"/>
        </w:rPr>
      </w:pPr>
    </w:p>
    <w:p w14:paraId="5CC40EA2" w14:textId="77777777" w:rsidR="00A02A1A" w:rsidRPr="00C636CE" w:rsidRDefault="009025ED" w:rsidP="00CF6D6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Primary Pharmacodynamics</w:t>
      </w:r>
    </w:p>
    <w:p w14:paraId="68723950" w14:textId="77777777" w:rsidR="00A02A1A" w:rsidRPr="00594EDB" w:rsidRDefault="00391269" w:rsidP="00594EDB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4EDB">
        <w:rPr>
          <w:rFonts w:ascii="Arial" w:hAnsi="Arial" w:cs="Arial"/>
          <w:sz w:val="20"/>
          <w:szCs w:val="20"/>
          <w:lang w:val="en-US"/>
        </w:rPr>
        <w:t xml:space="preserve">What are the </w:t>
      </w:r>
      <w:r w:rsidR="00381A58" w:rsidRPr="00594EDB">
        <w:rPr>
          <w:rFonts w:ascii="Arial" w:hAnsi="Arial" w:cs="Arial"/>
          <w:sz w:val="20"/>
          <w:szCs w:val="20"/>
          <w:lang w:val="en-US"/>
        </w:rPr>
        <w:t>In vivo / in vitro studies</w:t>
      </w:r>
      <w:r w:rsidRPr="00594EDB">
        <w:rPr>
          <w:rFonts w:ascii="Arial" w:hAnsi="Arial" w:cs="Arial"/>
          <w:sz w:val="20"/>
          <w:szCs w:val="20"/>
          <w:lang w:val="en-US"/>
        </w:rPr>
        <w:t xml:space="preserve"> </w:t>
      </w:r>
      <w:r w:rsidR="00725206" w:rsidRPr="00594EDB">
        <w:rPr>
          <w:rFonts w:ascii="Arial" w:hAnsi="Arial" w:cs="Arial"/>
          <w:sz w:val="20"/>
          <w:szCs w:val="20"/>
          <w:lang w:val="en-US"/>
        </w:rPr>
        <w:t xml:space="preserve">performed? </w:t>
      </w:r>
      <w:r w:rsidR="00381A58" w:rsidRPr="00594EDB">
        <w:rPr>
          <w:rFonts w:ascii="Arial" w:hAnsi="Arial" w:cs="Arial"/>
          <w:sz w:val="20"/>
          <w:szCs w:val="20"/>
          <w:lang w:val="en-US"/>
        </w:rPr>
        <w:t>(</w:t>
      </w:r>
      <w:r w:rsidR="00725206" w:rsidRPr="00594EDB">
        <w:rPr>
          <w:rFonts w:ascii="Arial" w:hAnsi="Arial" w:cs="Arial"/>
          <w:sz w:val="20"/>
          <w:szCs w:val="20"/>
          <w:lang w:val="en-US"/>
        </w:rPr>
        <w:t>Mechanism</w:t>
      </w:r>
      <w:r w:rsidR="00381A58" w:rsidRPr="00594EDB">
        <w:rPr>
          <w:rFonts w:ascii="Arial" w:hAnsi="Arial" w:cs="Arial"/>
          <w:sz w:val="20"/>
          <w:szCs w:val="20"/>
          <w:lang w:val="en-US"/>
        </w:rPr>
        <w:t xml:space="preserve"> of action, proof of concept, </w:t>
      </w:r>
      <w:r w:rsidR="005A27C3" w:rsidRPr="00594EDB">
        <w:rPr>
          <w:rFonts w:ascii="Arial" w:hAnsi="Arial" w:cs="Arial"/>
          <w:sz w:val="20"/>
          <w:szCs w:val="20"/>
          <w:lang w:val="en-US"/>
        </w:rPr>
        <w:t>justification of animal models…</w:t>
      </w:r>
      <w:proofErr w:type="gramStart"/>
      <w:r w:rsidR="005A27C3" w:rsidRPr="00594EDB">
        <w:rPr>
          <w:rFonts w:ascii="Arial" w:hAnsi="Arial" w:cs="Arial"/>
          <w:sz w:val="20"/>
          <w:szCs w:val="20"/>
          <w:lang w:val="en-US"/>
        </w:rPr>
        <w:t>)</w:t>
      </w:r>
      <w:r w:rsidR="00CF6D6D" w:rsidRPr="00594EDB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="00CF6D6D" w:rsidRPr="00594ED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10D9173" w14:textId="77777777" w:rsidR="00CF6D6D" w:rsidRPr="00594EDB" w:rsidRDefault="00CF6D6D" w:rsidP="00594EDB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091A506" w14:textId="77777777" w:rsidR="00492058" w:rsidRPr="00594EDB" w:rsidRDefault="00492058" w:rsidP="00594EDB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E748C27" w14:textId="77777777" w:rsidR="00A02A1A" w:rsidRPr="00C636CE" w:rsidRDefault="00560FA5" w:rsidP="00CF6D6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 xml:space="preserve">Secondary pharmacodynamics </w:t>
      </w:r>
    </w:p>
    <w:p w14:paraId="0831A99F" w14:textId="03D089CD" w:rsidR="00273B2D" w:rsidRPr="00594EDB" w:rsidRDefault="00492058" w:rsidP="00594EDB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4EDB">
        <w:rPr>
          <w:rFonts w:ascii="Arial" w:hAnsi="Arial" w:cs="Arial"/>
          <w:sz w:val="20"/>
          <w:szCs w:val="20"/>
          <w:lang w:val="en-US"/>
        </w:rPr>
        <w:t>Screening of other targets binding (« off-target »)</w:t>
      </w:r>
      <w:r w:rsidR="00CF6D6D" w:rsidRPr="00594EDB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7444DDD9" w14:textId="77777777" w:rsidR="00492058" w:rsidRPr="00594EDB" w:rsidRDefault="00492058" w:rsidP="00594EDB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0FFCAAA" w14:textId="77777777" w:rsidR="00CF6D6D" w:rsidRPr="00594EDB" w:rsidRDefault="00CF6D6D" w:rsidP="00594EDB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00EA6E9" w14:textId="77777777" w:rsidR="00A02A1A" w:rsidRPr="00C636CE" w:rsidRDefault="00560FA5" w:rsidP="00CF6D6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Safety pharmacology</w:t>
      </w:r>
    </w:p>
    <w:p w14:paraId="0D26199B" w14:textId="77777777" w:rsidR="00A02A1A" w:rsidRPr="00C636CE" w:rsidRDefault="00D60C6E" w:rsidP="00594EDB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Table </w:t>
      </w:r>
      <w:r w:rsidR="00A02A1A" w:rsidRPr="00C636CE">
        <w:rPr>
          <w:rFonts w:ascii="Arial" w:hAnsi="Arial" w:cs="Arial"/>
          <w:sz w:val="20"/>
          <w:szCs w:val="20"/>
          <w:lang w:val="en-US"/>
        </w:rPr>
        <w:t xml:space="preserve">1: </w:t>
      </w:r>
      <w:r w:rsidRPr="00C636CE">
        <w:rPr>
          <w:rFonts w:ascii="Arial" w:hAnsi="Arial" w:cs="Arial"/>
          <w:sz w:val="20"/>
          <w:szCs w:val="20"/>
          <w:lang w:val="en-US"/>
        </w:rPr>
        <w:t>Safety pharmacology studies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276"/>
        <w:gridCol w:w="4394"/>
      </w:tblGrid>
      <w:tr w:rsidR="00A02A1A" w:rsidRPr="00C636CE" w14:paraId="6968F5E9" w14:textId="77777777" w:rsidTr="00CF6D6D">
        <w:tc>
          <w:tcPr>
            <w:tcW w:w="2694" w:type="dxa"/>
            <w:tcBorders>
              <w:top w:val="nil"/>
              <w:left w:val="nil"/>
            </w:tcBorders>
            <w:shd w:val="clear" w:color="auto" w:fill="auto"/>
          </w:tcPr>
          <w:p w14:paraId="09B10470" w14:textId="77777777" w:rsidR="00A02A1A" w:rsidRPr="00C636CE" w:rsidRDefault="00A02A1A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14:paraId="6703E7D8" w14:textId="77777777" w:rsidR="00A02A1A" w:rsidRPr="00C636CE" w:rsidRDefault="00D60C6E" w:rsidP="005C3A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Study type</w:t>
            </w:r>
          </w:p>
        </w:tc>
        <w:tc>
          <w:tcPr>
            <w:tcW w:w="1276" w:type="dxa"/>
            <w:shd w:val="clear" w:color="auto" w:fill="595959" w:themeFill="text1" w:themeFillTint="A6"/>
          </w:tcPr>
          <w:p w14:paraId="1BE23B4A" w14:textId="77777777" w:rsidR="00A02A1A" w:rsidRPr="00C636CE" w:rsidRDefault="00D60C6E" w:rsidP="005C3A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Doses</w:t>
            </w:r>
          </w:p>
        </w:tc>
        <w:tc>
          <w:tcPr>
            <w:tcW w:w="4394" w:type="dxa"/>
            <w:shd w:val="clear" w:color="auto" w:fill="595959" w:themeFill="text1" w:themeFillTint="A6"/>
          </w:tcPr>
          <w:p w14:paraId="510935FC" w14:textId="77777777" w:rsidR="00A02A1A" w:rsidRPr="00C636CE" w:rsidRDefault="00D60C6E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636CE">
              <w:rPr>
                <w:rFonts w:ascii="Arial" w:hAnsi="Arial" w:cs="Arial"/>
                <w:b/>
                <w:color w:val="FFFFFF" w:themeColor="background1"/>
                <w:lang w:val="en-US"/>
              </w:rPr>
              <w:t>Major findings</w:t>
            </w:r>
          </w:p>
        </w:tc>
      </w:tr>
      <w:tr w:rsidR="00A02A1A" w:rsidRPr="00C636CE" w14:paraId="22952146" w14:textId="77777777" w:rsidTr="00CF6D6D">
        <w:trPr>
          <w:trHeight w:val="283"/>
        </w:trPr>
        <w:tc>
          <w:tcPr>
            <w:tcW w:w="9781" w:type="dxa"/>
            <w:gridSpan w:val="4"/>
            <w:shd w:val="clear" w:color="auto" w:fill="BFBFBF"/>
            <w:vAlign w:val="center"/>
          </w:tcPr>
          <w:p w14:paraId="7AAEE506" w14:textId="77777777" w:rsidR="00A02A1A" w:rsidRPr="00C636CE" w:rsidRDefault="00D60C6E" w:rsidP="00CF6D6D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636CE">
              <w:rPr>
                <w:rFonts w:ascii="Arial" w:hAnsi="Arial" w:cs="Arial"/>
                <w:b/>
                <w:bCs/>
                <w:color w:val="000000"/>
                <w:lang w:val="en-US"/>
              </w:rPr>
              <w:t>Ca</w:t>
            </w:r>
            <w:proofErr w:type="spellStart"/>
            <w:r w:rsidRPr="00C636CE">
              <w:rPr>
                <w:rFonts w:ascii="Arial" w:hAnsi="Arial" w:cs="Arial"/>
                <w:b/>
                <w:bCs/>
                <w:color w:val="000000"/>
                <w:lang w:val="fr-FR"/>
              </w:rPr>
              <w:t>rdiovascular</w:t>
            </w:r>
            <w:proofErr w:type="spellEnd"/>
          </w:p>
        </w:tc>
      </w:tr>
      <w:tr w:rsidR="00A02A1A" w:rsidRPr="00C636CE" w14:paraId="0085E9C1" w14:textId="77777777" w:rsidTr="00E77537">
        <w:tc>
          <w:tcPr>
            <w:tcW w:w="2694" w:type="dxa"/>
            <w:shd w:val="clear" w:color="auto" w:fill="auto"/>
          </w:tcPr>
          <w:p w14:paraId="4E2A4B47" w14:textId="77777777" w:rsidR="00A02A1A" w:rsidRPr="00C636CE" w:rsidRDefault="00A02A1A" w:rsidP="005C3A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C636CE">
              <w:rPr>
                <w:rFonts w:ascii="Arial" w:hAnsi="Arial" w:cs="Arial"/>
                <w:bCs/>
                <w:i/>
                <w:color w:val="000000"/>
                <w:lang w:val="fr-FR"/>
              </w:rPr>
              <w:t xml:space="preserve">in vitro </w:t>
            </w:r>
            <w:r w:rsidRPr="00C636CE">
              <w:rPr>
                <w:rFonts w:ascii="Arial" w:hAnsi="Arial" w:cs="Arial"/>
                <w:bCs/>
                <w:color w:val="000000"/>
                <w:lang w:val="fr-FR"/>
              </w:rPr>
              <w:t>[1]</w:t>
            </w:r>
          </w:p>
        </w:tc>
        <w:tc>
          <w:tcPr>
            <w:tcW w:w="1417" w:type="dxa"/>
          </w:tcPr>
          <w:p w14:paraId="4796BC42" w14:textId="77777777" w:rsidR="00A02A1A" w:rsidRPr="00C636CE" w:rsidRDefault="00A02A1A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7CC1052B" w14:textId="77777777" w:rsidR="00A02A1A" w:rsidRPr="00C636CE" w:rsidRDefault="00A02A1A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14:paraId="13F0309E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7AB8A799" w14:textId="77777777" w:rsidTr="00E77537">
        <w:tc>
          <w:tcPr>
            <w:tcW w:w="2694" w:type="dxa"/>
            <w:shd w:val="clear" w:color="auto" w:fill="auto"/>
          </w:tcPr>
          <w:p w14:paraId="2C65481D" w14:textId="77777777" w:rsidR="00A02A1A" w:rsidRPr="00C636CE" w:rsidRDefault="00A02A1A" w:rsidP="005C3A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C636CE">
              <w:rPr>
                <w:rFonts w:ascii="Arial" w:hAnsi="Arial" w:cs="Arial"/>
                <w:bCs/>
                <w:i/>
                <w:color w:val="000000"/>
                <w:lang w:val="fr-FR"/>
              </w:rPr>
              <w:t>in vivo</w:t>
            </w:r>
          </w:p>
        </w:tc>
        <w:tc>
          <w:tcPr>
            <w:tcW w:w="1417" w:type="dxa"/>
          </w:tcPr>
          <w:p w14:paraId="448C4073" w14:textId="77777777" w:rsidR="00A02A1A" w:rsidRPr="00C636CE" w:rsidRDefault="00A02A1A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53915ECB" w14:textId="77777777" w:rsidR="00A02A1A" w:rsidRPr="00C636CE" w:rsidRDefault="00A02A1A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14:paraId="0AEE8032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18BDD45F" w14:textId="77777777" w:rsidTr="00E77537">
        <w:tc>
          <w:tcPr>
            <w:tcW w:w="2694" w:type="dxa"/>
            <w:shd w:val="clear" w:color="auto" w:fill="auto"/>
          </w:tcPr>
          <w:p w14:paraId="19028395" w14:textId="77777777" w:rsidR="00A02A1A" w:rsidRPr="00C636CE" w:rsidRDefault="00A02A1A" w:rsidP="005C3A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fr-FR"/>
              </w:rPr>
            </w:pPr>
          </w:p>
        </w:tc>
        <w:tc>
          <w:tcPr>
            <w:tcW w:w="1417" w:type="dxa"/>
          </w:tcPr>
          <w:p w14:paraId="107EAD4B" w14:textId="77777777" w:rsidR="00A02A1A" w:rsidRPr="00C636CE" w:rsidRDefault="00A02A1A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66CAD8A1" w14:textId="77777777" w:rsidR="00A02A1A" w:rsidRPr="00C636CE" w:rsidRDefault="00A02A1A" w:rsidP="005C3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14:paraId="0EE59625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35B3D82A" w14:textId="77777777" w:rsidTr="00CF6D6D">
        <w:trPr>
          <w:trHeight w:val="283"/>
        </w:trPr>
        <w:tc>
          <w:tcPr>
            <w:tcW w:w="9781" w:type="dxa"/>
            <w:gridSpan w:val="4"/>
            <w:shd w:val="clear" w:color="auto" w:fill="BFBFBF"/>
            <w:vAlign w:val="center"/>
          </w:tcPr>
          <w:p w14:paraId="45890C90" w14:textId="77777777" w:rsidR="00A02A1A" w:rsidRPr="00C636CE" w:rsidRDefault="00D60C6E" w:rsidP="00CF6D6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color w:val="000000"/>
                <w:lang w:val="en-US"/>
              </w:rPr>
              <w:t>Central nervous system</w:t>
            </w:r>
          </w:p>
        </w:tc>
      </w:tr>
      <w:tr w:rsidR="00A02A1A" w:rsidRPr="00C636CE" w14:paraId="4D779E9D" w14:textId="77777777" w:rsidTr="00E77537">
        <w:tc>
          <w:tcPr>
            <w:tcW w:w="2694" w:type="dxa"/>
            <w:shd w:val="clear" w:color="auto" w:fill="auto"/>
          </w:tcPr>
          <w:p w14:paraId="4F7893A8" w14:textId="77777777" w:rsidR="00A02A1A" w:rsidRPr="00C636CE" w:rsidRDefault="00A02A1A" w:rsidP="005C3AC4">
            <w:pPr>
              <w:rPr>
                <w:rFonts w:ascii="Arial" w:hAnsi="Arial" w:cs="Arial"/>
                <w:bCs/>
                <w:color w:val="000000"/>
                <w:lang w:val="fr-FR"/>
              </w:rPr>
            </w:pPr>
          </w:p>
        </w:tc>
        <w:tc>
          <w:tcPr>
            <w:tcW w:w="1417" w:type="dxa"/>
          </w:tcPr>
          <w:p w14:paraId="5FC56A0C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33823C48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14:paraId="264F5B8B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18A60A32" w14:textId="77777777" w:rsidTr="00E77537">
        <w:tc>
          <w:tcPr>
            <w:tcW w:w="2694" w:type="dxa"/>
            <w:shd w:val="clear" w:color="auto" w:fill="auto"/>
          </w:tcPr>
          <w:p w14:paraId="010CD2F1" w14:textId="77777777" w:rsidR="00A02A1A" w:rsidRPr="00C636CE" w:rsidRDefault="00A02A1A" w:rsidP="005C3AC4">
            <w:pPr>
              <w:rPr>
                <w:rFonts w:ascii="Arial" w:hAnsi="Arial" w:cs="Arial"/>
                <w:bCs/>
                <w:color w:val="000000"/>
                <w:lang w:val="fr-FR"/>
              </w:rPr>
            </w:pPr>
          </w:p>
        </w:tc>
        <w:tc>
          <w:tcPr>
            <w:tcW w:w="1417" w:type="dxa"/>
          </w:tcPr>
          <w:p w14:paraId="64051C39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3318AB26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14:paraId="546A9A15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5AB13C03" w14:textId="77777777" w:rsidTr="00CF6D6D">
        <w:trPr>
          <w:trHeight w:val="283"/>
        </w:trPr>
        <w:tc>
          <w:tcPr>
            <w:tcW w:w="9781" w:type="dxa"/>
            <w:gridSpan w:val="4"/>
            <w:shd w:val="clear" w:color="auto" w:fill="BFBFBF"/>
            <w:vAlign w:val="center"/>
          </w:tcPr>
          <w:p w14:paraId="34E1EF97" w14:textId="77777777" w:rsidR="00A02A1A" w:rsidRPr="00C636CE" w:rsidRDefault="00D60C6E" w:rsidP="00CF6D6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color w:val="000000"/>
                <w:lang w:val="en-US"/>
              </w:rPr>
              <w:t>Respiratory</w:t>
            </w:r>
          </w:p>
        </w:tc>
      </w:tr>
      <w:tr w:rsidR="00A02A1A" w:rsidRPr="00C636CE" w14:paraId="4B45ECF3" w14:textId="77777777" w:rsidTr="00E77537">
        <w:tc>
          <w:tcPr>
            <w:tcW w:w="2694" w:type="dxa"/>
            <w:shd w:val="clear" w:color="auto" w:fill="auto"/>
          </w:tcPr>
          <w:p w14:paraId="5C5815DB" w14:textId="77777777" w:rsidR="00A02A1A" w:rsidRPr="00C636CE" w:rsidRDefault="00A02A1A" w:rsidP="005C3AC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3A4B5970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7B2E039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450CFF0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60DC544D" w14:textId="77777777" w:rsidTr="00E77537">
        <w:tc>
          <w:tcPr>
            <w:tcW w:w="2694" w:type="dxa"/>
            <w:shd w:val="clear" w:color="auto" w:fill="auto"/>
          </w:tcPr>
          <w:p w14:paraId="549FFA0C" w14:textId="77777777" w:rsidR="00A02A1A" w:rsidRPr="00C636CE" w:rsidRDefault="00A02A1A" w:rsidP="005C3AC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18487B0C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FA54949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2F94BC2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75965E67" w14:textId="77777777" w:rsidTr="00CF6D6D">
        <w:trPr>
          <w:trHeight w:val="283"/>
        </w:trPr>
        <w:tc>
          <w:tcPr>
            <w:tcW w:w="9781" w:type="dxa"/>
            <w:gridSpan w:val="4"/>
            <w:shd w:val="clear" w:color="auto" w:fill="BFBFBF"/>
            <w:vAlign w:val="center"/>
          </w:tcPr>
          <w:p w14:paraId="7F9AED81" w14:textId="77777777" w:rsidR="00A02A1A" w:rsidRPr="00C636CE" w:rsidRDefault="001F51AF" w:rsidP="00CF6D6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Others </w:t>
            </w:r>
            <w:r w:rsidR="00D60C6E" w:rsidRPr="00C636CE">
              <w:rPr>
                <w:rFonts w:ascii="Arial" w:hAnsi="Arial" w:cs="Arial"/>
                <w:b/>
                <w:bCs/>
                <w:color w:val="000000"/>
                <w:lang w:val="en-US"/>
              </w:rPr>
              <w:t>(e.g. renal, GI system</w:t>
            </w:r>
            <w:proofErr w:type="gramStart"/>
            <w:r w:rsidR="00D60C6E" w:rsidRPr="00C636CE">
              <w:rPr>
                <w:rFonts w:ascii="Arial" w:hAnsi="Arial" w:cs="Arial"/>
                <w:b/>
                <w:bCs/>
                <w:color w:val="000000"/>
                <w:lang w:val="en-US"/>
              </w:rPr>
              <w:t>..)</w:t>
            </w:r>
            <w:proofErr w:type="gramEnd"/>
          </w:p>
        </w:tc>
      </w:tr>
      <w:tr w:rsidR="00A02A1A" w:rsidRPr="00C636CE" w14:paraId="4813B63D" w14:textId="77777777" w:rsidTr="00E77537">
        <w:tc>
          <w:tcPr>
            <w:tcW w:w="2694" w:type="dxa"/>
            <w:shd w:val="clear" w:color="auto" w:fill="auto"/>
          </w:tcPr>
          <w:p w14:paraId="24B08F07" w14:textId="77777777" w:rsidR="00A02A1A" w:rsidRPr="00C636CE" w:rsidRDefault="00A02A1A" w:rsidP="005C3AC4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246BD1E4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75FE334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149C37C1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2A1A" w:rsidRPr="00C636CE" w14:paraId="42116746" w14:textId="77777777" w:rsidTr="00E77537">
        <w:tc>
          <w:tcPr>
            <w:tcW w:w="2694" w:type="dxa"/>
            <w:shd w:val="clear" w:color="auto" w:fill="auto"/>
          </w:tcPr>
          <w:p w14:paraId="374314CF" w14:textId="77777777" w:rsidR="00A02A1A" w:rsidRPr="00C636CE" w:rsidRDefault="00A02A1A" w:rsidP="005C3AC4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23820A17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EC9D35F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2FBEB423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0B3C9FD" w14:textId="77777777" w:rsidR="00A02A1A" w:rsidRPr="00C636CE" w:rsidRDefault="00B35CDD" w:rsidP="000579CA">
      <w:pPr>
        <w:tabs>
          <w:tab w:val="left" w:pos="284"/>
        </w:tabs>
        <w:spacing w:before="60"/>
        <w:jc w:val="both"/>
        <w:rPr>
          <w:rFonts w:ascii="Arial" w:hAnsi="Arial" w:cs="Arial"/>
          <w:sz w:val="16"/>
          <w:lang w:val="en-US"/>
        </w:rPr>
      </w:pPr>
      <w:r w:rsidRPr="00C636CE">
        <w:rPr>
          <w:rFonts w:ascii="Arial" w:hAnsi="Arial" w:cs="Arial"/>
          <w:sz w:val="16"/>
        </w:rPr>
        <w:t xml:space="preserve">[1] Alert if safety margin </w:t>
      </w:r>
      <w:proofErr w:type="spellStart"/>
      <w:r w:rsidRPr="00C636CE">
        <w:rPr>
          <w:rFonts w:ascii="Arial" w:hAnsi="Arial" w:cs="Arial"/>
          <w:sz w:val="16"/>
        </w:rPr>
        <w:t>Cmax</w:t>
      </w:r>
      <w:proofErr w:type="spellEnd"/>
      <w:r w:rsidRPr="00C636CE">
        <w:rPr>
          <w:rFonts w:ascii="Arial" w:hAnsi="Arial" w:cs="Arial"/>
          <w:sz w:val="16"/>
        </w:rPr>
        <w:t xml:space="preserve"> (Human</w:t>
      </w:r>
      <w:r w:rsidR="00A02A1A" w:rsidRPr="00C636CE">
        <w:rPr>
          <w:rFonts w:ascii="Arial" w:hAnsi="Arial" w:cs="Arial"/>
          <w:sz w:val="16"/>
        </w:rPr>
        <w:t>) (</w:t>
      </w:r>
      <w:r w:rsidRPr="00C636CE">
        <w:rPr>
          <w:rFonts w:ascii="Arial" w:hAnsi="Arial" w:cs="Arial"/>
          <w:sz w:val="16"/>
        </w:rPr>
        <w:t>free fraction</w:t>
      </w:r>
      <w:r w:rsidR="00A02A1A" w:rsidRPr="00C636CE">
        <w:rPr>
          <w:rFonts w:ascii="Arial" w:hAnsi="Arial" w:cs="Arial"/>
          <w:sz w:val="16"/>
        </w:rPr>
        <w:t>) / IC</w:t>
      </w:r>
      <w:r w:rsidR="00A02A1A" w:rsidRPr="00C636CE">
        <w:rPr>
          <w:rFonts w:ascii="Arial" w:hAnsi="Arial" w:cs="Arial"/>
          <w:sz w:val="16"/>
          <w:vertAlign w:val="subscript"/>
        </w:rPr>
        <w:t>50</w:t>
      </w:r>
      <w:r w:rsidR="00A02A1A" w:rsidRPr="00C636CE">
        <w:rPr>
          <w:rFonts w:ascii="Arial" w:hAnsi="Arial" w:cs="Arial"/>
          <w:sz w:val="16"/>
        </w:rPr>
        <w:t xml:space="preserve"> </w:t>
      </w:r>
      <w:proofErr w:type="spellStart"/>
      <w:r w:rsidR="00A02A1A" w:rsidRPr="00C636CE">
        <w:rPr>
          <w:rFonts w:ascii="Arial" w:hAnsi="Arial" w:cs="Arial"/>
          <w:sz w:val="16"/>
        </w:rPr>
        <w:t>hERG</w:t>
      </w:r>
      <w:proofErr w:type="spellEnd"/>
      <w:r w:rsidR="00A02A1A" w:rsidRPr="00C636CE">
        <w:rPr>
          <w:rFonts w:ascii="Arial" w:hAnsi="Arial" w:cs="Arial"/>
          <w:sz w:val="16"/>
        </w:rPr>
        <w:t xml:space="preserve"> &lt; </w:t>
      </w:r>
      <w:proofErr w:type="gramStart"/>
      <w:r w:rsidR="00A02A1A" w:rsidRPr="00C636CE">
        <w:rPr>
          <w:rFonts w:ascii="Arial" w:hAnsi="Arial" w:cs="Arial"/>
          <w:sz w:val="16"/>
        </w:rPr>
        <w:t>30  (</w:t>
      </w:r>
      <w:proofErr w:type="gramEnd"/>
      <w:r w:rsidR="00A02A1A" w:rsidRPr="00C636CE">
        <w:rPr>
          <w:rFonts w:ascii="Arial" w:hAnsi="Arial" w:cs="Arial"/>
          <w:sz w:val="16"/>
        </w:rPr>
        <w:t xml:space="preserve">An evaluation of </w:t>
      </w:r>
      <w:proofErr w:type="spellStart"/>
      <w:r w:rsidR="00A02A1A" w:rsidRPr="00C636CE">
        <w:rPr>
          <w:rFonts w:ascii="Arial" w:hAnsi="Arial" w:cs="Arial"/>
          <w:sz w:val="16"/>
        </w:rPr>
        <w:t>hERG</w:t>
      </w:r>
      <w:proofErr w:type="spellEnd"/>
      <w:r w:rsidR="00A02A1A" w:rsidRPr="00C636CE">
        <w:rPr>
          <w:rFonts w:ascii="Arial" w:hAnsi="Arial" w:cs="Arial"/>
          <w:sz w:val="16"/>
        </w:rPr>
        <w:t xml:space="preserve"> current assay performance: Translating preclinical safety studies to clinical QT prolongation; </w:t>
      </w:r>
      <w:hyperlink r:id="rId8" w:tooltip="Pharmacology &amp; therapeutics." w:history="1">
        <w:proofErr w:type="spellStart"/>
        <w:r w:rsidR="00A02A1A" w:rsidRPr="00C636CE">
          <w:rPr>
            <w:rStyle w:val="Lienhypertexte"/>
            <w:rFonts w:ascii="Arial" w:hAnsi="Arial" w:cs="Arial"/>
            <w:i/>
            <w:sz w:val="16"/>
            <w:shd w:val="clear" w:color="auto" w:fill="FFFFFF"/>
          </w:rPr>
          <w:t>Pharmacol</w:t>
        </w:r>
        <w:proofErr w:type="spellEnd"/>
        <w:r w:rsidR="00A02A1A" w:rsidRPr="00C636CE">
          <w:rPr>
            <w:rStyle w:val="Lienhypertexte"/>
            <w:rFonts w:ascii="Arial" w:hAnsi="Arial" w:cs="Arial"/>
            <w:i/>
            <w:sz w:val="16"/>
            <w:shd w:val="clear" w:color="auto" w:fill="FFFFFF"/>
          </w:rPr>
          <w:t xml:space="preserve"> </w:t>
        </w:r>
        <w:proofErr w:type="spellStart"/>
        <w:r w:rsidR="00A02A1A" w:rsidRPr="00C636CE">
          <w:rPr>
            <w:rStyle w:val="Lienhypertexte"/>
            <w:rFonts w:ascii="Arial" w:hAnsi="Arial" w:cs="Arial"/>
            <w:i/>
            <w:sz w:val="16"/>
            <w:shd w:val="clear" w:color="auto" w:fill="FFFFFF"/>
          </w:rPr>
          <w:t>Ther</w:t>
        </w:r>
        <w:proofErr w:type="spellEnd"/>
        <w:r w:rsidR="00A02A1A" w:rsidRPr="00C636CE">
          <w:rPr>
            <w:rStyle w:val="Lienhypertexte"/>
            <w:rFonts w:ascii="Arial" w:hAnsi="Arial" w:cs="Arial"/>
            <w:i/>
            <w:sz w:val="16"/>
            <w:shd w:val="clear" w:color="auto" w:fill="FFFFFF"/>
          </w:rPr>
          <w:t>.</w:t>
        </w:r>
      </w:hyperlink>
      <w:r w:rsidR="00A02A1A" w:rsidRPr="00C636CE">
        <w:rPr>
          <w:rFonts w:ascii="Arial" w:hAnsi="Arial" w:cs="Arial"/>
          <w:sz w:val="16"/>
          <w:shd w:val="clear" w:color="auto" w:fill="FFFFFF"/>
        </w:rPr>
        <w:t> </w:t>
      </w:r>
      <w:r w:rsidR="00A02A1A" w:rsidRPr="00C636CE">
        <w:rPr>
          <w:rFonts w:ascii="Arial" w:hAnsi="Arial" w:cs="Arial"/>
          <w:sz w:val="16"/>
          <w:shd w:val="clear" w:color="auto" w:fill="FFFFFF"/>
          <w:lang w:val="en-US"/>
        </w:rPr>
        <w:t xml:space="preserve">2011 Feb;129(2):109-19. </w:t>
      </w:r>
      <w:proofErr w:type="spellStart"/>
      <w:r w:rsidR="00A02A1A" w:rsidRPr="00C636CE">
        <w:rPr>
          <w:rFonts w:ascii="Arial" w:hAnsi="Arial" w:cs="Arial"/>
          <w:sz w:val="16"/>
          <w:shd w:val="clear" w:color="auto" w:fill="FFFFFF"/>
          <w:lang w:val="en-US"/>
        </w:rPr>
        <w:t>doi</w:t>
      </w:r>
      <w:proofErr w:type="spellEnd"/>
      <w:r w:rsidR="00A02A1A" w:rsidRPr="00C636CE">
        <w:rPr>
          <w:rFonts w:ascii="Arial" w:hAnsi="Arial" w:cs="Arial"/>
          <w:sz w:val="16"/>
          <w:shd w:val="clear" w:color="auto" w:fill="FFFFFF"/>
          <w:lang w:val="en-US"/>
        </w:rPr>
        <w:t xml:space="preserve">: 10.1016/j.pharmthera.2010.08.008. </w:t>
      </w:r>
      <w:proofErr w:type="spellStart"/>
      <w:r w:rsidR="00A02A1A" w:rsidRPr="00C636CE">
        <w:rPr>
          <w:rFonts w:ascii="Arial" w:hAnsi="Arial" w:cs="Arial"/>
          <w:sz w:val="16"/>
          <w:shd w:val="clear" w:color="auto" w:fill="FFFFFF"/>
          <w:lang w:val="en-US"/>
        </w:rPr>
        <w:t>Epub</w:t>
      </w:r>
      <w:proofErr w:type="spellEnd"/>
      <w:r w:rsidR="00A02A1A" w:rsidRPr="00C636CE">
        <w:rPr>
          <w:rFonts w:ascii="Arial" w:hAnsi="Arial" w:cs="Arial"/>
          <w:sz w:val="16"/>
          <w:shd w:val="clear" w:color="auto" w:fill="FFFFFF"/>
          <w:lang w:val="en-US"/>
        </w:rPr>
        <w:t xml:space="preserve"> 2010 Aug 31.)</w:t>
      </w:r>
    </w:p>
    <w:p w14:paraId="7C58B56A" w14:textId="77777777" w:rsidR="006A79B3" w:rsidRPr="00C636CE" w:rsidRDefault="006A79B3" w:rsidP="00CF6D6D">
      <w:pPr>
        <w:rPr>
          <w:rFonts w:ascii="Arial" w:hAnsi="Arial" w:cs="Arial"/>
          <w:snapToGrid w:val="0"/>
          <w:sz w:val="20"/>
          <w:szCs w:val="20"/>
          <w:lang w:val="en-US"/>
        </w:rPr>
      </w:pPr>
    </w:p>
    <w:p w14:paraId="7234A0C9" w14:textId="77777777" w:rsidR="00CF6D6D" w:rsidRPr="00C636CE" w:rsidRDefault="00CF6D6D" w:rsidP="00CF6D6D">
      <w:pPr>
        <w:rPr>
          <w:rFonts w:ascii="Arial" w:hAnsi="Arial" w:cs="Arial"/>
          <w:snapToGrid w:val="0"/>
          <w:sz w:val="20"/>
          <w:szCs w:val="20"/>
          <w:lang w:val="en-US"/>
        </w:rPr>
      </w:pPr>
    </w:p>
    <w:tbl>
      <w:tblPr>
        <w:tblStyle w:val="Grilledutableau"/>
        <w:tblW w:w="9923" w:type="dxa"/>
        <w:tblInd w:w="-5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CF6D6D" w:rsidRPr="00C636CE" w14:paraId="4416531D" w14:textId="77777777" w:rsidTr="00CF6D6D">
        <w:tc>
          <w:tcPr>
            <w:tcW w:w="9923" w:type="dxa"/>
            <w:shd w:val="clear" w:color="auto" w:fill="A8D08D" w:themeFill="accent6" w:themeFillTint="99"/>
          </w:tcPr>
          <w:p w14:paraId="680933D5" w14:textId="77777777" w:rsidR="00CF6D6D" w:rsidRPr="00C636CE" w:rsidRDefault="00CF6D6D" w:rsidP="000C6A0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8"/>
                <w:szCs w:val="24"/>
              </w:rPr>
              <w:t>Pharmacokinetics</w:t>
            </w:r>
          </w:p>
        </w:tc>
      </w:tr>
    </w:tbl>
    <w:p w14:paraId="277F461F" w14:textId="77777777" w:rsidR="006A79B3" w:rsidRPr="00C636CE" w:rsidRDefault="006A79B3" w:rsidP="00A02A1A">
      <w:pPr>
        <w:jc w:val="both"/>
        <w:rPr>
          <w:rFonts w:ascii="Arial" w:hAnsi="Arial" w:cs="Arial"/>
          <w:b/>
          <w:snapToGrid w:val="0"/>
          <w:lang w:val="fr-FR"/>
        </w:rPr>
      </w:pPr>
    </w:p>
    <w:p w14:paraId="58B1CAC8" w14:textId="77777777" w:rsidR="00A02A1A" w:rsidRPr="00C636CE" w:rsidRDefault="00A02A1A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napToGrid w:val="0"/>
          <w:sz w:val="20"/>
          <w:szCs w:val="20"/>
          <w:lang w:val="en-US"/>
        </w:rPr>
        <w:t>Table</w:t>
      </w:r>
      <w:r w:rsidR="00CB42AD"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 2:</w:t>
      </w:r>
      <w:r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proofErr w:type="spellStart"/>
      <w:r w:rsidR="006560BA" w:rsidRPr="00C636CE">
        <w:rPr>
          <w:rFonts w:ascii="Arial" w:hAnsi="Arial" w:cs="Arial"/>
          <w:snapToGrid w:val="0"/>
          <w:sz w:val="20"/>
          <w:szCs w:val="20"/>
          <w:lang w:val="en-US"/>
        </w:rPr>
        <w:t>P</w:t>
      </w:r>
      <w:r w:rsidR="006560BA" w:rsidRPr="00C636CE">
        <w:rPr>
          <w:rFonts w:ascii="Arial" w:hAnsi="Arial" w:cs="Arial"/>
          <w:snapToGrid w:val="0"/>
          <w:sz w:val="20"/>
          <w:szCs w:val="20"/>
          <w:shd w:val="clear" w:color="auto" w:fill="FFFFFF"/>
          <w:lang w:val="en-US"/>
        </w:rPr>
        <w:t>harmaco</w:t>
      </w:r>
      <w:proofErr w:type="spellEnd"/>
      <w:r w:rsidR="006560BA" w:rsidRPr="00C636CE">
        <w:rPr>
          <w:rFonts w:ascii="Arial" w:hAnsi="Arial" w:cs="Arial"/>
          <w:snapToGrid w:val="0"/>
          <w:sz w:val="20"/>
          <w:szCs w:val="20"/>
          <w:shd w:val="clear" w:color="auto" w:fill="FFFFFF"/>
          <w:lang w:val="en-US"/>
        </w:rPr>
        <w:t>/</w:t>
      </w:r>
      <w:proofErr w:type="spellStart"/>
      <w:r w:rsidR="006560BA" w:rsidRPr="00C636CE">
        <w:rPr>
          <w:rFonts w:ascii="Arial" w:hAnsi="Arial" w:cs="Arial"/>
          <w:snapToGrid w:val="0"/>
          <w:sz w:val="20"/>
          <w:szCs w:val="20"/>
          <w:shd w:val="clear" w:color="auto" w:fill="FFFFFF"/>
          <w:lang w:val="en-US"/>
        </w:rPr>
        <w:t>toxicokinetics</w:t>
      </w:r>
      <w:proofErr w:type="spellEnd"/>
      <w:r w:rsidR="006560BA" w:rsidRPr="00C636CE">
        <w:rPr>
          <w:rFonts w:ascii="Arial" w:hAnsi="Arial" w:cs="Arial"/>
          <w:snapToGrid w:val="0"/>
          <w:sz w:val="20"/>
          <w:szCs w:val="20"/>
          <w:shd w:val="clear" w:color="auto" w:fill="FFFFFF"/>
          <w:lang w:val="en-US"/>
        </w:rPr>
        <w:t xml:space="preserve"> data</w:t>
      </w:r>
      <w:r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85"/>
        <w:gridCol w:w="1554"/>
        <w:gridCol w:w="1555"/>
        <w:gridCol w:w="1781"/>
        <w:gridCol w:w="1843"/>
      </w:tblGrid>
      <w:tr w:rsidR="00E967E3" w:rsidRPr="00C636CE" w14:paraId="7C40E829" w14:textId="77777777" w:rsidTr="00E5632D">
        <w:trPr>
          <w:tblHeader/>
        </w:trPr>
        <w:tc>
          <w:tcPr>
            <w:tcW w:w="3048" w:type="dxa"/>
            <w:gridSpan w:val="2"/>
            <w:shd w:val="clear" w:color="auto" w:fill="BFBFBF" w:themeFill="background1" w:themeFillShade="BF"/>
          </w:tcPr>
          <w:p w14:paraId="7400765C" w14:textId="6E6736DD" w:rsidR="00E967E3" w:rsidRPr="00E5632D" w:rsidRDefault="00E967E3" w:rsidP="00E77537">
            <w:pPr>
              <w:tabs>
                <w:tab w:val="left" w:pos="851"/>
              </w:tabs>
              <w:rPr>
                <w:rFonts w:ascii="Arial" w:hAnsi="Arial" w:cs="Arial"/>
                <w:b/>
                <w:snapToGrid w:val="0"/>
                <w:lang w:val="fr-FR"/>
              </w:rPr>
            </w:pPr>
            <w:proofErr w:type="spellStart"/>
            <w:r w:rsidRPr="00E5632D">
              <w:rPr>
                <w:rFonts w:ascii="Arial" w:hAnsi="Arial" w:cs="Arial"/>
                <w:b/>
                <w:lang w:val="fr-FR"/>
              </w:rPr>
              <w:t>Species</w:t>
            </w:r>
            <w:proofErr w:type="spellEnd"/>
          </w:p>
        </w:tc>
        <w:tc>
          <w:tcPr>
            <w:tcW w:w="1554" w:type="dxa"/>
            <w:shd w:val="clear" w:color="auto" w:fill="BFBFBF" w:themeFill="background1" w:themeFillShade="BF"/>
          </w:tcPr>
          <w:p w14:paraId="50C9B03E" w14:textId="4B462885" w:rsidR="00E967E3" w:rsidRPr="00E5632D" w:rsidRDefault="00E5632D" w:rsidP="00E5632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napToGrid w:val="0"/>
                <w:lang w:val="fr-FR"/>
              </w:rPr>
            </w:pPr>
            <w:r w:rsidRPr="00E5632D">
              <w:rPr>
                <w:rFonts w:ascii="Arial" w:hAnsi="Arial" w:cs="Arial"/>
                <w:b/>
                <w:snapToGrid w:val="0"/>
                <w:lang w:val="fr-FR"/>
              </w:rPr>
              <w:t xml:space="preserve"> X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14:paraId="647B0813" w14:textId="48AF8A55" w:rsidR="00E967E3" w:rsidRPr="00E5632D" w:rsidRDefault="00E5632D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napToGrid w:val="0"/>
                <w:lang w:val="fr-FR"/>
              </w:rPr>
            </w:pPr>
            <w:r w:rsidRPr="00E5632D">
              <w:rPr>
                <w:rFonts w:ascii="Arial" w:hAnsi="Arial" w:cs="Arial"/>
                <w:b/>
                <w:snapToGrid w:val="0"/>
                <w:lang w:val="fr-FR"/>
              </w:rPr>
              <w:t>Y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5EF19AAA" w14:textId="115AA9F6" w:rsidR="00E967E3" w:rsidRPr="00E5632D" w:rsidRDefault="00E5632D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napToGrid w:val="0"/>
                <w:lang w:val="fr-FR"/>
              </w:rPr>
            </w:pPr>
            <w:r w:rsidRPr="00E5632D">
              <w:rPr>
                <w:rFonts w:ascii="Arial" w:hAnsi="Arial" w:cs="Arial"/>
                <w:b/>
                <w:snapToGrid w:val="0"/>
                <w:lang w:val="fr-FR"/>
              </w:rPr>
              <w:t>Z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5C75CD2" w14:textId="77777777" w:rsidR="00E967E3" w:rsidRPr="00E5632D" w:rsidRDefault="00E967E3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napToGrid w:val="0"/>
                <w:lang w:val="fr-FR"/>
              </w:rPr>
            </w:pPr>
          </w:p>
        </w:tc>
      </w:tr>
      <w:tr w:rsidR="00E967E3" w:rsidRPr="00C636CE" w14:paraId="252C29E2" w14:textId="77777777" w:rsidTr="002767C0">
        <w:tc>
          <w:tcPr>
            <w:tcW w:w="3048" w:type="dxa"/>
            <w:gridSpan w:val="2"/>
            <w:shd w:val="clear" w:color="auto" w:fill="auto"/>
          </w:tcPr>
          <w:p w14:paraId="58F53E85" w14:textId="52202086" w:rsidR="00E967E3" w:rsidRPr="00C636CE" w:rsidRDefault="00E967E3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b/>
                <w:lang w:val="fr-FR"/>
              </w:rPr>
              <w:t xml:space="preserve">Dose </w:t>
            </w:r>
          </w:p>
        </w:tc>
        <w:tc>
          <w:tcPr>
            <w:tcW w:w="1554" w:type="dxa"/>
            <w:shd w:val="clear" w:color="auto" w:fill="auto"/>
          </w:tcPr>
          <w:p w14:paraId="536C5BDE" w14:textId="77777777" w:rsidR="00E967E3" w:rsidRPr="00C636CE" w:rsidRDefault="00E967E3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7F0D2E88" w14:textId="77777777" w:rsidR="00E967E3" w:rsidRPr="00C636CE" w:rsidRDefault="00E967E3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37BF2446" w14:textId="77777777" w:rsidR="00E967E3" w:rsidRPr="00C636CE" w:rsidRDefault="00E967E3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3ADF577D" w14:textId="77777777" w:rsidR="00E967E3" w:rsidRPr="00C636CE" w:rsidRDefault="00E967E3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6A5F4F" w:rsidRPr="00C636CE" w14:paraId="4F264474" w14:textId="77777777" w:rsidTr="009B5FF1">
        <w:tc>
          <w:tcPr>
            <w:tcW w:w="2363" w:type="dxa"/>
            <w:shd w:val="clear" w:color="auto" w:fill="auto"/>
          </w:tcPr>
          <w:p w14:paraId="0C3FD2B5" w14:textId="410390A0" w:rsidR="006A5F4F" w:rsidRPr="00C636CE" w:rsidRDefault="006A5F4F" w:rsidP="00E77537">
            <w:pPr>
              <w:rPr>
                <w:rFonts w:ascii="Arial" w:hAnsi="Arial" w:cs="Arial"/>
                <w:b/>
                <w:lang w:val="fr-FR"/>
              </w:rPr>
            </w:pPr>
            <w:r w:rsidRPr="00AB02F0">
              <w:rPr>
                <w:rFonts w:ascii="Arial" w:hAnsi="Arial" w:cs="Arial"/>
                <w:b/>
                <w:lang w:val="en-US"/>
              </w:rPr>
              <w:t>Route of administration</w:t>
            </w:r>
          </w:p>
        </w:tc>
        <w:tc>
          <w:tcPr>
            <w:tcW w:w="685" w:type="dxa"/>
            <w:shd w:val="clear" w:color="auto" w:fill="auto"/>
          </w:tcPr>
          <w:p w14:paraId="078317C3" w14:textId="77777777" w:rsidR="006A5F4F" w:rsidRPr="00C636CE" w:rsidRDefault="006A5F4F" w:rsidP="00E77537">
            <w:pPr>
              <w:tabs>
                <w:tab w:val="left" w:pos="851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1554" w:type="dxa"/>
            <w:shd w:val="clear" w:color="auto" w:fill="auto"/>
          </w:tcPr>
          <w:p w14:paraId="4B335B8C" w14:textId="77777777" w:rsidR="006A5F4F" w:rsidRPr="00C636CE" w:rsidRDefault="006A5F4F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0C4BDD2F" w14:textId="77777777" w:rsidR="006A5F4F" w:rsidRPr="00C636CE" w:rsidRDefault="006A5F4F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557106F3" w14:textId="77777777" w:rsidR="006A5F4F" w:rsidRPr="00C636CE" w:rsidRDefault="006A5F4F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6C247EED" w14:textId="77777777" w:rsidR="006A5F4F" w:rsidRPr="00C636CE" w:rsidRDefault="006A5F4F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06F2CFDD" w14:textId="77777777" w:rsidTr="009B5FF1">
        <w:tc>
          <w:tcPr>
            <w:tcW w:w="2363" w:type="dxa"/>
            <w:vMerge w:val="restart"/>
            <w:shd w:val="clear" w:color="auto" w:fill="auto"/>
          </w:tcPr>
          <w:p w14:paraId="2A4F83EB" w14:textId="77777777" w:rsidR="00A02A1A" w:rsidRPr="00C636CE" w:rsidRDefault="00A02A1A" w:rsidP="00E77537">
            <w:pPr>
              <w:rPr>
                <w:rFonts w:ascii="Arial" w:hAnsi="Arial" w:cs="Arial"/>
                <w:b/>
                <w:lang w:val="fr-FR"/>
              </w:rPr>
            </w:pPr>
            <w:r w:rsidRPr="00C636CE">
              <w:rPr>
                <w:rFonts w:ascii="Arial" w:hAnsi="Arial" w:cs="Arial"/>
                <w:b/>
                <w:lang w:val="fr-FR"/>
              </w:rPr>
              <w:t>AUC</w:t>
            </w:r>
          </w:p>
          <w:p w14:paraId="4784866B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b/>
                <w:lang w:val="fr-FR"/>
              </w:rPr>
              <w:t>(</w:t>
            </w:r>
            <w:proofErr w:type="spellStart"/>
            <w:r w:rsidRPr="00C636CE">
              <w:rPr>
                <w:rFonts w:ascii="Arial" w:hAnsi="Arial" w:cs="Arial"/>
                <w:b/>
                <w:lang w:val="fr-FR"/>
              </w:rPr>
              <w:t>ng.h</w:t>
            </w:r>
            <w:proofErr w:type="spellEnd"/>
            <w:r w:rsidRPr="00C636CE">
              <w:rPr>
                <w:rFonts w:ascii="Arial" w:hAnsi="Arial" w:cs="Arial"/>
                <w:b/>
                <w:lang w:val="fr-FR"/>
              </w:rPr>
              <w:t>/ml)</w:t>
            </w:r>
          </w:p>
        </w:tc>
        <w:tc>
          <w:tcPr>
            <w:tcW w:w="685" w:type="dxa"/>
            <w:shd w:val="clear" w:color="auto" w:fill="auto"/>
          </w:tcPr>
          <w:p w14:paraId="42258B9D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1554" w:type="dxa"/>
            <w:shd w:val="clear" w:color="auto" w:fill="auto"/>
          </w:tcPr>
          <w:p w14:paraId="3569F096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3C3F6935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67B3F15D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7D3F7830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2BE59EE1" w14:textId="77777777" w:rsidTr="009B5FF1">
        <w:tc>
          <w:tcPr>
            <w:tcW w:w="2363" w:type="dxa"/>
            <w:vMerge/>
            <w:shd w:val="clear" w:color="auto" w:fill="auto"/>
          </w:tcPr>
          <w:p w14:paraId="2C1CFFAB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685" w:type="dxa"/>
            <w:shd w:val="clear" w:color="auto" w:fill="auto"/>
          </w:tcPr>
          <w:p w14:paraId="6F89074E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snapToGrid w:val="0"/>
                <w:lang w:val="fr-FR"/>
              </w:rPr>
              <w:t>F</w:t>
            </w:r>
          </w:p>
        </w:tc>
        <w:tc>
          <w:tcPr>
            <w:tcW w:w="1554" w:type="dxa"/>
            <w:shd w:val="clear" w:color="auto" w:fill="auto"/>
          </w:tcPr>
          <w:p w14:paraId="76EA2069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0EEA5DB3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501951C0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766215A7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0C2E3499" w14:textId="77777777" w:rsidTr="009B5FF1">
        <w:tc>
          <w:tcPr>
            <w:tcW w:w="2363" w:type="dxa"/>
            <w:vMerge w:val="restart"/>
            <w:shd w:val="clear" w:color="auto" w:fill="auto"/>
          </w:tcPr>
          <w:p w14:paraId="230CF748" w14:textId="77777777" w:rsidR="00A02A1A" w:rsidRPr="00C636CE" w:rsidRDefault="00A02A1A" w:rsidP="00E77537">
            <w:pPr>
              <w:rPr>
                <w:rFonts w:ascii="Arial" w:hAnsi="Arial" w:cs="Arial"/>
                <w:b/>
                <w:vertAlign w:val="subscript"/>
                <w:lang w:val="fr-FR"/>
              </w:rPr>
            </w:pPr>
            <w:proofErr w:type="spellStart"/>
            <w:r w:rsidRPr="00C636CE">
              <w:rPr>
                <w:rFonts w:ascii="Arial" w:hAnsi="Arial" w:cs="Arial"/>
                <w:b/>
                <w:lang w:val="fr-FR"/>
              </w:rPr>
              <w:t>C</w:t>
            </w:r>
            <w:r w:rsidRPr="00C636CE">
              <w:rPr>
                <w:rFonts w:ascii="Arial" w:hAnsi="Arial" w:cs="Arial"/>
                <w:b/>
                <w:vertAlign w:val="subscript"/>
                <w:lang w:val="fr-FR"/>
              </w:rPr>
              <w:t>max</w:t>
            </w:r>
            <w:proofErr w:type="spellEnd"/>
          </w:p>
          <w:p w14:paraId="43773AF4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b/>
                <w:vertAlign w:val="subscript"/>
                <w:lang w:val="fr-FR"/>
              </w:rPr>
              <w:t>(</w:t>
            </w:r>
            <w:proofErr w:type="spellStart"/>
            <w:r w:rsidRPr="00C636CE">
              <w:rPr>
                <w:rFonts w:ascii="Arial" w:hAnsi="Arial" w:cs="Arial"/>
                <w:b/>
                <w:vertAlign w:val="subscript"/>
                <w:lang w:val="fr-FR"/>
              </w:rPr>
              <w:t>ng</w:t>
            </w:r>
            <w:proofErr w:type="spellEnd"/>
            <w:r w:rsidRPr="00C636CE">
              <w:rPr>
                <w:rFonts w:ascii="Arial" w:hAnsi="Arial" w:cs="Arial"/>
                <w:b/>
                <w:vertAlign w:val="subscript"/>
                <w:lang w:val="fr-FR"/>
              </w:rPr>
              <w:t>/ml)</w:t>
            </w:r>
          </w:p>
        </w:tc>
        <w:tc>
          <w:tcPr>
            <w:tcW w:w="685" w:type="dxa"/>
            <w:shd w:val="clear" w:color="auto" w:fill="auto"/>
          </w:tcPr>
          <w:p w14:paraId="501D8C83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1554" w:type="dxa"/>
            <w:shd w:val="clear" w:color="auto" w:fill="auto"/>
          </w:tcPr>
          <w:p w14:paraId="18A470AF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77839D0C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0F2CCD66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44D0753B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0B26B7A3" w14:textId="77777777" w:rsidTr="009B5FF1">
        <w:tc>
          <w:tcPr>
            <w:tcW w:w="2363" w:type="dxa"/>
            <w:vMerge/>
            <w:shd w:val="clear" w:color="auto" w:fill="auto"/>
          </w:tcPr>
          <w:p w14:paraId="63A49517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685" w:type="dxa"/>
            <w:shd w:val="clear" w:color="auto" w:fill="auto"/>
          </w:tcPr>
          <w:p w14:paraId="3BF88672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snapToGrid w:val="0"/>
                <w:lang w:val="fr-FR"/>
              </w:rPr>
              <w:t>F</w:t>
            </w:r>
          </w:p>
        </w:tc>
        <w:tc>
          <w:tcPr>
            <w:tcW w:w="1554" w:type="dxa"/>
            <w:shd w:val="clear" w:color="auto" w:fill="auto"/>
          </w:tcPr>
          <w:p w14:paraId="484A9D41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717F9848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470201E9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331015F2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48010CD3" w14:textId="77777777" w:rsidTr="009B5FF1">
        <w:tc>
          <w:tcPr>
            <w:tcW w:w="2363" w:type="dxa"/>
            <w:vMerge w:val="restart"/>
            <w:shd w:val="clear" w:color="auto" w:fill="auto"/>
          </w:tcPr>
          <w:p w14:paraId="675FB012" w14:textId="77777777" w:rsidR="00A02A1A" w:rsidRPr="00C636CE" w:rsidRDefault="00A02A1A" w:rsidP="00E77537">
            <w:pPr>
              <w:rPr>
                <w:rFonts w:ascii="Arial" w:hAnsi="Arial" w:cs="Arial"/>
                <w:b/>
                <w:vertAlign w:val="subscript"/>
                <w:lang w:val="fr-FR"/>
              </w:rPr>
            </w:pPr>
            <w:proofErr w:type="spellStart"/>
            <w:r w:rsidRPr="00C636CE">
              <w:rPr>
                <w:rFonts w:ascii="Arial" w:hAnsi="Arial" w:cs="Arial"/>
                <w:b/>
                <w:lang w:val="fr-FR"/>
              </w:rPr>
              <w:t>T</w:t>
            </w:r>
            <w:r w:rsidRPr="00C636CE">
              <w:rPr>
                <w:rFonts w:ascii="Arial" w:hAnsi="Arial" w:cs="Arial"/>
                <w:b/>
                <w:vertAlign w:val="subscript"/>
                <w:lang w:val="fr-FR"/>
              </w:rPr>
              <w:t>max</w:t>
            </w:r>
            <w:proofErr w:type="spellEnd"/>
          </w:p>
          <w:p w14:paraId="5CF283CB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b/>
                <w:vertAlign w:val="subscript"/>
                <w:lang w:val="fr-FR"/>
              </w:rPr>
              <w:t>(h)</w:t>
            </w:r>
          </w:p>
        </w:tc>
        <w:tc>
          <w:tcPr>
            <w:tcW w:w="685" w:type="dxa"/>
            <w:shd w:val="clear" w:color="auto" w:fill="auto"/>
          </w:tcPr>
          <w:p w14:paraId="5EB6FA1B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1554" w:type="dxa"/>
            <w:shd w:val="clear" w:color="auto" w:fill="auto"/>
          </w:tcPr>
          <w:p w14:paraId="2CA5C536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6E8B7591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772A2A6B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27AA36B2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65135ECE" w14:textId="77777777" w:rsidTr="009B5FF1">
        <w:tc>
          <w:tcPr>
            <w:tcW w:w="2363" w:type="dxa"/>
            <w:vMerge/>
            <w:shd w:val="clear" w:color="auto" w:fill="auto"/>
          </w:tcPr>
          <w:p w14:paraId="6B55E366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685" w:type="dxa"/>
            <w:shd w:val="clear" w:color="auto" w:fill="auto"/>
          </w:tcPr>
          <w:p w14:paraId="5901BDB5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snapToGrid w:val="0"/>
                <w:lang w:val="fr-FR"/>
              </w:rPr>
              <w:t>F</w:t>
            </w:r>
          </w:p>
        </w:tc>
        <w:tc>
          <w:tcPr>
            <w:tcW w:w="1554" w:type="dxa"/>
            <w:shd w:val="clear" w:color="auto" w:fill="auto"/>
          </w:tcPr>
          <w:p w14:paraId="32D7BA1F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190C0A49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7DF34FE2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7A4C883C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763572F0" w14:textId="77777777" w:rsidTr="009B5FF1">
        <w:tc>
          <w:tcPr>
            <w:tcW w:w="2363" w:type="dxa"/>
            <w:vMerge w:val="restart"/>
            <w:shd w:val="clear" w:color="auto" w:fill="auto"/>
          </w:tcPr>
          <w:p w14:paraId="3328EC2A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b/>
                <w:lang w:val="fr-FR"/>
              </w:rPr>
              <w:t>T</w:t>
            </w:r>
            <w:r w:rsidRPr="00C636CE">
              <w:rPr>
                <w:rFonts w:ascii="Arial" w:hAnsi="Arial" w:cs="Arial"/>
                <w:b/>
                <w:vertAlign w:val="subscript"/>
                <w:lang w:val="fr-FR"/>
              </w:rPr>
              <w:t>1/2</w:t>
            </w:r>
          </w:p>
        </w:tc>
        <w:tc>
          <w:tcPr>
            <w:tcW w:w="685" w:type="dxa"/>
            <w:shd w:val="clear" w:color="auto" w:fill="auto"/>
          </w:tcPr>
          <w:p w14:paraId="43F8CD3E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1554" w:type="dxa"/>
            <w:shd w:val="clear" w:color="auto" w:fill="auto"/>
          </w:tcPr>
          <w:p w14:paraId="3AE69007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3A30217A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6381235A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6C363252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675E78BF" w14:textId="77777777" w:rsidTr="009B5FF1">
        <w:tc>
          <w:tcPr>
            <w:tcW w:w="2363" w:type="dxa"/>
            <w:vMerge/>
            <w:shd w:val="clear" w:color="auto" w:fill="auto"/>
          </w:tcPr>
          <w:p w14:paraId="7B876AD4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685" w:type="dxa"/>
            <w:shd w:val="clear" w:color="auto" w:fill="auto"/>
          </w:tcPr>
          <w:p w14:paraId="151A3AC8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  <w:lang w:val="fr-FR"/>
              </w:rPr>
            </w:pPr>
            <w:r w:rsidRPr="00C636CE">
              <w:rPr>
                <w:rFonts w:ascii="Arial" w:hAnsi="Arial" w:cs="Arial"/>
                <w:snapToGrid w:val="0"/>
                <w:lang w:val="fr-FR"/>
              </w:rPr>
              <w:t>F</w:t>
            </w:r>
          </w:p>
        </w:tc>
        <w:tc>
          <w:tcPr>
            <w:tcW w:w="1554" w:type="dxa"/>
            <w:shd w:val="clear" w:color="auto" w:fill="auto"/>
          </w:tcPr>
          <w:p w14:paraId="2A4DD68F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5" w:type="dxa"/>
            <w:shd w:val="clear" w:color="auto" w:fill="auto"/>
          </w:tcPr>
          <w:p w14:paraId="072D05DE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781" w:type="dxa"/>
            <w:shd w:val="clear" w:color="auto" w:fill="auto"/>
          </w:tcPr>
          <w:p w14:paraId="6546C7EC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6770A45D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A02A1A" w:rsidRPr="00C636CE" w14:paraId="07BCC1C6" w14:textId="77777777" w:rsidTr="009B5FF1">
        <w:tc>
          <w:tcPr>
            <w:tcW w:w="2363" w:type="dxa"/>
            <w:vMerge w:val="restart"/>
            <w:shd w:val="clear" w:color="auto" w:fill="auto"/>
          </w:tcPr>
          <w:p w14:paraId="2E4B25FB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  <w:proofErr w:type="spellStart"/>
            <w:r w:rsidRPr="00C636CE">
              <w:rPr>
                <w:rFonts w:ascii="Arial" w:hAnsi="Arial" w:cs="Arial"/>
                <w:b/>
              </w:rPr>
              <w:t>Vd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14:paraId="13FCEBEC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  <w:r w:rsidRPr="00C636CE">
              <w:rPr>
                <w:rFonts w:ascii="Arial" w:hAnsi="Arial" w:cs="Arial"/>
              </w:rPr>
              <w:t>M</w:t>
            </w:r>
          </w:p>
        </w:tc>
        <w:tc>
          <w:tcPr>
            <w:tcW w:w="1554" w:type="dxa"/>
            <w:shd w:val="clear" w:color="auto" w:fill="auto"/>
          </w:tcPr>
          <w:p w14:paraId="68F37920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5" w:type="dxa"/>
            <w:shd w:val="clear" w:color="auto" w:fill="auto"/>
          </w:tcPr>
          <w:p w14:paraId="5F7AA9E6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81" w:type="dxa"/>
            <w:shd w:val="clear" w:color="auto" w:fill="auto"/>
          </w:tcPr>
          <w:p w14:paraId="7FD4BE42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1F93E4C9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02A1A" w:rsidRPr="00C636CE" w14:paraId="0B35BE35" w14:textId="77777777" w:rsidTr="009B5FF1">
        <w:tc>
          <w:tcPr>
            <w:tcW w:w="2363" w:type="dxa"/>
            <w:vMerge/>
            <w:shd w:val="clear" w:color="auto" w:fill="auto"/>
          </w:tcPr>
          <w:p w14:paraId="6F6278BB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shd w:val="clear" w:color="auto" w:fill="auto"/>
          </w:tcPr>
          <w:p w14:paraId="2FBE99CB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  <w:r w:rsidRPr="00C636CE">
              <w:rPr>
                <w:rFonts w:ascii="Arial" w:hAnsi="Arial" w:cs="Arial"/>
                <w:snapToGrid w:val="0"/>
              </w:rPr>
              <w:t>F</w:t>
            </w:r>
          </w:p>
        </w:tc>
        <w:tc>
          <w:tcPr>
            <w:tcW w:w="1554" w:type="dxa"/>
            <w:shd w:val="clear" w:color="auto" w:fill="auto"/>
          </w:tcPr>
          <w:p w14:paraId="3E1EBDF7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5" w:type="dxa"/>
            <w:shd w:val="clear" w:color="auto" w:fill="auto"/>
          </w:tcPr>
          <w:p w14:paraId="3C6A6F91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81" w:type="dxa"/>
            <w:shd w:val="clear" w:color="auto" w:fill="auto"/>
          </w:tcPr>
          <w:p w14:paraId="5A46E86A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D4F0312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02A1A" w:rsidRPr="00C636CE" w14:paraId="7F4215FC" w14:textId="77777777" w:rsidTr="009B5FF1">
        <w:tc>
          <w:tcPr>
            <w:tcW w:w="2363" w:type="dxa"/>
            <w:vMerge w:val="restart"/>
            <w:shd w:val="clear" w:color="auto" w:fill="auto"/>
          </w:tcPr>
          <w:p w14:paraId="27CEA3B0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  <w:r w:rsidRPr="00C636CE">
              <w:rPr>
                <w:rFonts w:ascii="Arial" w:hAnsi="Arial" w:cs="Arial"/>
                <w:b/>
              </w:rPr>
              <w:t>CL</w:t>
            </w:r>
            <w:r w:rsidRPr="00C636CE">
              <w:rPr>
                <w:rFonts w:ascii="Arial" w:hAnsi="Arial" w:cs="Arial"/>
                <w:b/>
                <w:vertAlign w:val="subscript"/>
              </w:rPr>
              <w:t>T</w:t>
            </w:r>
          </w:p>
        </w:tc>
        <w:tc>
          <w:tcPr>
            <w:tcW w:w="685" w:type="dxa"/>
            <w:shd w:val="clear" w:color="auto" w:fill="auto"/>
          </w:tcPr>
          <w:p w14:paraId="3D6A65C3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  <w:r w:rsidRPr="00C636CE">
              <w:rPr>
                <w:rFonts w:ascii="Arial" w:hAnsi="Arial" w:cs="Arial"/>
              </w:rPr>
              <w:t>M</w:t>
            </w:r>
          </w:p>
        </w:tc>
        <w:tc>
          <w:tcPr>
            <w:tcW w:w="1554" w:type="dxa"/>
            <w:shd w:val="clear" w:color="auto" w:fill="auto"/>
          </w:tcPr>
          <w:p w14:paraId="35CEC6FA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5" w:type="dxa"/>
            <w:shd w:val="clear" w:color="auto" w:fill="auto"/>
          </w:tcPr>
          <w:p w14:paraId="58B43631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81" w:type="dxa"/>
            <w:shd w:val="clear" w:color="auto" w:fill="auto"/>
          </w:tcPr>
          <w:p w14:paraId="148FD9AF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D9EC6EB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02A1A" w:rsidRPr="00C636CE" w14:paraId="4F342285" w14:textId="77777777" w:rsidTr="009B5FF1">
        <w:tc>
          <w:tcPr>
            <w:tcW w:w="2363" w:type="dxa"/>
            <w:vMerge/>
            <w:shd w:val="clear" w:color="auto" w:fill="auto"/>
          </w:tcPr>
          <w:p w14:paraId="2552650D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685" w:type="dxa"/>
            <w:shd w:val="clear" w:color="auto" w:fill="auto"/>
          </w:tcPr>
          <w:p w14:paraId="64FB6AFA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  <w:r w:rsidRPr="00C636CE">
              <w:rPr>
                <w:rFonts w:ascii="Arial" w:hAnsi="Arial" w:cs="Arial"/>
                <w:snapToGrid w:val="0"/>
              </w:rPr>
              <w:t>F</w:t>
            </w:r>
          </w:p>
        </w:tc>
        <w:tc>
          <w:tcPr>
            <w:tcW w:w="1554" w:type="dxa"/>
            <w:shd w:val="clear" w:color="auto" w:fill="auto"/>
          </w:tcPr>
          <w:p w14:paraId="1C43EF0F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5" w:type="dxa"/>
            <w:shd w:val="clear" w:color="auto" w:fill="auto"/>
          </w:tcPr>
          <w:p w14:paraId="7536DE0D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81" w:type="dxa"/>
            <w:shd w:val="clear" w:color="auto" w:fill="auto"/>
          </w:tcPr>
          <w:p w14:paraId="54F17D20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F5A1DC0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02A1A" w:rsidRPr="00C636CE" w14:paraId="2C486406" w14:textId="77777777" w:rsidTr="009B5FF1">
        <w:tc>
          <w:tcPr>
            <w:tcW w:w="2363" w:type="dxa"/>
            <w:shd w:val="clear" w:color="auto" w:fill="auto"/>
          </w:tcPr>
          <w:p w14:paraId="1E1D2501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  <w:r w:rsidRPr="00C636CE">
              <w:rPr>
                <w:rFonts w:ascii="Arial" w:hAnsi="Arial" w:cs="Arial"/>
                <w:b/>
              </w:rPr>
              <w:t>F (%)</w:t>
            </w:r>
          </w:p>
        </w:tc>
        <w:tc>
          <w:tcPr>
            <w:tcW w:w="685" w:type="dxa"/>
            <w:shd w:val="clear" w:color="auto" w:fill="auto"/>
          </w:tcPr>
          <w:p w14:paraId="5F21654A" w14:textId="77777777" w:rsidR="00A02A1A" w:rsidRPr="00C636CE" w:rsidRDefault="00A02A1A" w:rsidP="00E77537">
            <w:pPr>
              <w:tabs>
                <w:tab w:val="left" w:pos="851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1554" w:type="dxa"/>
            <w:shd w:val="clear" w:color="auto" w:fill="auto"/>
          </w:tcPr>
          <w:p w14:paraId="1F379E21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5" w:type="dxa"/>
            <w:shd w:val="clear" w:color="auto" w:fill="auto"/>
          </w:tcPr>
          <w:p w14:paraId="33BA0E16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81" w:type="dxa"/>
            <w:shd w:val="clear" w:color="auto" w:fill="auto"/>
          </w:tcPr>
          <w:p w14:paraId="03BB4161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1C7E27B" w14:textId="77777777" w:rsidR="00A02A1A" w:rsidRPr="00C636CE" w:rsidRDefault="00A02A1A" w:rsidP="005C3AC4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7EF81C58" w14:textId="6F816460" w:rsidR="00A02A1A" w:rsidRPr="00594EDB" w:rsidRDefault="00A02A1A" w:rsidP="00CF6D6D">
      <w:pPr>
        <w:ind w:firstLine="142"/>
        <w:rPr>
          <w:rFonts w:ascii="Arial" w:hAnsi="Arial" w:cs="Arial"/>
          <w:sz w:val="16"/>
          <w:lang w:val="en-US"/>
        </w:rPr>
      </w:pPr>
      <w:r w:rsidRPr="00594EDB">
        <w:rPr>
          <w:rFonts w:ascii="Arial" w:hAnsi="Arial" w:cs="Arial"/>
          <w:sz w:val="16"/>
          <w:lang w:val="en-US"/>
        </w:rPr>
        <w:t xml:space="preserve">M = </w:t>
      </w:r>
      <w:r w:rsidR="006560BA" w:rsidRPr="00594EDB">
        <w:rPr>
          <w:rFonts w:ascii="Arial" w:hAnsi="Arial" w:cs="Arial"/>
          <w:sz w:val="16"/>
          <w:lang w:val="en-US"/>
        </w:rPr>
        <w:t>male</w:t>
      </w:r>
      <w:r w:rsidR="00E967E3" w:rsidRPr="00594EDB">
        <w:rPr>
          <w:rFonts w:ascii="Arial" w:hAnsi="Arial" w:cs="Arial"/>
          <w:sz w:val="16"/>
          <w:lang w:val="en-US"/>
        </w:rPr>
        <w:tab/>
      </w:r>
      <w:r w:rsidR="00E967E3" w:rsidRPr="00594EDB">
        <w:rPr>
          <w:rFonts w:ascii="Arial" w:hAnsi="Arial" w:cs="Arial"/>
          <w:sz w:val="16"/>
          <w:lang w:val="en-US"/>
        </w:rPr>
        <w:tab/>
      </w:r>
      <w:r w:rsidR="00E967E3" w:rsidRPr="00594EDB">
        <w:rPr>
          <w:rFonts w:ascii="Arial" w:hAnsi="Arial" w:cs="Arial"/>
          <w:sz w:val="16"/>
          <w:lang w:val="en-US"/>
        </w:rPr>
        <w:tab/>
      </w:r>
      <w:r w:rsidR="006560BA" w:rsidRPr="00594EDB">
        <w:rPr>
          <w:rFonts w:ascii="Arial" w:hAnsi="Arial" w:cs="Arial"/>
          <w:sz w:val="16"/>
          <w:lang w:val="en-US"/>
        </w:rPr>
        <w:t>F = female</w:t>
      </w:r>
      <w:r w:rsidR="00E967E3" w:rsidRPr="00594EDB">
        <w:rPr>
          <w:rFonts w:ascii="Arial" w:hAnsi="Arial" w:cs="Arial"/>
          <w:sz w:val="16"/>
          <w:lang w:val="en-US"/>
        </w:rPr>
        <w:tab/>
      </w:r>
      <w:r w:rsidR="00E967E3" w:rsidRPr="00594EDB">
        <w:rPr>
          <w:rFonts w:ascii="Arial" w:hAnsi="Arial" w:cs="Arial"/>
          <w:sz w:val="16"/>
          <w:lang w:val="en-US"/>
        </w:rPr>
        <w:tab/>
      </w:r>
      <w:r w:rsidRPr="00594EDB">
        <w:rPr>
          <w:rFonts w:ascii="Arial" w:hAnsi="Arial" w:cs="Arial"/>
          <w:sz w:val="16"/>
          <w:lang w:val="en-US"/>
        </w:rPr>
        <w:t>T</w:t>
      </w:r>
      <w:r w:rsidRPr="00594EDB">
        <w:rPr>
          <w:rFonts w:ascii="Arial" w:hAnsi="Arial" w:cs="Arial"/>
          <w:sz w:val="16"/>
          <w:vertAlign w:val="subscript"/>
          <w:lang w:val="en-US"/>
        </w:rPr>
        <w:t xml:space="preserve">1/2 </w:t>
      </w:r>
      <w:r w:rsidRPr="00594EDB">
        <w:rPr>
          <w:rFonts w:ascii="Arial" w:hAnsi="Arial" w:cs="Arial"/>
          <w:sz w:val="16"/>
          <w:lang w:val="en-US"/>
        </w:rPr>
        <w:t xml:space="preserve">= </w:t>
      </w:r>
      <w:r w:rsidR="006560BA" w:rsidRPr="00594EDB">
        <w:rPr>
          <w:rFonts w:ascii="Arial" w:hAnsi="Arial" w:cs="Arial"/>
          <w:sz w:val="16"/>
          <w:lang w:val="en-US"/>
        </w:rPr>
        <w:t xml:space="preserve">half-life of elimination </w:t>
      </w:r>
    </w:p>
    <w:p w14:paraId="677ADA9F" w14:textId="4498736C" w:rsidR="00A02A1A" w:rsidRPr="00594EDB" w:rsidRDefault="00A02A1A" w:rsidP="00CF6D6D">
      <w:pPr>
        <w:ind w:firstLine="142"/>
        <w:rPr>
          <w:rFonts w:ascii="Arial" w:hAnsi="Arial" w:cs="Arial"/>
          <w:sz w:val="16"/>
          <w:lang w:val="en-US"/>
        </w:rPr>
      </w:pPr>
      <w:proofErr w:type="spellStart"/>
      <w:proofErr w:type="gramStart"/>
      <w:r w:rsidRPr="00594EDB">
        <w:rPr>
          <w:rFonts w:ascii="Arial" w:hAnsi="Arial" w:cs="Arial"/>
          <w:sz w:val="16"/>
          <w:lang w:val="en-US"/>
        </w:rPr>
        <w:t>Vd</w:t>
      </w:r>
      <w:proofErr w:type="spellEnd"/>
      <w:proofErr w:type="gramEnd"/>
      <w:r w:rsidRPr="00594EDB">
        <w:rPr>
          <w:rFonts w:ascii="Arial" w:hAnsi="Arial" w:cs="Arial"/>
          <w:sz w:val="16"/>
          <w:lang w:val="en-US"/>
        </w:rPr>
        <w:t xml:space="preserve"> = volume </w:t>
      </w:r>
      <w:r w:rsidR="006560BA" w:rsidRPr="00594EDB">
        <w:rPr>
          <w:rFonts w:ascii="Arial" w:hAnsi="Arial" w:cs="Arial"/>
          <w:sz w:val="16"/>
          <w:lang w:val="en-US"/>
        </w:rPr>
        <w:t>of</w:t>
      </w:r>
      <w:r w:rsidRPr="00594EDB">
        <w:rPr>
          <w:rFonts w:ascii="Arial" w:hAnsi="Arial" w:cs="Arial"/>
          <w:sz w:val="16"/>
          <w:lang w:val="en-US"/>
        </w:rPr>
        <w:t xml:space="preserve"> distribution </w:t>
      </w:r>
      <w:r w:rsidR="00E967E3" w:rsidRPr="00594EDB">
        <w:rPr>
          <w:rFonts w:ascii="Arial" w:hAnsi="Arial" w:cs="Arial"/>
          <w:sz w:val="16"/>
          <w:lang w:val="en-US"/>
        </w:rPr>
        <w:tab/>
      </w:r>
      <w:r w:rsidR="00E967E3" w:rsidRPr="00594EDB">
        <w:rPr>
          <w:rFonts w:ascii="Arial" w:hAnsi="Arial" w:cs="Arial"/>
          <w:sz w:val="16"/>
          <w:lang w:val="en-US"/>
        </w:rPr>
        <w:tab/>
      </w:r>
      <w:r w:rsidRPr="00594EDB">
        <w:rPr>
          <w:rFonts w:ascii="Arial" w:hAnsi="Arial" w:cs="Arial"/>
          <w:sz w:val="16"/>
          <w:lang w:val="en-US"/>
        </w:rPr>
        <w:t>CLT</w:t>
      </w:r>
      <w:r w:rsidR="006560BA" w:rsidRPr="00594EDB">
        <w:rPr>
          <w:rFonts w:ascii="Arial" w:hAnsi="Arial" w:cs="Arial"/>
          <w:sz w:val="16"/>
          <w:lang w:val="en-US"/>
        </w:rPr>
        <w:t xml:space="preserve"> = clea</w:t>
      </w:r>
      <w:r w:rsidRPr="00594EDB">
        <w:rPr>
          <w:rFonts w:ascii="Arial" w:hAnsi="Arial" w:cs="Arial"/>
          <w:sz w:val="16"/>
          <w:lang w:val="en-US"/>
        </w:rPr>
        <w:t>rance</w:t>
      </w:r>
      <w:r w:rsidR="00E967E3" w:rsidRPr="00594EDB">
        <w:rPr>
          <w:rFonts w:ascii="Arial" w:hAnsi="Arial" w:cs="Arial"/>
          <w:sz w:val="16"/>
          <w:lang w:val="en-US"/>
        </w:rPr>
        <w:tab/>
      </w:r>
      <w:r w:rsidR="00E967E3" w:rsidRPr="00594EDB">
        <w:rPr>
          <w:rFonts w:ascii="Arial" w:hAnsi="Arial" w:cs="Arial"/>
          <w:sz w:val="16"/>
          <w:lang w:val="en-US"/>
        </w:rPr>
        <w:tab/>
      </w:r>
      <w:r w:rsidRPr="00594EDB">
        <w:rPr>
          <w:rFonts w:ascii="Arial" w:hAnsi="Arial" w:cs="Arial"/>
          <w:sz w:val="16"/>
          <w:lang w:val="en-US"/>
        </w:rPr>
        <w:t xml:space="preserve">F (%) </w:t>
      </w:r>
      <w:r w:rsidR="006560BA" w:rsidRPr="00594EDB">
        <w:rPr>
          <w:rFonts w:ascii="Arial" w:hAnsi="Arial" w:cs="Arial"/>
          <w:sz w:val="16"/>
          <w:lang w:val="en-US"/>
        </w:rPr>
        <w:t>= bioavailability</w:t>
      </w:r>
    </w:p>
    <w:p w14:paraId="6F21F63A" w14:textId="77777777" w:rsidR="00273B2D" w:rsidRPr="00594EDB" w:rsidRDefault="00273B2D" w:rsidP="00A02A1A">
      <w:pPr>
        <w:jc w:val="both"/>
        <w:rPr>
          <w:rFonts w:ascii="Arial" w:hAnsi="Arial" w:cs="Arial"/>
          <w:snapToGrid w:val="0"/>
          <w:sz w:val="20"/>
          <w:lang w:val="en-US"/>
        </w:rPr>
      </w:pPr>
    </w:p>
    <w:p w14:paraId="04F00191" w14:textId="77777777" w:rsidR="00CF6D6D" w:rsidRPr="00594EDB" w:rsidRDefault="00CF6D6D" w:rsidP="00A02A1A">
      <w:pPr>
        <w:jc w:val="both"/>
        <w:rPr>
          <w:rFonts w:ascii="Arial" w:hAnsi="Arial" w:cs="Arial"/>
          <w:snapToGrid w:val="0"/>
          <w:sz w:val="20"/>
          <w:lang w:val="en-US"/>
        </w:rPr>
      </w:pPr>
    </w:p>
    <w:tbl>
      <w:tblPr>
        <w:tblStyle w:val="Grilledutableau"/>
        <w:tblW w:w="9923" w:type="dxa"/>
        <w:tblInd w:w="-5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CF6D6D" w:rsidRPr="00C636CE" w14:paraId="607B86D7" w14:textId="77777777" w:rsidTr="00CF6D6D">
        <w:tc>
          <w:tcPr>
            <w:tcW w:w="9923" w:type="dxa"/>
            <w:shd w:val="clear" w:color="auto" w:fill="A8D08D" w:themeFill="accent6" w:themeFillTint="99"/>
          </w:tcPr>
          <w:p w14:paraId="0678B9C6" w14:textId="77777777" w:rsidR="00CF6D6D" w:rsidRPr="00C636CE" w:rsidRDefault="00CF6D6D" w:rsidP="000C6A0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sz w:val="28"/>
                <w:szCs w:val="24"/>
              </w:rPr>
              <w:t>Toxicology</w:t>
            </w:r>
          </w:p>
        </w:tc>
      </w:tr>
    </w:tbl>
    <w:p w14:paraId="7DF0E2DC" w14:textId="77777777" w:rsidR="00C636CE" w:rsidRPr="00C636CE" w:rsidRDefault="00C636CE" w:rsidP="00CF6D6D">
      <w:pPr>
        <w:rPr>
          <w:rFonts w:ascii="Arial" w:hAnsi="Arial" w:cs="Arial"/>
          <w:b/>
          <w:sz w:val="22"/>
          <w:szCs w:val="22"/>
        </w:rPr>
      </w:pPr>
    </w:p>
    <w:p w14:paraId="1D3BFC53" w14:textId="77777777" w:rsidR="008C471D" w:rsidRPr="00C636CE" w:rsidRDefault="00592348" w:rsidP="00CF6D6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Single dose toxicity</w:t>
      </w:r>
    </w:p>
    <w:p w14:paraId="214BACEF" w14:textId="77777777" w:rsidR="00A02A1A" w:rsidRPr="00F56E2D" w:rsidRDefault="00A02A1A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56E2D">
        <w:rPr>
          <w:rFonts w:ascii="Arial" w:hAnsi="Arial" w:cs="Arial"/>
          <w:snapToGrid w:val="0"/>
          <w:sz w:val="20"/>
          <w:szCs w:val="20"/>
          <w:lang w:val="en-US"/>
        </w:rPr>
        <w:t>Table</w:t>
      </w:r>
      <w:r w:rsidR="00954A42" w:rsidRPr="00F56E2D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F56E2D">
        <w:rPr>
          <w:rFonts w:ascii="Arial" w:hAnsi="Arial" w:cs="Arial"/>
          <w:snapToGrid w:val="0"/>
          <w:sz w:val="20"/>
          <w:szCs w:val="20"/>
          <w:lang w:val="en-US"/>
        </w:rPr>
        <w:t xml:space="preserve">3: </w:t>
      </w:r>
      <w:r w:rsidR="0090751C" w:rsidRPr="00F56E2D">
        <w:rPr>
          <w:rFonts w:ascii="Arial" w:hAnsi="Arial" w:cs="Arial"/>
          <w:snapToGrid w:val="0"/>
          <w:sz w:val="20"/>
          <w:szCs w:val="20"/>
          <w:lang w:val="en-US"/>
        </w:rPr>
        <w:t>Summary of single dose toxicity studies</w:t>
      </w:r>
      <w:r w:rsidRPr="00F56E2D">
        <w:rPr>
          <w:rFonts w:ascii="Arial" w:hAnsi="Arial" w:cs="Arial"/>
          <w:snapToGrid w:val="0"/>
          <w:sz w:val="20"/>
          <w:szCs w:val="20"/>
          <w:lang w:val="en-US"/>
        </w:rPr>
        <w:t>.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822"/>
        <w:gridCol w:w="1134"/>
        <w:gridCol w:w="1701"/>
        <w:gridCol w:w="2410"/>
        <w:gridCol w:w="2268"/>
      </w:tblGrid>
      <w:tr w:rsidR="00A02A1A" w:rsidRPr="00C636CE" w14:paraId="242302DD" w14:textId="77777777" w:rsidTr="00C636CE">
        <w:trPr>
          <w:cantSplit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F3609D0" w14:textId="77777777" w:rsidR="00A02A1A" w:rsidRPr="00C636CE" w:rsidRDefault="0090751C" w:rsidP="00C63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07236B39" w14:textId="77777777" w:rsidR="00A02A1A" w:rsidRPr="00C636CE" w:rsidRDefault="0090751C" w:rsidP="00C63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D52A84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0751C" w:rsidRPr="00C636CE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0CD0EBA" w14:textId="77777777" w:rsidR="00A02A1A" w:rsidRPr="00C636CE" w:rsidRDefault="0090751C" w:rsidP="00C63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BACA50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Dose/</w:t>
            </w:r>
            <w:r w:rsidR="0090751C" w:rsidRPr="00C636CE">
              <w:rPr>
                <w:rFonts w:ascii="Arial" w:hAnsi="Arial" w:cs="Arial"/>
                <w:b/>
                <w:sz w:val="20"/>
                <w:szCs w:val="20"/>
              </w:rPr>
              <w:t xml:space="preserve">Route of 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F0499D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C636CE">
              <w:rPr>
                <w:rFonts w:ascii="Arial" w:hAnsi="Arial" w:cs="Arial"/>
                <w:b/>
                <w:sz w:val="20"/>
                <w:szCs w:val="20"/>
                <w:lang w:val="fr-FR"/>
              </w:rPr>
              <w:t>Approx</w:t>
            </w:r>
            <w:proofErr w:type="spellEnd"/>
            <w:r w:rsidRPr="00C636C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90751C" w:rsidRPr="00C636CE">
              <w:rPr>
                <w:rFonts w:ascii="Arial" w:hAnsi="Arial" w:cs="Arial"/>
                <w:b/>
                <w:sz w:val="20"/>
                <w:szCs w:val="20"/>
                <w:lang w:val="fr-FR"/>
              </w:rPr>
              <w:t>Lethal</w:t>
            </w:r>
            <w:proofErr w:type="spellEnd"/>
            <w:r w:rsidR="0090751C" w:rsidRPr="00C636C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dose</w:t>
            </w:r>
            <w:r w:rsidRPr="00C636C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/ </w:t>
            </w:r>
            <w:r w:rsidR="0090751C" w:rsidRPr="00C636CE">
              <w:rPr>
                <w:rFonts w:ascii="Arial" w:hAnsi="Arial" w:cs="Arial"/>
                <w:b/>
                <w:sz w:val="20"/>
                <w:szCs w:val="20"/>
                <w:lang w:val="fr-FR"/>
              </w:rPr>
              <w:t>MTD</w:t>
            </w:r>
            <w:r w:rsidR="0090751C" w:rsidRPr="00C63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fr-FR"/>
              </w:rPr>
              <w:t>/</w:t>
            </w:r>
            <w:r w:rsidRPr="00C63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fr-FR"/>
              </w:rPr>
              <w:t>L</w:t>
            </w:r>
            <w:r w:rsidR="0090751C" w:rsidRPr="00C63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fr-FR"/>
              </w:rPr>
              <w:t>D</w:t>
            </w:r>
            <w:r w:rsidRPr="00C63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fr-FR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44CAC1" w14:textId="77777777" w:rsidR="00A02A1A" w:rsidRPr="00C636CE" w:rsidRDefault="0090751C" w:rsidP="00C63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Major findings</w:t>
            </w:r>
          </w:p>
        </w:tc>
      </w:tr>
      <w:tr w:rsidR="00A02A1A" w:rsidRPr="00C636CE" w14:paraId="25A73AEC" w14:textId="77777777" w:rsidTr="00E77537">
        <w:trPr>
          <w:cantSplit/>
          <w:trHeight w:val="340"/>
        </w:trPr>
        <w:tc>
          <w:tcPr>
            <w:tcW w:w="1516" w:type="dxa"/>
          </w:tcPr>
          <w:p w14:paraId="6E31AD54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2D36695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3075F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E858F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267259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FD8369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1A" w:rsidRPr="00C636CE" w14:paraId="694D5621" w14:textId="77777777" w:rsidTr="00E77537">
        <w:trPr>
          <w:cantSplit/>
          <w:trHeight w:val="340"/>
        </w:trPr>
        <w:tc>
          <w:tcPr>
            <w:tcW w:w="1516" w:type="dxa"/>
          </w:tcPr>
          <w:p w14:paraId="1B8C393E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D7CBA44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2AC20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923758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1FE24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5F7663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E2999" w14:textId="77777777" w:rsidR="00273B2D" w:rsidRPr="00C636CE" w:rsidRDefault="00273B2D" w:rsidP="00273B2D">
      <w:pPr>
        <w:jc w:val="both"/>
        <w:rPr>
          <w:rFonts w:ascii="Arial" w:hAnsi="Arial" w:cs="Arial"/>
          <w:snapToGrid w:val="0"/>
          <w:sz w:val="20"/>
          <w:lang w:val="fr-FR"/>
        </w:rPr>
      </w:pPr>
    </w:p>
    <w:p w14:paraId="09BEB33E" w14:textId="77777777" w:rsidR="00C636CE" w:rsidRPr="00C636CE" w:rsidRDefault="00C636CE" w:rsidP="00273B2D">
      <w:pPr>
        <w:jc w:val="both"/>
        <w:rPr>
          <w:rFonts w:ascii="Arial" w:hAnsi="Arial" w:cs="Arial"/>
          <w:snapToGrid w:val="0"/>
          <w:sz w:val="20"/>
          <w:lang w:val="fr-FR"/>
        </w:rPr>
      </w:pPr>
    </w:p>
    <w:p w14:paraId="73EF1122" w14:textId="77777777" w:rsidR="00A02A1A" w:rsidRPr="00C636CE" w:rsidRDefault="0029034E" w:rsidP="00CF6D6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Repeat-dose toxicity</w:t>
      </w:r>
    </w:p>
    <w:p w14:paraId="35714DB9" w14:textId="77777777" w:rsidR="00A02A1A" w:rsidRPr="00C636CE" w:rsidRDefault="00CB42AD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napToGrid w:val="0"/>
          <w:sz w:val="20"/>
          <w:szCs w:val="20"/>
          <w:lang w:val="en-US"/>
        </w:rPr>
        <w:t>Table 4</w:t>
      </w:r>
      <w:r w:rsidR="00BC3B9D" w:rsidRPr="00C636CE">
        <w:rPr>
          <w:rFonts w:ascii="Arial" w:hAnsi="Arial" w:cs="Arial"/>
          <w:snapToGrid w:val="0"/>
          <w:sz w:val="20"/>
          <w:szCs w:val="20"/>
          <w:lang w:val="en-US"/>
        </w:rPr>
        <w:t>:</w:t>
      </w:r>
      <w:r w:rsidR="00A02A1A"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Summary of repeated administration studies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481"/>
        <w:gridCol w:w="1496"/>
        <w:gridCol w:w="1906"/>
        <w:gridCol w:w="2410"/>
      </w:tblGrid>
      <w:tr w:rsidR="00A02A1A" w:rsidRPr="00C636CE" w14:paraId="42BF6DD1" w14:textId="77777777" w:rsidTr="00C636CE">
        <w:trPr>
          <w:cantSplit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56BF7C29" w14:textId="77777777" w:rsidR="0029034E" w:rsidRPr="00C636CE" w:rsidRDefault="0029034E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C636CE">
              <w:rPr>
                <w:rFonts w:ascii="Arial" w:hAnsi="Arial" w:cs="Arial"/>
                <w:b/>
                <w:sz w:val="20"/>
                <w:lang w:val="fr-FR"/>
              </w:rPr>
              <w:t>Species</w:t>
            </w:r>
            <w:proofErr w:type="spellEnd"/>
            <w:r w:rsidR="00A02A1A" w:rsidRPr="00C636CE">
              <w:rPr>
                <w:rFonts w:ascii="Arial" w:hAnsi="Arial" w:cs="Arial"/>
                <w:b/>
                <w:sz w:val="20"/>
                <w:lang w:val="fr-FR"/>
              </w:rPr>
              <w:t xml:space="preserve">/ </w:t>
            </w:r>
            <w:proofErr w:type="spellStart"/>
            <w:r w:rsidR="00A02A1A" w:rsidRPr="00C636CE">
              <w:rPr>
                <w:rFonts w:ascii="Arial" w:hAnsi="Arial" w:cs="Arial"/>
                <w:b/>
                <w:sz w:val="20"/>
                <w:lang w:val="fr-FR"/>
              </w:rPr>
              <w:t>N</w:t>
            </w:r>
            <w:r w:rsidR="00921DAC" w:rsidRPr="00C636CE">
              <w:rPr>
                <w:rFonts w:ascii="Arial" w:hAnsi="Arial" w:cs="Arial"/>
                <w:b/>
                <w:sz w:val="20"/>
                <w:lang w:val="fr-FR"/>
              </w:rPr>
              <w:t>umber</w:t>
            </w:r>
            <w:proofErr w:type="spellEnd"/>
            <w:r w:rsidR="00921DAC" w:rsidRPr="00C636CE">
              <w:rPr>
                <w:rFonts w:ascii="Arial" w:hAnsi="Arial" w:cs="Arial"/>
                <w:b/>
                <w:sz w:val="20"/>
                <w:lang w:val="fr-FR"/>
              </w:rPr>
              <w:t xml:space="preserve"> of</w:t>
            </w:r>
          </w:p>
          <w:p w14:paraId="0B0B1574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C636CE">
              <w:rPr>
                <w:rFonts w:ascii="Arial" w:hAnsi="Arial" w:cs="Arial"/>
                <w:b/>
                <w:sz w:val="20"/>
                <w:lang w:val="fr-FR"/>
              </w:rPr>
              <w:t>anima</w:t>
            </w:r>
            <w:r w:rsidR="0029034E" w:rsidRPr="00C636CE">
              <w:rPr>
                <w:rFonts w:ascii="Arial" w:hAnsi="Arial" w:cs="Arial"/>
                <w:b/>
                <w:sz w:val="20"/>
                <w:lang w:val="fr-FR"/>
              </w:rPr>
              <w:t>l</w:t>
            </w:r>
            <w:r w:rsidR="00921DAC" w:rsidRPr="00C636CE">
              <w:rPr>
                <w:rFonts w:ascii="Arial" w:hAnsi="Arial" w:cs="Arial"/>
                <w:b/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42AD7A" w14:textId="77777777" w:rsidR="00A02A1A" w:rsidRPr="00F56E2D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F56E2D">
              <w:rPr>
                <w:rFonts w:ascii="Arial" w:hAnsi="Arial" w:cs="Arial"/>
                <w:b/>
                <w:sz w:val="20"/>
                <w:shd w:val="clear" w:color="auto" w:fill="FFFFFF"/>
                <w:lang w:val="fr-FR"/>
              </w:rPr>
              <w:t>Doses</w:t>
            </w:r>
          </w:p>
          <w:p w14:paraId="7005ECD8" w14:textId="77777777" w:rsidR="00A02A1A" w:rsidRPr="00F56E2D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F56E2D">
              <w:rPr>
                <w:rFonts w:ascii="Arial" w:hAnsi="Arial" w:cs="Arial"/>
                <w:b/>
                <w:sz w:val="20"/>
                <w:lang w:val="fr-FR"/>
              </w:rPr>
              <w:t>(mg/kg/</w:t>
            </w:r>
            <w:proofErr w:type="spellStart"/>
            <w:r w:rsidR="0029034E" w:rsidRPr="00F56E2D">
              <w:rPr>
                <w:rFonts w:ascii="Arial" w:hAnsi="Arial" w:cs="Arial"/>
                <w:b/>
                <w:sz w:val="20"/>
                <w:lang w:val="fr-FR"/>
              </w:rPr>
              <w:t>day</w:t>
            </w:r>
            <w:proofErr w:type="spellEnd"/>
            <w:r w:rsidRPr="00F56E2D">
              <w:rPr>
                <w:rFonts w:ascii="Arial" w:hAnsi="Arial" w:cs="Arial"/>
                <w:b/>
                <w:sz w:val="20"/>
                <w:lang w:val="fr-FR"/>
              </w:rPr>
              <w:t>)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E5C1E45" w14:textId="77777777" w:rsidR="00A02A1A" w:rsidRPr="00F56E2D" w:rsidRDefault="0029034E" w:rsidP="00C636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6E2D">
              <w:rPr>
                <w:rFonts w:ascii="Arial" w:hAnsi="Arial" w:cs="Arial"/>
                <w:b/>
                <w:bCs/>
                <w:sz w:val="20"/>
              </w:rPr>
              <w:t>Route</w:t>
            </w:r>
            <w:r w:rsidR="00A02A1A" w:rsidRPr="00F56E2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56E2D">
              <w:rPr>
                <w:rFonts w:ascii="Arial" w:hAnsi="Arial" w:cs="Arial"/>
                <w:b/>
                <w:bCs/>
                <w:sz w:val="20"/>
              </w:rPr>
              <w:t>and duration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F020407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sz w:val="20"/>
                <w:lang w:val="en-US"/>
              </w:rPr>
              <w:t>NOEL/ NOAEL</w:t>
            </w:r>
          </w:p>
          <w:p w14:paraId="2B61348B" w14:textId="77777777" w:rsidR="00A02A1A" w:rsidRPr="00C636CE" w:rsidRDefault="0029034E" w:rsidP="00C636CE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lang w:val="en-US"/>
              </w:rPr>
              <w:t>(mg/kg/</w:t>
            </w:r>
            <w:proofErr w:type="spellStart"/>
            <w:r w:rsidRPr="00C636CE">
              <w:rPr>
                <w:rFonts w:ascii="Arial" w:hAnsi="Arial" w:cs="Arial"/>
                <w:b/>
                <w:sz w:val="20"/>
                <w:lang w:val="en-US"/>
              </w:rPr>
              <w:t>joday</w:t>
            </w:r>
            <w:proofErr w:type="spellEnd"/>
            <w:r w:rsidR="00A02A1A" w:rsidRPr="00C636CE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  <w:p w14:paraId="4B299495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1535FB0A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lang w:val="en-US"/>
              </w:rPr>
              <w:t>AUC</w:t>
            </w:r>
          </w:p>
          <w:p w14:paraId="52EC591E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proofErr w:type="spellStart"/>
            <w:r w:rsidRPr="00C636CE">
              <w:rPr>
                <w:rFonts w:ascii="Arial" w:hAnsi="Arial" w:cs="Arial"/>
                <w:b/>
                <w:sz w:val="20"/>
                <w:lang w:val="en-US"/>
              </w:rPr>
              <w:t>ng.h</w:t>
            </w:r>
            <w:proofErr w:type="spellEnd"/>
            <w:r w:rsidRPr="00C636CE">
              <w:rPr>
                <w:rFonts w:ascii="Arial" w:hAnsi="Arial" w:cs="Arial"/>
                <w:b/>
                <w:sz w:val="20"/>
                <w:lang w:val="en-US"/>
              </w:rPr>
              <w:t>/ml)</w:t>
            </w:r>
          </w:p>
          <w:p w14:paraId="5023AD5D" w14:textId="77777777" w:rsidR="00A02A1A" w:rsidRPr="00C636CE" w:rsidRDefault="0029034E" w:rsidP="00C636CE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lang w:val="en-US"/>
              </w:rPr>
              <w:t>For Antibodies = (µ</w:t>
            </w:r>
            <w:proofErr w:type="spellStart"/>
            <w:r w:rsidRPr="00C636CE">
              <w:rPr>
                <w:rFonts w:ascii="Arial" w:hAnsi="Arial" w:cs="Arial"/>
                <w:b/>
                <w:sz w:val="20"/>
                <w:lang w:val="en-US"/>
              </w:rPr>
              <w:t>g.day</w:t>
            </w:r>
            <w:proofErr w:type="spellEnd"/>
            <w:r w:rsidR="00A02A1A" w:rsidRPr="00C636CE">
              <w:rPr>
                <w:rFonts w:ascii="Arial" w:hAnsi="Arial" w:cs="Arial"/>
                <w:b/>
                <w:sz w:val="20"/>
                <w:lang w:val="en-US"/>
              </w:rPr>
              <w:t>/ml)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BE9DFC" w14:textId="77777777" w:rsidR="00A02A1A" w:rsidRPr="00C636CE" w:rsidRDefault="0029034E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Major findings</w:t>
            </w:r>
          </w:p>
        </w:tc>
      </w:tr>
      <w:tr w:rsidR="00A02A1A" w:rsidRPr="00C636CE" w14:paraId="25494375" w14:textId="77777777" w:rsidTr="009B5FF1">
        <w:trPr>
          <w:cantSplit/>
          <w:trHeight w:val="340"/>
        </w:trPr>
        <w:tc>
          <w:tcPr>
            <w:tcW w:w="1204" w:type="dxa"/>
          </w:tcPr>
          <w:p w14:paraId="44E4B747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557FC28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</w:tcPr>
          <w:p w14:paraId="6B714A71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14:paraId="7441CEED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14:paraId="1BAC604C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410" w:type="dxa"/>
          </w:tcPr>
          <w:p w14:paraId="3EF70360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A02A1A" w:rsidRPr="00C636CE" w14:paraId="1402CFFA" w14:textId="77777777" w:rsidTr="009B5FF1">
        <w:trPr>
          <w:cantSplit/>
          <w:trHeight w:val="340"/>
        </w:trPr>
        <w:tc>
          <w:tcPr>
            <w:tcW w:w="1204" w:type="dxa"/>
          </w:tcPr>
          <w:p w14:paraId="06ADA138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4E0EA048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81" w:type="dxa"/>
          </w:tcPr>
          <w:p w14:paraId="2227DA2D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96" w:type="dxa"/>
          </w:tcPr>
          <w:p w14:paraId="6DE9B907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06" w:type="dxa"/>
          </w:tcPr>
          <w:p w14:paraId="3A6C22BA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410" w:type="dxa"/>
          </w:tcPr>
          <w:p w14:paraId="617D03AC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4AF17247" w14:textId="77777777" w:rsidR="00A02A1A" w:rsidRPr="00C636CE" w:rsidRDefault="00A02A1A" w:rsidP="00A02A1A">
      <w:pPr>
        <w:tabs>
          <w:tab w:val="left" w:pos="213"/>
          <w:tab w:val="left" w:pos="567"/>
        </w:tabs>
        <w:rPr>
          <w:rFonts w:ascii="Arial" w:hAnsi="Arial" w:cs="Arial"/>
          <w:sz w:val="20"/>
          <w:lang w:val="fr-FR"/>
        </w:rPr>
      </w:pPr>
    </w:p>
    <w:p w14:paraId="2BB9DA12" w14:textId="77777777" w:rsidR="00C636CE" w:rsidRPr="00C636CE" w:rsidRDefault="00C636CE" w:rsidP="00A02A1A">
      <w:pPr>
        <w:tabs>
          <w:tab w:val="left" w:pos="213"/>
          <w:tab w:val="left" w:pos="567"/>
        </w:tabs>
        <w:rPr>
          <w:rFonts w:ascii="Arial" w:hAnsi="Arial" w:cs="Arial"/>
          <w:sz w:val="20"/>
          <w:lang w:val="fr-FR"/>
        </w:rPr>
      </w:pPr>
    </w:p>
    <w:p w14:paraId="13EFBAEF" w14:textId="77777777" w:rsidR="006A79B3" w:rsidRPr="00C636CE" w:rsidRDefault="00723912" w:rsidP="00CF6D6D">
      <w:pPr>
        <w:rPr>
          <w:rFonts w:ascii="Arial" w:hAnsi="Arial" w:cs="Arial"/>
          <w:b/>
          <w:sz w:val="22"/>
          <w:szCs w:val="22"/>
        </w:rPr>
      </w:pPr>
      <w:bookmarkStart w:id="1" w:name="_Toc510776031"/>
      <w:proofErr w:type="spellStart"/>
      <w:r w:rsidRPr="00C636CE">
        <w:rPr>
          <w:rFonts w:ascii="Arial" w:hAnsi="Arial" w:cs="Arial"/>
          <w:b/>
          <w:sz w:val="22"/>
          <w:szCs w:val="22"/>
        </w:rPr>
        <w:t>Ge</w:t>
      </w:r>
      <w:r w:rsidR="00A02A1A" w:rsidRPr="00C636CE">
        <w:rPr>
          <w:rFonts w:ascii="Arial" w:hAnsi="Arial" w:cs="Arial"/>
          <w:b/>
          <w:sz w:val="22"/>
          <w:szCs w:val="22"/>
        </w:rPr>
        <w:t>notoxicit</w:t>
      </w:r>
      <w:bookmarkEnd w:id="1"/>
      <w:r w:rsidRPr="00C636CE">
        <w:rPr>
          <w:rFonts w:ascii="Arial" w:hAnsi="Arial" w:cs="Arial"/>
          <w:b/>
          <w:sz w:val="22"/>
          <w:szCs w:val="22"/>
        </w:rPr>
        <w:t>y</w:t>
      </w:r>
      <w:proofErr w:type="spellEnd"/>
    </w:p>
    <w:p w14:paraId="6EE326DB" w14:textId="77777777" w:rsidR="00A02A1A" w:rsidRPr="00C636CE" w:rsidRDefault="00B454C3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Table </w:t>
      </w:r>
      <w:r w:rsidR="008D13A1" w:rsidRPr="00C636CE">
        <w:rPr>
          <w:rFonts w:ascii="Arial" w:hAnsi="Arial" w:cs="Arial"/>
          <w:snapToGrid w:val="0"/>
          <w:sz w:val="20"/>
          <w:szCs w:val="20"/>
          <w:lang w:val="en-US"/>
        </w:rPr>
        <w:t>5</w:t>
      </w:r>
      <w:r w:rsidR="00A02A1A"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: </w:t>
      </w:r>
      <w:r w:rsidRPr="00C636CE">
        <w:rPr>
          <w:rFonts w:ascii="Arial" w:hAnsi="Arial" w:cs="Arial"/>
          <w:snapToGrid w:val="0"/>
          <w:sz w:val="20"/>
          <w:szCs w:val="20"/>
          <w:lang w:val="en-US"/>
        </w:rPr>
        <w:t>Summar</w:t>
      </w:r>
      <w:r w:rsidR="00C636CE" w:rsidRPr="00C636CE">
        <w:rPr>
          <w:rFonts w:ascii="Arial" w:hAnsi="Arial" w:cs="Arial"/>
          <w:snapToGrid w:val="0"/>
          <w:sz w:val="20"/>
          <w:szCs w:val="20"/>
          <w:lang w:val="en-US"/>
        </w:rPr>
        <w:t>y</w:t>
      </w:r>
      <w:r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 of </w:t>
      </w:r>
      <w:proofErr w:type="spellStart"/>
      <w:r w:rsidRPr="00C636CE">
        <w:rPr>
          <w:rFonts w:ascii="Arial" w:hAnsi="Arial" w:cs="Arial"/>
          <w:snapToGrid w:val="0"/>
          <w:sz w:val="20"/>
          <w:szCs w:val="20"/>
          <w:lang w:val="en-US"/>
        </w:rPr>
        <w:t>genotoxic</w:t>
      </w:r>
      <w:r w:rsidR="000579CA" w:rsidRPr="00C636CE">
        <w:rPr>
          <w:rFonts w:ascii="Arial" w:hAnsi="Arial" w:cs="Arial"/>
          <w:snapToGrid w:val="0"/>
          <w:sz w:val="20"/>
          <w:szCs w:val="20"/>
          <w:lang w:val="en-US"/>
        </w:rPr>
        <w:t>i</w:t>
      </w:r>
      <w:r w:rsidRPr="00C636CE">
        <w:rPr>
          <w:rFonts w:ascii="Arial" w:hAnsi="Arial" w:cs="Arial"/>
          <w:snapToGrid w:val="0"/>
          <w:sz w:val="20"/>
          <w:szCs w:val="20"/>
          <w:lang w:val="en-US"/>
        </w:rPr>
        <w:t>ty</w:t>
      </w:r>
      <w:proofErr w:type="spellEnd"/>
      <w:r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 studies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843"/>
        <w:gridCol w:w="1984"/>
      </w:tblGrid>
      <w:tr w:rsidR="00A02A1A" w:rsidRPr="00C636CE" w14:paraId="02E238D2" w14:textId="77777777" w:rsidTr="00C636CE"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1B569D11" w14:textId="77777777" w:rsidR="00A02A1A" w:rsidRPr="00C636CE" w:rsidRDefault="008D13A1" w:rsidP="00C636CE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lang w:val="en-US"/>
              </w:rPr>
              <w:t>Type of test</w:t>
            </w:r>
            <w:r w:rsidR="00A02A1A" w:rsidRPr="00C636CE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C636CE">
              <w:rPr>
                <w:rFonts w:ascii="Arial" w:hAnsi="Arial" w:cs="Arial"/>
                <w:b/>
                <w:sz w:val="20"/>
                <w:lang w:val="en-US"/>
              </w:rPr>
              <w:t>GLP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D4523E" w14:textId="77777777" w:rsidR="00A02A1A" w:rsidRPr="00C636CE" w:rsidRDefault="008D13A1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Test System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63EFC9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 xml:space="preserve">Concentrations / </w:t>
            </w:r>
            <w:r w:rsidR="008D13A1" w:rsidRPr="00C636CE">
              <w:rPr>
                <w:rFonts w:ascii="Arial" w:hAnsi="Arial" w:cs="Arial"/>
                <w:b/>
                <w:sz w:val="20"/>
              </w:rPr>
              <w:t>Concentration range / Metabolising system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F2D500" w14:textId="77777777" w:rsidR="00A02A1A" w:rsidRPr="00C636CE" w:rsidRDefault="008D13A1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Results</w:t>
            </w:r>
          </w:p>
        </w:tc>
      </w:tr>
      <w:tr w:rsidR="00A02A1A" w:rsidRPr="00C636CE" w14:paraId="5CCC4001" w14:textId="77777777" w:rsidTr="00E77537">
        <w:trPr>
          <w:trHeight w:val="340"/>
        </w:trPr>
        <w:tc>
          <w:tcPr>
            <w:tcW w:w="3190" w:type="dxa"/>
            <w:vAlign w:val="center"/>
          </w:tcPr>
          <w:p w14:paraId="3BAA7F45" w14:textId="77777777" w:rsidR="00A02A1A" w:rsidRPr="00C636CE" w:rsidRDefault="008D13A1" w:rsidP="005C3AC4">
            <w:pPr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Gene mutations in bacteria</w:t>
            </w:r>
          </w:p>
        </w:tc>
        <w:tc>
          <w:tcPr>
            <w:tcW w:w="2835" w:type="dxa"/>
            <w:vAlign w:val="center"/>
          </w:tcPr>
          <w:p w14:paraId="16E14FA4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  <w:r w:rsidRPr="00C636CE">
              <w:rPr>
                <w:rFonts w:ascii="Arial" w:hAnsi="Arial" w:cs="Arial"/>
                <w:i/>
                <w:lang w:val="fr-FR"/>
              </w:rPr>
              <w:t xml:space="preserve">Salmonella </w:t>
            </w:r>
            <w:proofErr w:type="spellStart"/>
            <w:r w:rsidRPr="00C636CE">
              <w:rPr>
                <w:rFonts w:ascii="Arial" w:hAnsi="Arial" w:cs="Arial"/>
                <w:i/>
                <w:lang w:val="fr-FR"/>
              </w:rPr>
              <w:t>typhimurium</w:t>
            </w:r>
            <w:proofErr w:type="spellEnd"/>
            <w:r w:rsidRPr="00C636CE">
              <w:rPr>
                <w:rFonts w:ascii="Arial" w:hAnsi="Arial" w:cs="Arial"/>
                <w:lang w:val="fr-FR"/>
              </w:rPr>
              <w:t xml:space="preserve">  / </w:t>
            </w:r>
            <w:proofErr w:type="spellStart"/>
            <w:r w:rsidRPr="00C636CE">
              <w:rPr>
                <w:rFonts w:ascii="Arial" w:hAnsi="Arial" w:cs="Arial"/>
                <w:lang w:val="fr-FR"/>
              </w:rPr>
              <w:t>E.coli</w:t>
            </w:r>
            <w:proofErr w:type="spellEnd"/>
          </w:p>
        </w:tc>
        <w:tc>
          <w:tcPr>
            <w:tcW w:w="1843" w:type="dxa"/>
            <w:vAlign w:val="center"/>
          </w:tcPr>
          <w:p w14:paraId="5CB8FB54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  <w:r w:rsidRPr="00C636CE">
              <w:rPr>
                <w:rFonts w:ascii="Arial" w:hAnsi="Arial" w:cs="Arial"/>
                <w:lang w:val="fr-FR"/>
              </w:rPr>
              <w:t>+/- S9</w:t>
            </w:r>
          </w:p>
        </w:tc>
        <w:tc>
          <w:tcPr>
            <w:tcW w:w="1984" w:type="dxa"/>
          </w:tcPr>
          <w:p w14:paraId="3F8E9A8F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4B517E3F" w14:textId="77777777" w:rsidTr="00E77537">
        <w:trPr>
          <w:trHeight w:val="340"/>
        </w:trPr>
        <w:tc>
          <w:tcPr>
            <w:tcW w:w="3190" w:type="dxa"/>
            <w:vAlign w:val="center"/>
          </w:tcPr>
          <w:p w14:paraId="22C06153" w14:textId="77777777" w:rsidR="00A02A1A" w:rsidRPr="00C636CE" w:rsidRDefault="008D13A1" w:rsidP="005C3AC4">
            <w:pPr>
              <w:jc w:val="center"/>
              <w:rPr>
                <w:rFonts w:ascii="Arial" w:hAnsi="Arial" w:cs="Arial"/>
                <w:lang w:val="en-US"/>
              </w:rPr>
            </w:pPr>
            <w:r w:rsidRPr="00C636CE">
              <w:rPr>
                <w:rFonts w:ascii="Arial" w:hAnsi="Arial" w:cs="Arial"/>
              </w:rPr>
              <w:t>Gene mutations in mammalian cells</w:t>
            </w:r>
          </w:p>
        </w:tc>
        <w:tc>
          <w:tcPr>
            <w:tcW w:w="2835" w:type="dxa"/>
            <w:vAlign w:val="center"/>
          </w:tcPr>
          <w:p w14:paraId="49626366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  <w:r w:rsidRPr="00C636CE">
              <w:rPr>
                <w:rFonts w:ascii="Arial" w:hAnsi="Arial" w:cs="Arial"/>
                <w:lang w:val="fr-FR"/>
              </w:rPr>
              <w:t>CHO-</w:t>
            </w:r>
            <w:proofErr w:type="spellStart"/>
            <w:r w:rsidR="008D13A1" w:rsidRPr="00C636CE">
              <w:rPr>
                <w:rFonts w:ascii="Arial" w:hAnsi="Arial" w:cs="Arial"/>
                <w:lang w:val="fr-FR"/>
              </w:rPr>
              <w:t>cells</w:t>
            </w:r>
            <w:proofErr w:type="spellEnd"/>
            <w:r w:rsidRPr="00C636CE">
              <w:rPr>
                <w:rFonts w:ascii="Arial" w:hAnsi="Arial" w:cs="Arial"/>
                <w:lang w:val="fr-FR"/>
              </w:rPr>
              <w:t>, HGPRT-locus</w:t>
            </w:r>
          </w:p>
        </w:tc>
        <w:tc>
          <w:tcPr>
            <w:tcW w:w="1843" w:type="dxa"/>
            <w:vAlign w:val="center"/>
          </w:tcPr>
          <w:p w14:paraId="5E8C2D60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  <w:r w:rsidRPr="00C636CE">
              <w:rPr>
                <w:rFonts w:ascii="Arial" w:hAnsi="Arial" w:cs="Arial"/>
                <w:lang w:val="fr-FR"/>
              </w:rPr>
              <w:t>+/- S9</w:t>
            </w:r>
          </w:p>
        </w:tc>
        <w:tc>
          <w:tcPr>
            <w:tcW w:w="1984" w:type="dxa"/>
          </w:tcPr>
          <w:p w14:paraId="42B5963D" w14:textId="77777777" w:rsidR="00A02A1A" w:rsidRPr="00C636CE" w:rsidRDefault="00A02A1A" w:rsidP="005C3A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32D79833" w14:textId="77777777" w:rsidTr="00E77537">
        <w:trPr>
          <w:trHeight w:val="340"/>
        </w:trPr>
        <w:tc>
          <w:tcPr>
            <w:tcW w:w="3190" w:type="dxa"/>
            <w:vAlign w:val="center"/>
          </w:tcPr>
          <w:p w14:paraId="106519CC" w14:textId="77777777" w:rsidR="00A02A1A" w:rsidRPr="00C636CE" w:rsidRDefault="008D13A1" w:rsidP="005C3AC4">
            <w:pPr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 xml:space="preserve">Chromosomal aberrations </w:t>
            </w:r>
            <w:r w:rsidRPr="00C636CE">
              <w:rPr>
                <w:rFonts w:ascii="Arial" w:hAnsi="Arial" w:cs="Arial"/>
                <w:i/>
              </w:rPr>
              <w:t>in-vivo</w:t>
            </w:r>
          </w:p>
        </w:tc>
        <w:tc>
          <w:tcPr>
            <w:tcW w:w="2835" w:type="dxa"/>
            <w:vAlign w:val="center"/>
          </w:tcPr>
          <w:p w14:paraId="119B5199" w14:textId="77777777" w:rsidR="00A02A1A" w:rsidRPr="00C636CE" w:rsidRDefault="008D13A1" w:rsidP="005C3AC4">
            <w:pPr>
              <w:jc w:val="center"/>
              <w:rPr>
                <w:rFonts w:ascii="Arial" w:hAnsi="Arial" w:cs="Arial"/>
                <w:lang w:val="it-IT"/>
              </w:rPr>
            </w:pPr>
            <w:r w:rsidRPr="00C636CE">
              <w:rPr>
                <w:rFonts w:ascii="Arial" w:hAnsi="Arial" w:cs="Arial"/>
                <w:lang w:val="it-IT"/>
              </w:rPr>
              <w:t>Mouse, micronuclei in bone marrow</w:t>
            </w:r>
          </w:p>
        </w:tc>
        <w:tc>
          <w:tcPr>
            <w:tcW w:w="1843" w:type="dxa"/>
            <w:vAlign w:val="center"/>
          </w:tcPr>
          <w:p w14:paraId="0E960DB0" w14:textId="77777777" w:rsidR="00A02A1A" w:rsidRPr="00C636CE" w:rsidRDefault="002E29CC" w:rsidP="005C3AC4">
            <w:pPr>
              <w:jc w:val="center"/>
              <w:rPr>
                <w:rFonts w:ascii="Arial" w:hAnsi="Arial" w:cs="Arial"/>
                <w:lang w:val="en-US"/>
              </w:rPr>
            </w:pPr>
            <w:r w:rsidRPr="00C636CE">
              <w:rPr>
                <w:rFonts w:ascii="Arial" w:hAnsi="Arial" w:cs="Arial"/>
                <w:lang w:val="en-US"/>
              </w:rPr>
              <w:t>m</w:t>
            </w:r>
            <w:r w:rsidR="008D13A1" w:rsidRPr="00C636CE">
              <w:rPr>
                <w:rFonts w:ascii="Arial" w:hAnsi="Arial" w:cs="Arial"/>
                <w:lang w:val="en-US"/>
              </w:rPr>
              <w:t>g/kg</w:t>
            </w:r>
          </w:p>
        </w:tc>
        <w:tc>
          <w:tcPr>
            <w:tcW w:w="1984" w:type="dxa"/>
          </w:tcPr>
          <w:p w14:paraId="2D97C7C5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51CA74E4" w14:textId="77777777" w:rsidTr="00E77537">
        <w:trPr>
          <w:trHeight w:val="340"/>
        </w:trPr>
        <w:tc>
          <w:tcPr>
            <w:tcW w:w="3190" w:type="dxa"/>
            <w:vAlign w:val="center"/>
          </w:tcPr>
          <w:p w14:paraId="13F6A8E2" w14:textId="77777777" w:rsidR="00A02A1A" w:rsidRPr="00C636CE" w:rsidRDefault="008D13A1" w:rsidP="005C3AC4">
            <w:pPr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Others</w:t>
            </w:r>
          </w:p>
        </w:tc>
        <w:tc>
          <w:tcPr>
            <w:tcW w:w="2835" w:type="dxa"/>
          </w:tcPr>
          <w:p w14:paraId="78B99D19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CCAE5D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E49D703" w14:textId="77777777" w:rsidR="00A02A1A" w:rsidRPr="00C636CE" w:rsidRDefault="00A02A1A" w:rsidP="005C3AC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F330C2" w14:textId="77777777" w:rsidR="00A02A1A" w:rsidRPr="00C636CE" w:rsidRDefault="00A02A1A" w:rsidP="00C636CE">
      <w:pPr>
        <w:rPr>
          <w:rFonts w:ascii="Arial" w:hAnsi="Arial" w:cs="Arial"/>
          <w:sz w:val="20"/>
          <w:szCs w:val="20"/>
        </w:rPr>
      </w:pPr>
    </w:p>
    <w:p w14:paraId="32A26BD4" w14:textId="77777777" w:rsidR="00C636CE" w:rsidRPr="00C636CE" w:rsidRDefault="00C636CE" w:rsidP="00C636CE">
      <w:pPr>
        <w:rPr>
          <w:rFonts w:ascii="Arial" w:hAnsi="Arial" w:cs="Arial"/>
          <w:sz w:val="20"/>
          <w:szCs w:val="20"/>
        </w:rPr>
      </w:pPr>
    </w:p>
    <w:p w14:paraId="1C0F6654" w14:textId="77777777" w:rsidR="00A02A1A" w:rsidRPr="00C636CE" w:rsidRDefault="00A02A1A" w:rsidP="00CF6D6D">
      <w:pPr>
        <w:rPr>
          <w:rFonts w:ascii="Arial" w:hAnsi="Arial" w:cs="Arial"/>
          <w:b/>
          <w:sz w:val="22"/>
          <w:szCs w:val="22"/>
        </w:rPr>
      </w:pPr>
      <w:bookmarkStart w:id="2" w:name="_Toc510776032"/>
      <w:r w:rsidRPr="00C636CE">
        <w:rPr>
          <w:rFonts w:ascii="Arial" w:hAnsi="Arial" w:cs="Arial"/>
          <w:b/>
          <w:sz w:val="22"/>
          <w:szCs w:val="22"/>
        </w:rPr>
        <w:t>Ca</w:t>
      </w:r>
      <w:bookmarkEnd w:id="2"/>
      <w:r w:rsidR="008D13A1" w:rsidRPr="00C636CE">
        <w:rPr>
          <w:rFonts w:ascii="Arial" w:hAnsi="Arial" w:cs="Arial"/>
          <w:b/>
          <w:sz w:val="22"/>
          <w:szCs w:val="22"/>
        </w:rPr>
        <w:t>rcinogenic</w:t>
      </w:r>
      <w:r w:rsidR="000579CA" w:rsidRPr="00C636CE">
        <w:rPr>
          <w:rFonts w:ascii="Arial" w:hAnsi="Arial" w:cs="Arial"/>
          <w:b/>
          <w:sz w:val="22"/>
          <w:szCs w:val="22"/>
        </w:rPr>
        <w:t>i</w:t>
      </w:r>
      <w:r w:rsidR="008D13A1" w:rsidRPr="00C636CE">
        <w:rPr>
          <w:rFonts w:ascii="Arial" w:hAnsi="Arial" w:cs="Arial"/>
          <w:b/>
          <w:sz w:val="22"/>
          <w:szCs w:val="22"/>
        </w:rPr>
        <w:t>ty</w:t>
      </w:r>
    </w:p>
    <w:p w14:paraId="15D574D7" w14:textId="77777777" w:rsidR="00A02A1A" w:rsidRPr="00C636CE" w:rsidRDefault="008D13A1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napToGrid w:val="0"/>
          <w:sz w:val="20"/>
          <w:szCs w:val="20"/>
          <w:lang w:val="en-US"/>
        </w:rPr>
        <w:t>Table</w:t>
      </w:r>
      <w:r w:rsidR="00A02A1A" w:rsidRPr="00C636CE">
        <w:rPr>
          <w:rFonts w:ascii="Arial" w:hAnsi="Arial" w:cs="Arial"/>
          <w:snapToGrid w:val="0"/>
          <w:sz w:val="20"/>
          <w:szCs w:val="20"/>
          <w:lang w:val="en-US"/>
        </w:rPr>
        <w:t xml:space="preserve"> 6: </w:t>
      </w:r>
      <w:r w:rsidRPr="00C636CE">
        <w:rPr>
          <w:rFonts w:ascii="Arial" w:hAnsi="Arial" w:cs="Arial"/>
          <w:snapToGrid w:val="0"/>
          <w:sz w:val="20"/>
          <w:szCs w:val="20"/>
          <w:lang w:val="en-US"/>
        </w:rPr>
        <w:t>Summary of carcinogenicity studies</w:t>
      </w:r>
    </w:p>
    <w:p w14:paraId="38F02B28" w14:textId="77777777" w:rsidR="00A02A1A" w:rsidRPr="00C636CE" w:rsidRDefault="00A02A1A" w:rsidP="00A02A1A">
      <w:pPr>
        <w:rPr>
          <w:rFonts w:ascii="Arial" w:hAnsi="Arial" w:cs="Arial"/>
          <w:sz w:val="20"/>
          <w:lang w:val="en-US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843"/>
        <w:gridCol w:w="1559"/>
        <w:gridCol w:w="993"/>
        <w:gridCol w:w="1984"/>
      </w:tblGrid>
      <w:tr w:rsidR="00A02A1A" w:rsidRPr="00C636CE" w14:paraId="171467BE" w14:textId="77777777" w:rsidTr="00C636CE">
        <w:trPr>
          <w:trHeight w:val="316"/>
        </w:trPr>
        <w:tc>
          <w:tcPr>
            <w:tcW w:w="1771" w:type="dxa"/>
            <w:shd w:val="clear" w:color="auto" w:fill="D9D9D9" w:themeFill="background1" w:themeFillShade="D9"/>
          </w:tcPr>
          <w:p w14:paraId="70B46935" w14:textId="77777777" w:rsidR="00A02A1A" w:rsidRPr="00C636CE" w:rsidRDefault="008D13A1" w:rsidP="00921D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Species</w:t>
            </w:r>
            <w:r w:rsidR="00A02A1A" w:rsidRPr="00C636CE">
              <w:rPr>
                <w:rFonts w:ascii="Arial" w:hAnsi="Arial" w:cs="Arial"/>
                <w:b/>
                <w:sz w:val="20"/>
              </w:rPr>
              <w:t>/N</w:t>
            </w:r>
            <w:r w:rsidRPr="00C636CE">
              <w:rPr>
                <w:rFonts w:ascii="Arial" w:hAnsi="Arial" w:cs="Arial"/>
                <w:b/>
                <w:sz w:val="20"/>
              </w:rPr>
              <w:t xml:space="preserve">umber </w:t>
            </w:r>
            <w:r w:rsidR="00921DAC" w:rsidRPr="00C636CE">
              <w:rPr>
                <w:rFonts w:ascii="Arial" w:hAnsi="Arial" w:cs="Arial"/>
                <w:b/>
                <w:sz w:val="20"/>
              </w:rPr>
              <w:t xml:space="preserve">of </w:t>
            </w:r>
            <w:r w:rsidR="00A02A1A" w:rsidRPr="00C636CE">
              <w:rPr>
                <w:rFonts w:ascii="Arial" w:hAnsi="Arial" w:cs="Arial"/>
                <w:b/>
                <w:sz w:val="20"/>
              </w:rPr>
              <w:t>anim</w:t>
            </w:r>
            <w:r w:rsidRPr="00C636CE">
              <w:rPr>
                <w:rFonts w:ascii="Arial" w:hAnsi="Arial" w:cs="Arial"/>
                <w:b/>
                <w:sz w:val="20"/>
              </w:rPr>
              <w:t>als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3501A0" w14:textId="77777777" w:rsidR="00A02A1A" w:rsidRPr="00C636CE" w:rsidRDefault="00A02A1A" w:rsidP="008D13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Dose/</w:t>
            </w:r>
            <w:r w:rsidR="008D13A1" w:rsidRPr="00C636CE">
              <w:rPr>
                <w:rFonts w:ascii="Arial" w:hAnsi="Arial" w:cs="Arial"/>
                <w:b/>
                <w:sz w:val="20"/>
              </w:rPr>
              <w:t xml:space="preserve">route of </w:t>
            </w:r>
            <w:r w:rsidRPr="00C636CE">
              <w:rPr>
                <w:rFonts w:ascii="Arial" w:hAnsi="Arial" w:cs="Arial"/>
                <w:b/>
                <w:sz w:val="20"/>
              </w:rPr>
              <w:t>administration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8C3C35" w14:textId="77777777" w:rsidR="00A02A1A" w:rsidRPr="00C636CE" w:rsidRDefault="00921DAC" w:rsidP="00E775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EE7200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sz w:val="20"/>
                <w:lang w:val="en-US"/>
              </w:rPr>
              <w:t>NOEL/ NOAEL</w:t>
            </w:r>
          </w:p>
          <w:p w14:paraId="4C986568" w14:textId="77777777" w:rsidR="00A02A1A" w:rsidRPr="00C636CE" w:rsidRDefault="00A02A1A" w:rsidP="00921DA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lang w:val="en-US"/>
              </w:rPr>
              <w:t>(mg/kg/</w:t>
            </w:r>
            <w:r w:rsidR="00921DAC" w:rsidRPr="00C636CE">
              <w:rPr>
                <w:rFonts w:ascii="Arial" w:hAnsi="Arial" w:cs="Arial"/>
                <w:b/>
                <w:sz w:val="20"/>
                <w:lang w:val="en-US"/>
              </w:rPr>
              <w:t>day</w:t>
            </w:r>
            <w:r w:rsidRPr="00C636CE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7726EB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AUC</w:t>
            </w:r>
          </w:p>
          <w:p w14:paraId="2F1CBA92" w14:textId="77777777" w:rsidR="00A02A1A" w:rsidRPr="00C636CE" w:rsidRDefault="00A02A1A" w:rsidP="00E775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C636CE">
              <w:rPr>
                <w:rFonts w:ascii="Arial" w:hAnsi="Arial" w:cs="Arial"/>
                <w:b/>
                <w:sz w:val="20"/>
              </w:rPr>
              <w:t>ng.h</w:t>
            </w:r>
            <w:proofErr w:type="spellEnd"/>
            <w:r w:rsidRPr="00C636CE">
              <w:rPr>
                <w:rFonts w:ascii="Arial" w:hAnsi="Arial" w:cs="Arial"/>
                <w:b/>
                <w:sz w:val="20"/>
              </w:rPr>
              <w:t>/ml)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2E4B87" w14:textId="77777777" w:rsidR="00A02A1A" w:rsidRPr="00C636CE" w:rsidRDefault="00921DAC" w:rsidP="00E775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Major findings</w:t>
            </w:r>
          </w:p>
        </w:tc>
      </w:tr>
      <w:tr w:rsidR="00A02A1A" w:rsidRPr="00C636CE" w14:paraId="5AB7CD91" w14:textId="77777777" w:rsidTr="00E77537">
        <w:trPr>
          <w:trHeight w:val="237"/>
        </w:trPr>
        <w:tc>
          <w:tcPr>
            <w:tcW w:w="1771" w:type="dxa"/>
          </w:tcPr>
          <w:p w14:paraId="04DC9482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39E059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6074BF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6BA8FE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03ED771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5DBC240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6C67B2B0" w14:textId="77777777" w:rsidTr="00E77537">
        <w:trPr>
          <w:trHeight w:val="237"/>
        </w:trPr>
        <w:tc>
          <w:tcPr>
            <w:tcW w:w="1771" w:type="dxa"/>
            <w:vAlign w:val="center"/>
          </w:tcPr>
          <w:p w14:paraId="5856245A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BD813C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13D442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C2AC64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5C2595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01ABA3F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3F05CB" w14:textId="77777777" w:rsidR="00A02A1A" w:rsidRDefault="00A02A1A" w:rsidP="00C636CE">
      <w:pPr>
        <w:rPr>
          <w:rFonts w:ascii="Arial" w:hAnsi="Arial" w:cs="Arial"/>
          <w:sz w:val="20"/>
          <w:lang w:val="en-US"/>
        </w:rPr>
      </w:pPr>
      <w:bookmarkStart w:id="3" w:name="_Toc510776033"/>
    </w:p>
    <w:p w14:paraId="49CE2053" w14:textId="77777777" w:rsidR="00C636CE" w:rsidRPr="00C636CE" w:rsidRDefault="00C636CE" w:rsidP="00C636CE">
      <w:pPr>
        <w:rPr>
          <w:rFonts w:ascii="Arial" w:hAnsi="Arial" w:cs="Arial"/>
          <w:sz w:val="20"/>
          <w:lang w:val="en-US"/>
        </w:rPr>
      </w:pPr>
    </w:p>
    <w:bookmarkEnd w:id="3"/>
    <w:p w14:paraId="03BAF95B" w14:textId="77777777" w:rsidR="00A02A1A" w:rsidRPr="00C636CE" w:rsidRDefault="00C07972" w:rsidP="00CF6D6D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 xml:space="preserve">Reproductive and developmental toxicity </w:t>
      </w:r>
    </w:p>
    <w:p w14:paraId="36FCCC6F" w14:textId="77777777" w:rsidR="00A02A1A" w:rsidRPr="00C636CE" w:rsidRDefault="00D658F8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Table </w:t>
      </w:r>
      <w:r w:rsidR="0092539E" w:rsidRPr="00C636CE">
        <w:rPr>
          <w:rFonts w:ascii="Arial" w:hAnsi="Arial" w:cs="Arial"/>
          <w:sz w:val="20"/>
          <w:szCs w:val="20"/>
          <w:lang w:val="en-US"/>
        </w:rPr>
        <w:t>7</w:t>
      </w:r>
      <w:r w:rsidR="00A02A1A" w:rsidRPr="00C636CE">
        <w:rPr>
          <w:rFonts w:ascii="Arial" w:hAnsi="Arial" w:cs="Arial"/>
          <w:sz w:val="20"/>
          <w:szCs w:val="20"/>
          <w:lang w:val="en-US"/>
        </w:rPr>
        <w:t xml:space="preserve">: </w:t>
      </w:r>
      <w:r w:rsidRPr="00C636CE">
        <w:rPr>
          <w:rFonts w:ascii="Arial" w:hAnsi="Arial" w:cs="Arial"/>
          <w:sz w:val="20"/>
          <w:szCs w:val="20"/>
          <w:lang w:val="en-US"/>
        </w:rPr>
        <w:t>Summary of reproductive and developmental toxicity</w:t>
      </w:r>
      <w:r w:rsidR="00A02A1A" w:rsidRPr="00C636CE">
        <w:rPr>
          <w:rFonts w:ascii="Arial" w:hAnsi="Arial" w:cs="Arial"/>
          <w:sz w:val="20"/>
          <w:szCs w:val="20"/>
          <w:lang w:val="en-US"/>
        </w:rPr>
        <w:t> </w:t>
      </w:r>
      <w:r w:rsidR="0092539E" w:rsidRPr="00C636CE">
        <w:rPr>
          <w:rFonts w:ascii="Arial" w:hAnsi="Arial" w:cs="Arial"/>
          <w:sz w:val="20"/>
          <w:szCs w:val="20"/>
          <w:lang w:val="en-US"/>
        </w:rPr>
        <w:t>studies</w:t>
      </w:r>
      <w:r w:rsidR="00A02A1A" w:rsidRPr="00C636CE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134"/>
        <w:gridCol w:w="1275"/>
        <w:gridCol w:w="1843"/>
      </w:tblGrid>
      <w:tr w:rsidR="00A02A1A" w:rsidRPr="00C636CE" w14:paraId="64AC8053" w14:textId="77777777" w:rsidTr="00E5632D">
        <w:trPr>
          <w:cantSplit/>
          <w:tblHeader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B3B96E4" w14:textId="77777777" w:rsidR="00A02A1A" w:rsidRPr="00C636CE" w:rsidRDefault="00D658F8" w:rsidP="00C636C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636CE">
              <w:rPr>
                <w:rFonts w:ascii="Arial" w:hAnsi="Arial" w:cs="Arial"/>
                <w:b/>
                <w:lang w:val="en-US"/>
              </w:rPr>
              <w:lastRenderedPageBreak/>
              <w:t>Species</w:t>
            </w:r>
          </w:p>
          <w:p w14:paraId="58187721" w14:textId="77777777" w:rsidR="00A02A1A" w:rsidRPr="00C636CE" w:rsidRDefault="00D658F8" w:rsidP="00C636C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636CE">
              <w:rPr>
                <w:rFonts w:ascii="Arial" w:hAnsi="Arial" w:cs="Arial"/>
                <w:b/>
                <w:lang w:val="en-US"/>
              </w:rPr>
              <w:t>Study</w:t>
            </w:r>
            <w:r w:rsidR="0092539E" w:rsidRPr="00C636CE">
              <w:rPr>
                <w:rFonts w:ascii="Arial" w:hAnsi="Arial" w:cs="Arial"/>
                <w:b/>
                <w:lang w:val="en-US"/>
              </w:rPr>
              <w:t xml:space="preserve"> / GLP</w:t>
            </w:r>
          </w:p>
          <w:p w14:paraId="3D9EFFB6" w14:textId="77777777" w:rsidR="00A02A1A" w:rsidRPr="00C636CE" w:rsidRDefault="00D658F8" w:rsidP="00C636C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636CE">
              <w:rPr>
                <w:rFonts w:ascii="Arial" w:hAnsi="Arial" w:cs="Arial"/>
                <w:b/>
                <w:lang w:val="en-US"/>
              </w:rPr>
              <w:t>Number of animals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C4B0FA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636CE">
              <w:rPr>
                <w:rFonts w:ascii="Arial" w:hAnsi="Arial" w:cs="Arial"/>
                <w:b/>
                <w:lang w:val="fr-FR"/>
              </w:rPr>
              <w:t xml:space="preserve">Dose (mg/kg)/ </w:t>
            </w:r>
            <w:r w:rsidR="0092539E" w:rsidRPr="00C636CE">
              <w:rPr>
                <w:rFonts w:ascii="Arial" w:hAnsi="Arial" w:cs="Arial"/>
                <w:b/>
                <w:lang w:val="fr-FR"/>
              </w:rPr>
              <w:t>Route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C621B6" w14:textId="77777777" w:rsidR="00A02A1A" w:rsidRPr="00C636CE" w:rsidRDefault="0092539E" w:rsidP="00C636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636CE">
              <w:rPr>
                <w:rFonts w:ascii="Arial" w:hAnsi="Arial" w:cs="Arial"/>
                <w:b/>
                <w:lang w:val="fr-FR"/>
              </w:rPr>
              <w:t>Dosing</w:t>
            </w:r>
            <w:proofErr w:type="spellEnd"/>
            <w:r w:rsidRPr="00C636CE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C636CE">
              <w:rPr>
                <w:rFonts w:ascii="Arial" w:hAnsi="Arial" w:cs="Arial"/>
                <w:b/>
                <w:lang w:val="fr-FR"/>
              </w:rPr>
              <w:t>period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083A7B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NOAEL (mg/kg)</w:t>
            </w:r>
          </w:p>
          <w:p w14:paraId="19B841CD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CC10307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AUC</w:t>
            </w:r>
          </w:p>
          <w:p w14:paraId="239E0E2B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(</w:t>
            </w:r>
            <w:proofErr w:type="spellStart"/>
            <w:r w:rsidRPr="00C636CE">
              <w:rPr>
                <w:rFonts w:ascii="Arial" w:hAnsi="Arial" w:cs="Arial"/>
                <w:b/>
              </w:rPr>
              <w:t>ng.h</w:t>
            </w:r>
            <w:proofErr w:type="spellEnd"/>
            <w:r w:rsidRPr="00C636CE">
              <w:rPr>
                <w:rFonts w:ascii="Arial" w:hAnsi="Arial" w:cs="Arial"/>
                <w:b/>
              </w:rPr>
              <w:t>/ml)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924D4F" w14:textId="77777777" w:rsidR="00A02A1A" w:rsidRPr="00C636CE" w:rsidRDefault="0092539E" w:rsidP="00C636CE">
            <w:pPr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Major findings</w:t>
            </w:r>
          </w:p>
        </w:tc>
      </w:tr>
      <w:tr w:rsidR="00A02A1A" w:rsidRPr="00C636CE" w14:paraId="44DC24B4" w14:textId="77777777" w:rsidTr="00E5632D">
        <w:trPr>
          <w:cantSplit/>
          <w:trHeight w:val="340"/>
        </w:trPr>
        <w:tc>
          <w:tcPr>
            <w:tcW w:w="1951" w:type="dxa"/>
          </w:tcPr>
          <w:p w14:paraId="48C3EBEF" w14:textId="77777777" w:rsidR="00A02A1A" w:rsidRPr="00C636CE" w:rsidRDefault="006D2910" w:rsidP="00E77537">
            <w:pPr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Fertility</w:t>
            </w:r>
            <w:r w:rsidR="00A02A1A" w:rsidRPr="00C636CE">
              <w:rPr>
                <w:rFonts w:ascii="Arial" w:hAnsi="Arial" w:cs="Arial"/>
                <w:b/>
              </w:rPr>
              <w:t xml:space="preserve"> (M)</w:t>
            </w:r>
          </w:p>
        </w:tc>
        <w:tc>
          <w:tcPr>
            <w:tcW w:w="1843" w:type="dxa"/>
          </w:tcPr>
          <w:p w14:paraId="1F3F17D4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81D7FC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47D2AF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6A723F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AD993A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7742ED98" w14:textId="77777777" w:rsidTr="00E5632D">
        <w:trPr>
          <w:cantSplit/>
          <w:trHeight w:val="340"/>
        </w:trPr>
        <w:tc>
          <w:tcPr>
            <w:tcW w:w="1951" w:type="dxa"/>
          </w:tcPr>
          <w:p w14:paraId="4C78F70A" w14:textId="77777777" w:rsidR="00A02A1A" w:rsidRPr="00C636CE" w:rsidRDefault="006D2910" w:rsidP="00E77537">
            <w:pPr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Fertility</w:t>
            </w:r>
            <w:r w:rsidR="00A02A1A" w:rsidRPr="00C636CE">
              <w:rPr>
                <w:rFonts w:ascii="Arial" w:hAnsi="Arial" w:cs="Arial"/>
                <w:b/>
              </w:rPr>
              <w:t xml:space="preserve"> (F)</w:t>
            </w:r>
          </w:p>
        </w:tc>
        <w:tc>
          <w:tcPr>
            <w:tcW w:w="1843" w:type="dxa"/>
          </w:tcPr>
          <w:p w14:paraId="57AA18D1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86F021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B6F289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8355BA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7C7FE3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520B11CE" w14:textId="77777777" w:rsidTr="00E5632D">
        <w:trPr>
          <w:cantSplit/>
          <w:trHeight w:val="340"/>
        </w:trPr>
        <w:tc>
          <w:tcPr>
            <w:tcW w:w="1951" w:type="dxa"/>
          </w:tcPr>
          <w:p w14:paraId="5DA1E105" w14:textId="77777777" w:rsidR="00A02A1A" w:rsidRPr="00C636CE" w:rsidRDefault="0092539E" w:rsidP="00E77537">
            <w:pPr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E</w:t>
            </w:r>
            <w:r w:rsidR="00A02A1A" w:rsidRPr="00C636CE">
              <w:rPr>
                <w:rFonts w:ascii="Arial" w:hAnsi="Arial" w:cs="Arial"/>
                <w:b/>
              </w:rPr>
              <w:t>mbryo</w:t>
            </w:r>
            <w:r w:rsidRPr="00C636CE">
              <w:rPr>
                <w:rFonts w:ascii="Arial" w:hAnsi="Arial" w:cs="Arial"/>
                <w:b/>
              </w:rPr>
              <w:t>-</w:t>
            </w:r>
            <w:r w:rsidR="00A02A1A" w:rsidRPr="00C636CE">
              <w:rPr>
                <w:rFonts w:ascii="Arial" w:hAnsi="Arial" w:cs="Arial"/>
                <w:b/>
              </w:rPr>
              <w:t>foetal</w:t>
            </w:r>
            <w:r w:rsidRPr="00C636CE">
              <w:rPr>
                <w:rFonts w:ascii="Arial" w:hAnsi="Arial" w:cs="Arial"/>
                <w:b/>
              </w:rPr>
              <w:t xml:space="preserve"> development</w:t>
            </w:r>
          </w:p>
        </w:tc>
        <w:tc>
          <w:tcPr>
            <w:tcW w:w="1843" w:type="dxa"/>
          </w:tcPr>
          <w:p w14:paraId="26425FF3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67ACAA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357E939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  <w:r w:rsidRPr="00C636CE">
              <w:rPr>
                <w:rFonts w:ascii="Arial" w:hAnsi="Arial" w:cs="Arial"/>
                <w:lang w:val="it-IT"/>
              </w:rPr>
              <w:t>F0</w:t>
            </w:r>
          </w:p>
          <w:p w14:paraId="4E9B0606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  <w:r w:rsidRPr="00C636CE">
              <w:rPr>
                <w:rFonts w:ascii="Arial" w:hAnsi="Arial" w:cs="Arial"/>
                <w:lang w:val="it-IT"/>
              </w:rPr>
              <w:t>F1</w:t>
            </w:r>
          </w:p>
        </w:tc>
        <w:tc>
          <w:tcPr>
            <w:tcW w:w="1275" w:type="dxa"/>
          </w:tcPr>
          <w:p w14:paraId="2C42F79C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2021F6F0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02A1A" w:rsidRPr="00C636CE" w14:paraId="50FCC20B" w14:textId="77777777" w:rsidTr="00E5632D">
        <w:trPr>
          <w:cantSplit/>
          <w:trHeight w:val="340"/>
        </w:trPr>
        <w:tc>
          <w:tcPr>
            <w:tcW w:w="1951" w:type="dxa"/>
          </w:tcPr>
          <w:p w14:paraId="0DB6E3A8" w14:textId="77777777" w:rsidR="00A02A1A" w:rsidRPr="00C636CE" w:rsidRDefault="0092539E" w:rsidP="00E7753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C636CE">
              <w:rPr>
                <w:rFonts w:ascii="Arial" w:hAnsi="Arial" w:cs="Arial"/>
                <w:b/>
                <w:lang w:val="it-IT"/>
              </w:rPr>
              <w:t>Peri&amp;postnatal</w:t>
            </w:r>
          </w:p>
        </w:tc>
        <w:tc>
          <w:tcPr>
            <w:tcW w:w="1843" w:type="dxa"/>
          </w:tcPr>
          <w:p w14:paraId="3C485303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A56FA9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0EB96A82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75" w:type="dxa"/>
          </w:tcPr>
          <w:p w14:paraId="7A37B4F8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462693B1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0BAD0A8C" w14:textId="77777777" w:rsidR="00A02A1A" w:rsidRPr="00C636CE" w:rsidRDefault="00A02A1A" w:rsidP="00C636CE">
      <w:pPr>
        <w:rPr>
          <w:rFonts w:ascii="Arial" w:hAnsi="Arial" w:cs="Arial"/>
          <w:sz w:val="20"/>
          <w:lang w:val="en-US"/>
        </w:rPr>
      </w:pPr>
    </w:p>
    <w:p w14:paraId="087A5B94" w14:textId="77777777" w:rsidR="00A02A1A" w:rsidRPr="00C636CE" w:rsidRDefault="008007F6" w:rsidP="00EB1832">
      <w:pPr>
        <w:tabs>
          <w:tab w:val="left" w:pos="1134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Table </w:t>
      </w:r>
      <w:r w:rsidR="00A02A1A" w:rsidRPr="00C636CE">
        <w:rPr>
          <w:rFonts w:ascii="Arial" w:hAnsi="Arial" w:cs="Arial"/>
          <w:sz w:val="20"/>
          <w:szCs w:val="20"/>
          <w:lang w:val="en-US"/>
        </w:rPr>
        <w:t xml:space="preserve">8: </w:t>
      </w:r>
      <w:r w:rsidR="006F64F9" w:rsidRPr="00C636CE">
        <w:rPr>
          <w:rFonts w:ascii="Arial" w:hAnsi="Arial" w:cs="Arial"/>
          <w:sz w:val="20"/>
          <w:szCs w:val="20"/>
          <w:lang w:val="en-US"/>
        </w:rPr>
        <w:t>Points to be taken into account for the calculation of the post-treatment contracepti</w:t>
      </w:r>
      <w:r w:rsidR="00CB42AD" w:rsidRPr="00C636CE">
        <w:rPr>
          <w:rFonts w:ascii="Arial" w:hAnsi="Arial" w:cs="Arial"/>
          <w:sz w:val="20"/>
          <w:szCs w:val="20"/>
          <w:lang w:val="en-US"/>
        </w:rPr>
        <w:t>on period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A02A1A" w:rsidRPr="00C636CE" w14:paraId="3CECFBB2" w14:textId="77777777" w:rsidTr="00C636CE">
        <w:tc>
          <w:tcPr>
            <w:tcW w:w="3828" w:type="dxa"/>
            <w:vAlign w:val="center"/>
          </w:tcPr>
          <w:p w14:paraId="5917F184" w14:textId="77777777" w:rsidR="00A02A1A" w:rsidRPr="00C636CE" w:rsidRDefault="00A02A1A" w:rsidP="00C636CE">
            <w:pPr>
              <w:rPr>
                <w:rFonts w:ascii="Arial" w:hAnsi="Arial" w:cs="Arial"/>
                <w:b/>
                <w:lang w:val="fr-FR"/>
              </w:rPr>
            </w:pPr>
            <w:r w:rsidRPr="00C636CE">
              <w:rPr>
                <w:rFonts w:ascii="Arial" w:hAnsi="Arial" w:cs="Arial"/>
                <w:b/>
                <w:lang w:val="fr-FR"/>
              </w:rPr>
              <w:t>PROD</w:t>
            </w:r>
            <w:r w:rsidR="006F64F9" w:rsidRPr="00C636CE">
              <w:rPr>
                <w:rFonts w:ascii="Arial" w:hAnsi="Arial" w:cs="Arial"/>
                <w:b/>
                <w:lang w:val="fr-FR"/>
              </w:rPr>
              <w:t>UCT</w:t>
            </w:r>
          </w:p>
        </w:tc>
        <w:tc>
          <w:tcPr>
            <w:tcW w:w="6095" w:type="dxa"/>
            <w:shd w:val="clear" w:color="auto" w:fill="FFFFFF"/>
          </w:tcPr>
          <w:p w14:paraId="06992A00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</w:tc>
      </w:tr>
      <w:tr w:rsidR="00A02A1A" w:rsidRPr="00C636CE" w14:paraId="43E157D0" w14:textId="77777777" w:rsidTr="00C636CE">
        <w:trPr>
          <w:trHeight w:val="340"/>
        </w:trPr>
        <w:tc>
          <w:tcPr>
            <w:tcW w:w="3828" w:type="dxa"/>
            <w:vAlign w:val="center"/>
          </w:tcPr>
          <w:p w14:paraId="6A80B041" w14:textId="77777777" w:rsidR="00A02A1A" w:rsidRPr="00C636CE" w:rsidRDefault="00A02A1A" w:rsidP="00C636CE">
            <w:pPr>
              <w:rPr>
                <w:rFonts w:ascii="Arial" w:hAnsi="Arial" w:cs="Arial"/>
                <w:b/>
                <w:lang w:val="en-US"/>
              </w:rPr>
            </w:pPr>
            <w:r w:rsidRPr="00C636C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 xml:space="preserve"> </w:t>
            </w:r>
            <w:r w:rsidR="00131169" w:rsidRPr="00C636C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Half-</w:t>
            </w:r>
            <w:r w:rsidR="006F64F9" w:rsidRPr="00C636C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life</w:t>
            </w:r>
            <w:r w:rsidRPr="00C636C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 xml:space="preserve"> (t½) </w:t>
            </w:r>
            <w:r w:rsidR="006F64F9" w:rsidRPr="00C636CE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in human</w:t>
            </w:r>
          </w:p>
        </w:tc>
        <w:tc>
          <w:tcPr>
            <w:tcW w:w="6095" w:type="dxa"/>
          </w:tcPr>
          <w:p w14:paraId="65F6B096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2A1A" w:rsidRPr="00C636CE" w14:paraId="4E866DFB" w14:textId="77777777" w:rsidTr="00C636CE">
        <w:trPr>
          <w:trHeight w:val="340"/>
        </w:trPr>
        <w:tc>
          <w:tcPr>
            <w:tcW w:w="3828" w:type="dxa"/>
            <w:vAlign w:val="center"/>
          </w:tcPr>
          <w:p w14:paraId="36F2A0ED" w14:textId="77777777" w:rsidR="00A02A1A" w:rsidRPr="00C636CE" w:rsidRDefault="006F64F9" w:rsidP="00C636CE">
            <w:pPr>
              <w:rPr>
                <w:rFonts w:ascii="Arial" w:hAnsi="Arial" w:cs="Arial"/>
                <w:b/>
              </w:rPr>
            </w:pPr>
            <w:proofErr w:type="spellStart"/>
            <w:r w:rsidRPr="00C636CE">
              <w:rPr>
                <w:rFonts w:ascii="Arial" w:hAnsi="Arial" w:cs="Arial"/>
                <w:b/>
              </w:rPr>
              <w:t>Genotoxicity</w:t>
            </w:r>
            <w:proofErr w:type="spellEnd"/>
            <w:r w:rsidR="00A02A1A" w:rsidRPr="00C636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5" w:type="dxa"/>
          </w:tcPr>
          <w:p w14:paraId="15148030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1193ECB5" w14:textId="77777777" w:rsidTr="00C636CE">
        <w:trPr>
          <w:trHeight w:val="340"/>
        </w:trPr>
        <w:tc>
          <w:tcPr>
            <w:tcW w:w="3828" w:type="dxa"/>
            <w:vAlign w:val="center"/>
          </w:tcPr>
          <w:p w14:paraId="16360709" w14:textId="77777777" w:rsidR="00A02A1A" w:rsidRPr="00C636CE" w:rsidRDefault="006F64F9" w:rsidP="00C636CE">
            <w:pPr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 xml:space="preserve">Carcinogenicity </w:t>
            </w:r>
          </w:p>
        </w:tc>
        <w:tc>
          <w:tcPr>
            <w:tcW w:w="6095" w:type="dxa"/>
          </w:tcPr>
          <w:p w14:paraId="31B8975F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02A1A" w:rsidRPr="00C636CE" w14:paraId="1B51D5DD" w14:textId="77777777" w:rsidTr="00C636CE">
        <w:trPr>
          <w:trHeight w:val="340"/>
        </w:trPr>
        <w:tc>
          <w:tcPr>
            <w:tcW w:w="3828" w:type="dxa"/>
            <w:vAlign w:val="center"/>
          </w:tcPr>
          <w:p w14:paraId="72ECA362" w14:textId="77777777" w:rsidR="00A02A1A" w:rsidRPr="00C636CE" w:rsidRDefault="006F64F9" w:rsidP="00C636CE">
            <w:pPr>
              <w:rPr>
                <w:rFonts w:ascii="Arial" w:hAnsi="Arial" w:cs="Arial"/>
                <w:b/>
                <w:lang w:val="en-US"/>
              </w:rPr>
            </w:pPr>
            <w:r w:rsidRPr="00C636CE">
              <w:rPr>
                <w:rFonts w:ascii="Arial" w:hAnsi="Arial" w:cs="Arial"/>
                <w:b/>
                <w:lang w:val="en-US"/>
              </w:rPr>
              <w:t xml:space="preserve">Calculation based on 5 half-lives </w:t>
            </w:r>
          </w:p>
        </w:tc>
        <w:tc>
          <w:tcPr>
            <w:tcW w:w="6095" w:type="dxa"/>
          </w:tcPr>
          <w:p w14:paraId="7B44D950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2A1A" w:rsidRPr="00C636CE" w14:paraId="55ACEA8D" w14:textId="77777777" w:rsidTr="00C636CE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463E" w14:textId="77777777" w:rsidR="00A02A1A" w:rsidRPr="00C636CE" w:rsidRDefault="006F64F9" w:rsidP="00C636CE">
            <w:pPr>
              <w:rPr>
                <w:rFonts w:ascii="Arial" w:hAnsi="Arial" w:cs="Arial"/>
                <w:b/>
                <w:lang w:val="en-US"/>
              </w:rPr>
            </w:pPr>
            <w:r w:rsidRPr="00C636CE">
              <w:rPr>
                <w:rFonts w:ascii="Arial" w:hAnsi="Arial" w:cs="Arial"/>
                <w:b/>
                <w:lang w:val="en-US"/>
              </w:rPr>
              <w:t>Woman post</w:t>
            </w:r>
            <w:r w:rsidR="00CB42AD" w:rsidRPr="00C636CE">
              <w:rPr>
                <w:rFonts w:ascii="Arial" w:hAnsi="Arial" w:cs="Arial"/>
                <w:b/>
                <w:lang w:val="en-US"/>
              </w:rPr>
              <w:t>-</w:t>
            </w:r>
            <w:r w:rsidRPr="00C636CE">
              <w:rPr>
                <w:rFonts w:ascii="Arial" w:hAnsi="Arial" w:cs="Arial"/>
                <w:b/>
                <w:lang w:val="en-US"/>
              </w:rPr>
              <w:t>treatment contracept</w:t>
            </w:r>
            <w:r w:rsidR="00CB42AD" w:rsidRPr="00C636CE">
              <w:rPr>
                <w:rFonts w:ascii="Arial" w:hAnsi="Arial" w:cs="Arial"/>
                <w:b/>
                <w:lang w:val="en-US"/>
              </w:rPr>
              <w:t>ion</w:t>
            </w:r>
            <w:r w:rsidRPr="00C636CE">
              <w:rPr>
                <w:rFonts w:ascii="Arial" w:hAnsi="Arial" w:cs="Arial"/>
                <w:b/>
                <w:lang w:val="en-US"/>
              </w:rPr>
              <w:t xml:space="preserve"> period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92E4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2A1A" w:rsidRPr="00C636CE" w14:paraId="1B461B36" w14:textId="77777777" w:rsidTr="00C636CE">
        <w:trPr>
          <w:trHeight w:val="3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0620" w14:textId="77777777" w:rsidR="00A02A1A" w:rsidRPr="00C636CE" w:rsidRDefault="006F64F9" w:rsidP="00C636CE">
            <w:pPr>
              <w:rPr>
                <w:rFonts w:ascii="Arial" w:hAnsi="Arial" w:cs="Arial"/>
                <w:b/>
                <w:lang w:val="en-US"/>
              </w:rPr>
            </w:pPr>
            <w:r w:rsidRPr="00C636CE">
              <w:rPr>
                <w:rFonts w:ascii="Arial" w:hAnsi="Arial" w:cs="Arial"/>
                <w:b/>
                <w:lang w:val="en-US"/>
              </w:rPr>
              <w:t>Man post</w:t>
            </w:r>
            <w:r w:rsidR="00CB42AD" w:rsidRPr="00C636CE">
              <w:rPr>
                <w:rFonts w:ascii="Arial" w:hAnsi="Arial" w:cs="Arial"/>
                <w:b/>
                <w:lang w:val="en-US"/>
              </w:rPr>
              <w:t>-</w:t>
            </w:r>
            <w:r w:rsidRPr="00C636CE">
              <w:rPr>
                <w:rFonts w:ascii="Arial" w:hAnsi="Arial" w:cs="Arial"/>
                <w:b/>
                <w:lang w:val="en-US"/>
              </w:rPr>
              <w:t xml:space="preserve">treatment </w:t>
            </w:r>
            <w:r w:rsidR="00CB42AD" w:rsidRPr="00C636CE">
              <w:rPr>
                <w:rFonts w:ascii="Arial" w:hAnsi="Arial" w:cs="Arial"/>
                <w:b/>
                <w:lang w:val="en-US"/>
              </w:rPr>
              <w:t xml:space="preserve">contraception </w:t>
            </w:r>
            <w:r w:rsidRPr="00C636CE">
              <w:rPr>
                <w:rFonts w:ascii="Arial" w:hAnsi="Arial" w:cs="Arial"/>
                <w:b/>
                <w:lang w:val="en-US"/>
              </w:rPr>
              <w:t>period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F0D7" w14:textId="77777777" w:rsidR="00A02A1A" w:rsidRPr="00C636CE" w:rsidRDefault="00A02A1A" w:rsidP="00EB1832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6B8E9572" w14:textId="77777777" w:rsidR="00A02A1A" w:rsidRDefault="00A02A1A" w:rsidP="00C636CE">
      <w:pPr>
        <w:rPr>
          <w:rFonts w:ascii="Arial" w:hAnsi="Arial" w:cs="Arial"/>
          <w:sz w:val="20"/>
          <w:lang w:val="en-US"/>
        </w:rPr>
      </w:pPr>
    </w:p>
    <w:p w14:paraId="58082468" w14:textId="77777777" w:rsidR="00C636CE" w:rsidRPr="00C636CE" w:rsidRDefault="00C636CE" w:rsidP="00C636CE">
      <w:pPr>
        <w:rPr>
          <w:rFonts w:ascii="Arial" w:hAnsi="Arial" w:cs="Arial"/>
          <w:sz w:val="20"/>
          <w:lang w:val="en-US"/>
        </w:rPr>
      </w:pPr>
    </w:p>
    <w:p w14:paraId="4B699C7F" w14:textId="77777777" w:rsidR="00C636CE" w:rsidRPr="00C636CE" w:rsidRDefault="00DA6520" w:rsidP="00A02A1A">
      <w:pPr>
        <w:rPr>
          <w:rFonts w:ascii="Arial" w:hAnsi="Arial" w:cs="Arial"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Juvenile toxicity</w:t>
      </w:r>
    </w:p>
    <w:p w14:paraId="2DA59180" w14:textId="77777777" w:rsidR="00A02A1A" w:rsidRPr="00C636CE" w:rsidRDefault="00131169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Table 9</w:t>
      </w:r>
      <w:r w:rsidR="00A02A1A" w:rsidRPr="00C636CE">
        <w:rPr>
          <w:rFonts w:ascii="Arial" w:hAnsi="Arial" w:cs="Arial"/>
          <w:sz w:val="20"/>
          <w:szCs w:val="20"/>
          <w:lang w:val="en-US"/>
        </w:rPr>
        <w:t xml:space="preserve">: </w:t>
      </w:r>
      <w:r w:rsidRPr="00C636CE">
        <w:rPr>
          <w:rFonts w:ascii="Arial" w:hAnsi="Arial" w:cs="Arial"/>
          <w:sz w:val="20"/>
          <w:szCs w:val="20"/>
          <w:lang w:val="en-US"/>
        </w:rPr>
        <w:t>Summary of juvenile animal studies</w:t>
      </w:r>
    </w:p>
    <w:tbl>
      <w:tblPr>
        <w:tblW w:w="54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1360"/>
        <w:gridCol w:w="1360"/>
        <w:gridCol w:w="1360"/>
        <w:gridCol w:w="1360"/>
        <w:gridCol w:w="3117"/>
      </w:tblGrid>
      <w:tr w:rsidR="00A02A1A" w:rsidRPr="00C636CE" w14:paraId="3D0204A4" w14:textId="77777777" w:rsidTr="00F56E2D">
        <w:trPr>
          <w:cantSplit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3CB9B6A" w14:textId="77777777" w:rsidR="00A02A1A" w:rsidRPr="00C636CE" w:rsidRDefault="00131169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C636CE">
              <w:rPr>
                <w:rFonts w:ascii="Arial" w:hAnsi="Arial" w:cs="Arial"/>
                <w:b/>
                <w:sz w:val="20"/>
                <w:lang w:val="fr-FR"/>
              </w:rPr>
              <w:t>Species</w:t>
            </w:r>
            <w:proofErr w:type="spellEnd"/>
          </w:p>
          <w:p w14:paraId="75160905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C636CE">
              <w:rPr>
                <w:rFonts w:ascii="Arial" w:hAnsi="Arial" w:cs="Arial"/>
                <w:b/>
                <w:sz w:val="20"/>
                <w:lang w:val="fr-FR"/>
              </w:rPr>
              <w:t>(</w:t>
            </w:r>
            <w:proofErr w:type="spellStart"/>
            <w:r w:rsidR="00131169" w:rsidRPr="00C636CE">
              <w:rPr>
                <w:rFonts w:ascii="Arial" w:hAnsi="Arial" w:cs="Arial"/>
                <w:b/>
                <w:sz w:val="20"/>
                <w:u w:val="single"/>
                <w:lang w:val="fr-FR"/>
              </w:rPr>
              <w:t>a</w:t>
            </w:r>
            <w:r w:rsidRPr="00C636CE">
              <w:rPr>
                <w:rFonts w:ascii="Arial" w:hAnsi="Arial" w:cs="Arial"/>
                <w:b/>
                <w:sz w:val="20"/>
                <w:u w:val="single"/>
                <w:lang w:val="fr-FR"/>
              </w:rPr>
              <w:t>ge</w:t>
            </w:r>
            <w:proofErr w:type="spellEnd"/>
            <w:r w:rsidRPr="00C636CE">
              <w:rPr>
                <w:rFonts w:ascii="Arial" w:hAnsi="Arial" w:cs="Arial"/>
                <w:b/>
                <w:sz w:val="20"/>
                <w:lang w:val="fr-FR"/>
              </w:rPr>
              <w:t>)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9650B03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C636CE">
              <w:rPr>
                <w:rFonts w:ascii="Arial" w:hAnsi="Arial" w:cs="Arial"/>
                <w:b/>
                <w:sz w:val="20"/>
                <w:lang w:val="fr-FR"/>
              </w:rPr>
              <w:t>Dose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4645837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C636CE">
              <w:rPr>
                <w:rFonts w:ascii="Arial" w:hAnsi="Arial" w:cs="Arial"/>
                <w:b/>
                <w:sz w:val="20"/>
                <w:lang w:val="fr-FR"/>
              </w:rPr>
              <w:t>Dur</w:t>
            </w:r>
            <w:r w:rsidR="00131169" w:rsidRPr="00C636CE">
              <w:rPr>
                <w:rFonts w:ascii="Arial" w:hAnsi="Arial" w:cs="Arial"/>
                <w:b/>
                <w:sz w:val="20"/>
                <w:lang w:val="fr-FR"/>
              </w:rPr>
              <w:t>ation</w:t>
            </w:r>
          </w:p>
          <w:p w14:paraId="789925EC" w14:textId="77777777" w:rsidR="00A02A1A" w:rsidRPr="00C636CE" w:rsidRDefault="00131169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  <w:lang w:val="fr-FR"/>
              </w:rPr>
              <w:t>and route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650B6D0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636CE">
              <w:rPr>
                <w:rFonts w:ascii="Arial" w:hAnsi="Arial" w:cs="Arial"/>
                <w:b/>
                <w:bCs/>
                <w:sz w:val="20"/>
              </w:rPr>
              <w:t>NOEL/ NOAEL</w:t>
            </w:r>
          </w:p>
          <w:p w14:paraId="01820895" w14:textId="77777777" w:rsidR="00A02A1A" w:rsidRPr="00C636CE" w:rsidRDefault="00131169" w:rsidP="00C636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(mg/kg/</w:t>
            </w:r>
            <w:proofErr w:type="spellStart"/>
            <w:r w:rsidRPr="00C636CE">
              <w:rPr>
                <w:rFonts w:ascii="Arial" w:hAnsi="Arial" w:cs="Arial"/>
                <w:b/>
                <w:sz w:val="20"/>
              </w:rPr>
              <w:t>jday</w:t>
            </w:r>
            <w:proofErr w:type="spellEnd"/>
            <w:r w:rsidR="00A02A1A" w:rsidRPr="00C636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48FE663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AUC</w:t>
            </w:r>
          </w:p>
          <w:p w14:paraId="4F864EE3" w14:textId="77777777" w:rsidR="00A02A1A" w:rsidRPr="00C636CE" w:rsidRDefault="00A02A1A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C636CE">
              <w:rPr>
                <w:rFonts w:ascii="Arial" w:hAnsi="Arial" w:cs="Arial"/>
                <w:b/>
                <w:sz w:val="20"/>
              </w:rPr>
              <w:t>ng.h</w:t>
            </w:r>
            <w:proofErr w:type="spellEnd"/>
            <w:r w:rsidRPr="00C636CE">
              <w:rPr>
                <w:rFonts w:ascii="Arial" w:hAnsi="Arial" w:cs="Arial"/>
                <w:b/>
                <w:sz w:val="20"/>
              </w:rPr>
              <w:t>/ml)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E8D47A2" w14:textId="77777777" w:rsidR="00A02A1A" w:rsidRPr="00C636CE" w:rsidRDefault="00131169" w:rsidP="00C6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Major findings</w:t>
            </w:r>
          </w:p>
        </w:tc>
      </w:tr>
      <w:tr w:rsidR="00A02A1A" w:rsidRPr="00C636CE" w14:paraId="47B81152" w14:textId="77777777" w:rsidTr="00F56E2D">
        <w:trPr>
          <w:cantSplit/>
          <w:trHeight w:val="340"/>
        </w:trPr>
        <w:tc>
          <w:tcPr>
            <w:tcW w:w="1359" w:type="dxa"/>
          </w:tcPr>
          <w:p w14:paraId="1178EBE9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6FF056F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60807194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3A921714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118C2BB7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975CFF7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29642FFC" w14:textId="77777777" w:rsidTr="00F56E2D">
        <w:trPr>
          <w:cantSplit/>
          <w:trHeight w:val="340"/>
        </w:trPr>
        <w:tc>
          <w:tcPr>
            <w:tcW w:w="1359" w:type="dxa"/>
          </w:tcPr>
          <w:p w14:paraId="7B7D416A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0F437C6B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2B08C08E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09CFDD75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14:paraId="066F8B21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0391841" w14:textId="77777777" w:rsidR="00A02A1A" w:rsidRPr="00C636CE" w:rsidRDefault="00A02A1A" w:rsidP="00E775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919D23" w14:textId="77777777" w:rsidR="00A02A1A" w:rsidRDefault="00A02A1A" w:rsidP="00C636CE">
      <w:pPr>
        <w:rPr>
          <w:rFonts w:ascii="Arial" w:hAnsi="Arial" w:cs="Arial"/>
          <w:sz w:val="20"/>
          <w:lang w:val="en-US"/>
        </w:rPr>
      </w:pPr>
      <w:bookmarkStart w:id="4" w:name="_Toc510776035"/>
    </w:p>
    <w:p w14:paraId="0445E743" w14:textId="77777777" w:rsidR="00C636CE" w:rsidRPr="00C636CE" w:rsidRDefault="00C636CE" w:rsidP="00C636CE">
      <w:pPr>
        <w:rPr>
          <w:rFonts w:ascii="Arial" w:hAnsi="Arial" w:cs="Arial"/>
          <w:sz w:val="20"/>
          <w:lang w:val="en-US"/>
        </w:rPr>
      </w:pPr>
    </w:p>
    <w:p w14:paraId="08C5BAE1" w14:textId="77777777" w:rsidR="00A02A1A" w:rsidRPr="00C636CE" w:rsidRDefault="001E0490" w:rsidP="00C636CE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L</w:t>
      </w:r>
      <w:r w:rsidR="00A02A1A" w:rsidRPr="00C636CE">
        <w:rPr>
          <w:rFonts w:ascii="Arial" w:hAnsi="Arial" w:cs="Arial"/>
          <w:b/>
          <w:sz w:val="22"/>
          <w:szCs w:val="22"/>
        </w:rPr>
        <w:t>ocal</w:t>
      </w:r>
      <w:bookmarkEnd w:id="4"/>
      <w:r w:rsidRPr="00C636CE">
        <w:rPr>
          <w:rFonts w:ascii="Arial" w:hAnsi="Arial" w:cs="Arial"/>
          <w:b/>
          <w:sz w:val="22"/>
          <w:szCs w:val="22"/>
        </w:rPr>
        <w:t xml:space="preserve"> tolerance 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567"/>
        <w:gridCol w:w="2977"/>
      </w:tblGrid>
      <w:tr w:rsidR="00C636CE" w:rsidRPr="00C636CE" w14:paraId="2DB183A5" w14:textId="77777777" w:rsidTr="00226651">
        <w:tc>
          <w:tcPr>
            <w:tcW w:w="562" w:type="dxa"/>
            <w:shd w:val="clear" w:color="auto" w:fill="D9D9D9" w:themeFill="background1" w:themeFillShade="D9"/>
          </w:tcPr>
          <w:p w14:paraId="249EEC6F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FE1159E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07508C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A9F855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A896E5" w14:textId="77777777" w:rsidR="00C636CE" w:rsidRPr="00C636CE" w:rsidRDefault="00C636CE" w:rsidP="00C636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justify</w:t>
            </w:r>
          </w:p>
        </w:tc>
      </w:tr>
      <w:tr w:rsidR="00C636CE" w:rsidRPr="00C636CE" w14:paraId="691E7295" w14:textId="77777777" w:rsidTr="00226651">
        <w:tc>
          <w:tcPr>
            <w:tcW w:w="562" w:type="dxa"/>
          </w:tcPr>
          <w:p w14:paraId="0E140A1D" w14:textId="77777777" w:rsidR="00C636CE" w:rsidRPr="00C636CE" w:rsidRDefault="00C636CE" w:rsidP="00226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1D4C4B7" w14:textId="77777777" w:rsidR="00C636CE" w:rsidRDefault="00C636CE" w:rsidP="00C636C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 l</w:t>
            </w:r>
            <w:r w:rsidRPr="00C636CE">
              <w:rPr>
                <w:rFonts w:ascii="Arial" w:hAnsi="Arial" w:cs="Arial"/>
                <w:sz w:val="20"/>
                <w:lang w:val="en-US"/>
              </w:rPr>
              <w:t>ocal toxicity (skin, eye…)</w:t>
            </w:r>
            <w:r>
              <w:rPr>
                <w:rFonts w:ascii="Arial" w:hAnsi="Arial" w:cs="Arial"/>
                <w:sz w:val="20"/>
                <w:lang w:val="en-US"/>
              </w:rPr>
              <w:t xml:space="preserve"> studied </w:t>
            </w:r>
            <w:r w:rsidRPr="00C636CE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4A8B7393" w14:textId="77777777" w:rsidR="00C636CE" w:rsidRPr="00C636CE" w:rsidRDefault="00C636CE" w:rsidP="00C636CE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C636CE">
              <w:rPr>
                <w:rFonts w:ascii="Arial" w:hAnsi="Arial" w:cs="Arial"/>
                <w:sz w:val="20"/>
                <w:lang w:val="en-US"/>
              </w:rPr>
              <w:t>signs</w:t>
            </w:r>
            <w:proofErr w:type="gramEnd"/>
            <w:r w:rsidRPr="00C636CE">
              <w:rPr>
                <w:rFonts w:ascii="Arial" w:hAnsi="Arial" w:cs="Arial"/>
                <w:sz w:val="20"/>
                <w:lang w:val="en-US"/>
              </w:rPr>
              <w:t xml:space="preserve"> of irri</w:t>
            </w:r>
            <w:r>
              <w:rPr>
                <w:rFonts w:ascii="Arial" w:hAnsi="Arial" w:cs="Arial"/>
                <w:sz w:val="20"/>
                <w:lang w:val="en-US"/>
              </w:rPr>
              <w:t>tation, inflammation, histology…?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DB919" w14:textId="77777777" w:rsidR="00C636CE" w:rsidRPr="00C636CE" w:rsidRDefault="00C636C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2E718" w14:textId="77777777" w:rsidR="00C636CE" w:rsidRPr="00C636CE" w:rsidRDefault="00C636C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43387CF4" w14:textId="77777777" w:rsidR="00C636CE" w:rsidRPr="00C636CE" w:rsidRDefault="00C636CE" w:rsidP="00226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EA514" w14:textId="77777777" w:rsidR="00C636CE" w:rsidRDefault="00C636CE" w:rsidP="00C636CE">
      <w:pPr>
        <w:rPr>
          <w:rFonts w:ascii="Arial" w:hAnsi="Arial" w:cs="Arial"/>
          <w:sz w:val="20"/>
          <w:lang w:val="en-US"/>
        </w:rPr>
      </w:pPr>
    </w:p>
    <w:p w14:paraId="42AFE022" w14:textId="77777777" w:rsidR="00C636CE" w:rsidRDefault="00C636CE" w:rsidP="00C636CE">
      <w:pPr>
        <w:rPr>
          <w:rFonts w:ascii="Arial" w:hAnsi="Arial" w:cs="Arial"/>
          <w:sz w:val="20"/>
          <w:lang w:val="en-US"/>
        </w:rPr>
      </w:pPr>
    </w:p>
    <w:p w14:paraId="70365975" w14:textId="77777777" w:rsidR="00A02A1A" w:rsidRPr="00C636CE" w:rsidRDefault="00A02A1A" w:rsidP="00C636CE">
      <w:pPr>
        <w:rPr>
          <w:rFonts w:ascii="Arial" w:hAnsi="Arial" w:cs="Arial"/>
          <w:b/>
          <w:sz w:val="22"/>
          <w:szCs w:val="22"/>
        </w:rPr>
      </w:pPr>
      <w:bookmarkStart w:id="5" w:name="_Toc510776036"/>
      <w:proofErr w:type="spellStart"/>
      <w:r w:rsidRPr="00C636CE">
        <w:rPr>
          <w:rFonts w:ascii="Arial" w:hAnsi="Arial" w:cs="Arial"/>
          <w:b/>
          <w:sz w:val="22"/>
          <w:szCs w:val="22"/>
        </w:rPr>
        <w:t>Phototoxicit</w:t>
      </w:r>
      <w:bookmarkEnd w:id="5"/>
      <w:r w:rsidR="0020142A" w:rsidRPr="00C636CE">
        <w:rPr>
          <w:rFonts w:ascii="Arial" w:hAnsi="Arial" w:cs="Arial"/>
          <w:b/>
          <w:sz w:val="22"/>
          <w:szCs w:val="22"/>
        </w:rPr>
        <w:t>y</w:t>
      </w:r>
      <w:proofErr w:type="spellEnd"/>
      <w:r w:rsidRPr="00C636C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567"/>
        <w:gridCol w:w="2977"/>
      </w:tblGrid>
      <w:tr w:rsidR="00C636CE" w:rsidRPr="00C636CE" w14:paraId="3027D5A9" w14:textId="77777777" w:rsidTr="00226651">
        <w:tc>
          <w:tcPr>
            <w:tcW w:w="562" w:type="dxa"/>
            <w:shd w:val="clear" w:color="auto" w:fill="D9D9D9" w:themeFill="background1" w:themeFillShade="D9"/>
          </w:tcPr>
          <w:p w14:paraId="7012C6ED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B6661D1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C3622C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9A0441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A21C63" w14:textId="77777777" w:rsidR="00C636CE" w:rsidRPr="00C636CE" w:rsidRDefault="00C636C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justify</w:t>
            </w:r>
          </w:p>
        </w:tc>
      </w:tr>
      <w:tr w:rsidR="00C636CE" w:rsidRPr="00C636CE" w14:paraId="6E204F21" w14:textId="77777777" w:rsidTr="000C6A0D">
        <w:trPr>
          <w:trHeight w:val="380"/>
        </w:trPr>
        <w:tc>
          <w:tcPr>
            <w:tcW w:w="562" w:type="dxa"/>
          </w:tcPr>
          <w:p w14:paraId="033C8A1E" w14:textId="77777777" w:rsidR="00C636CE" w:rsidRPr="00C636CE" w:rsidRDefault="00C636CE" w:rsidP="00226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48B4C95" w14:textId="77777777" w:rsidR="00C636CE" w:rsidRPr="00C636CE" w:rsidRDefault="00C636CE" w:rsidP="0022665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photosafety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studied ?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F05C600" w14:textId="77777777" w:rsidR="00C636CE" w:rsidRPr="00C636CE" w:rsidRDefault="00C636C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9BEA0" w14:textId="77777777" w:rsidR="00C636CE" w:rsidRPr="00C636CE" w:rsidRDefault="00C636C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3E62C4AF" w14:textId="77777777" w:rsidR="00C636CE" w:rsidRPr="00C636CE" w:rsidRDefault="00C636CE" w:rsidP="00226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891DB" w14:textId="77777777" w:rsidR="00A02A1A" w:rsidRDefault="00A02A1A" w:rsidP="00A02A1A">
      <w:pPr>
        <w:rPr>
          <w:rFonts w:ascii="Arial" w:hAnsi="Arial" w:cs="Arial"/>
          <w:sz w:val="20"/>
          <w:lang w:val="en-US"/>
        </w:rPr>
      </w:pPr>
    </w:p>
    <w:p w14:paraId="5A507BEA" w14:textId="77777777" w:rsidR="000C6A0D" w:rsidRPr="00C636CE" w:rsidRDefault="000C6A0D" w:rsidP="00A02A1A">
      <w:pPr>
        <w:rPr>
          <w:rFonts w:ascii="Arial" w:hAnsi="Arial" w:cs="Arial"/>
          <w:sz w:val="20"/>
          <w:lang w:val="en-US"/>
        </w:rPr>
      </w:pPr>
    </w:p>
    <w:p w14:paraId="5CAE956D" w14:textId="77777777" w:rsidR="00492058" w:rsidRPr="00C636CE" w:rsidRDefault="00BF4589" w:rsidP="00C636CE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Other studies</w:t>
      </w:r>
    </w:p>
    <w:p w14:paraId="30A75323" w14:textId="77777777" w:rsidR="00A02A1A" w:rsidRDefault="00492058" w:rsidP="00C636CE">
      <w:pPr>
        <w:rPr>
          <w:rFonts w:ascii="Arial" w:hAnsi="Arial" w:cs="Arial"/>
          <w:sz w:val="20"/>
          <w:lang w:val="en-US"/>
        </w:rPr>
      </w:pPr>
      <w:r w:rsidRPr="00C636CE">
        <w:rPr>
          <w:rFonts w:ascii="Arial" w:hAnsi="Arial" w:cs="Arial"/>
          <w:sz w:val="20"/>
          <w:lang w:val="en-US"/>
        </w:rPr>
        <w:t xml:space="preserve">Provide other non-clinical studies </w:t>
      </w:r>
    </w:p>
    <w:p w14:paraId="1E2D25B5" w14:textId="77777777" w:rsidR="000C6A0D" w:rsidRDefault="000C6A0D" w:rsidP="00C636CE">
      <w:pPr>
        <w:rPr>
          <w:rFonts w:ascii="Arial" w:hAnsi="Arial" w:cs="Arial"/>
          <w:sz w:val="20"/>
          <w:lang w:val="en-US"/>
        </w:rPr>
      </w:pPr>
    </w:p>
    <w:p w14:paraId="450C48E0" w14:textId="77777777" w:rsidR="000C6A0D" w:rsidRPr="00C636CE" w:rsidRDefault="000C6A0D" w:rsidP="00C636CE">
      <w:pPr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10348" w:type="dxa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0C6A0D" w:rsidRPr="000C6A0D" w14:paraId="5EE8536B" w14:textId="77777777" w:rsidTr="006E7EF7">
        <w:tc>
          <w:tcPr>
            <w:tcW w:w="10348" w:type="dxa"/>
            <w:shd w:val="clear" w:color="auto" w:fill="A8D08D" w:themeFill="accent6" w:themeFillTint="99"/>
          </w:tcPr>
          <w:p w14:paraId="03549517" w14:textId="77777777" w:rsidR="000C6A0D" w:rsidRPr="000C6A0D" w:rsidRDefault="000C6A0D" w:rsidP="000C6A0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0C6A0D">
              <w:rPr>
                <w:rFonts w:ascii="Arial" w:hAnsi="Arial" w:cs="Arial"/>
                <w:b/>
                <w:sz w:val="28"/>
                <w:szCs w:val="24"/>
              </w:rPr>
              <w:t xml:space="preserve">Grounds for doses selection for clinical trials  </w:t>
            </w:r>
          </w:p>
        </w:tc>
      </w:tr>
    </w:tbl>
    <w:p w14:paraId="11D51554" w14:textId="77777777" w:rsidR="0073746E" w:rsidRPr="0073746E" w:rsidRDefault="0073746E" w:rsidP="00C636CE">
      <w:pPr>
        <w:rPr>
          <w:rFonts w:ascii="Arial" w:hAnsi="Arial" w:cs="Arial"/>
          <w:sz w:val="20"/>
          <w:szCs w:val="22"/>
        </w:rPr>
      </w:pPr>
    </w:p>
    <w:p w14:paraId="369FFFBF" w14:textId="77777777" w:rsidR="00A02A1A" w:rsidRPr="00C636CE" w:rsidRDefault="006142E3" w:rsidP="00C636CE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 xml:space="preserve">Starting dose 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4106"/>
        <w:gridCol w:w="1077"/>
        <w:gridCol w:w="936"/>
        <w:gridCol w:w="935"/>
        <w:gridCol w:w="936"/>
        <w:gridCol w:w="936"/>
        <w:gridCol w:w="1275"/>
      </w:tblGrid>
      <w:tr w:rsidR="006E7EF7" w:rsidRPr="00C636CE" w14:paraId="75FFCDEC" w14:textId="77777777" w:rsidTr="006E7EF7">
        <w:tc>
          <w:tcPr>
            <w:tcW w:w="4106" w:type="dxa"/>
            <w:shd w:val="clear" w:color="auto" w:fill="D9D9D9" w:themeFill="background1" w:themeFillShade="D9"/>
          </w:tcPr>
          <w:p w14:paraId="33232020" w14:textId="77777777" w:rsidR="006E7EF7" w:rsidRPr="0073746E" w:rsidRDefault="006E7EF7" w:rsidP="006E7E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746E">
              <w:rPr>
                <w:rFonts w:ascii="Arial" w:hAnsi="Arial" w:cs="Arial"/>
                <w:b/>
                <w:sz w:val="20"/>
                <w:lang w:val="en-US"/>
              </w:rPr>
              <w:t>Indicate the non-clinical endpoints used for the selection of the starting dose: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5942804" w14:textId="77777777" w:rsidR="006E7EF7" w:rsidRPr="0073746E" w:rsidRDefault="006E7EF7" w:rsidP="006E7E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3746E">
              <w:rPr>
                <w:rFonts w:ascii="Arial" w:hAnsi="Arial" w:cs="Arial"/>
                <w:b/>
                <w:lang w:val="en-US"/>
              </w:rPr>
              <w:t>HED (NOAEL)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FD00AB9" w14:textId="77777777" w:rsidR="006E7EF7" w:rsidRPr="0073746E" w:rsidRDefault="006E7EF7" w:rsidP="006E7E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3746E">
              <w:rPr>
                <w:rFonts w:ascii="Arial" w:hAnsi="Arial" w:cs="Arial"/>
                <w:b/>
                <w:lang w:val="en-US"/>
              </w:rPr>
              <w:t>MRSD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B386346" w14:textId="77777777" w:rsidR="006E7EF7" w:rsidRPr="0073746E" w:rsidRDefault="006E7EF7" w:rsidP="006E7E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3746E">
              <w:rPr>
                <w:rFonts w:ascii="Arial" w:hAnsi="Arial" w:cs="Arial"/>
                <w:b/>
                <w:lang w:val="en-US"/>
              </w:rPr>
              <w:t>MABEL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D456F3C" w14:textId="77777777" w:rsidR="006E7EF7" w:rsidRPr="0073746E" w:rsidRDefault="006E7EF7" w:rsidP="006E7EF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3746E">
              <w:rPr>
                <w:rFonts w:ascii="Arial" w:hAnsi="Arial" w:cs="Arial"/>
                <w:b/>
                <w:lang w:val="en-US"/>
              </w:rPr>
              <w:t>PAD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BC945EA" w14:textId="77777777" w:rsidR="006E7EF7" w:rsidRPr="0073746E" w:rsidRDefault="006E7EF7" w:rsidP="006E7EF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3746E">
              <w:rPr>
                <w:rFonts w:ascii="Arial" w:hAnsi="Arial" w:cs="Arial"/>
                <w:b/>
                <w:lang w:val="en-US"/>
              </w:rPr>
              <w:t>STD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38BD1E4" w14:textId="77777777" w:rsidR="006E7EF7" w:rsidRPr="0073746E" w:rsidRDefault="006E7EF7" w:rsidP="006E7EF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3746E">
              <w:rPr>
                <w:rFonts w:ascii="Arial" w:hAnsi="Arial" w:cs="Arial"/>
                <w:b/>
                <w:lang w:val="en-US"/>
              </w:rPr>
              <w:t>HNSTD and other</w:t>
            </w:r>
          </w:p>
        </w:tc>
      </w:tr>
      <w:tr w:rsidR="006E7EF7" w:rsidRPr="00C636CE" w14:paraId="2FBFDE77" w14:textId="77777777" w:rsidTr="006E7EF7">
        <w:trPr>
          <w:trHeight w:val="322"/>
        </w:trPr>
        <w:tc>
          <w:tcPr>
            <w:tcW w:w="4106" w:type="dxa"/>
            <w:shd w:val="clear" w:color="auto" w:fill="auto"/>
            <w:vAlign w:val="center"/>
          </w:tcPr>
          <w:p w14:paraId="718BDC7B" w14:textId="77777777" w:rsidR="006E7EF7" w:rsidRPr="00C636CE" w:rsidRDefault="006E7EF7" w:rsidP="006E7EF7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i/>
                <w:sz w:val="20"/>
                <w:szCs w:val="20"/>
              </w:rPr>
              <w:t xml:space="preserve">Thick the related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>endpoints</w:t>
            </w:r>
          </w:p>
        </w:tc>
        <w:tc>
          <w:tcPr>
            <w:tcW w:w="1077" w:type="dxa"/>
            <w:vAlign w:val="center"/>
          </w:tcPr>
          <w:p w14:paraId="1D963D5E" w14:textId="77777777" w:rsidR="006E7EF7" w:rsidRPr="00C636CE" w:rsidRDefault="006E7EF7" w:rsidP="006E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BCFB2B" w14:textId="77777777" w:rsidR="006E7EF7" w:rsidRPr="00C636CE" w:rsidRDefault="006E7EF7" w:rsidP="006E7E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FC670E" w14:textId="77777777" w:rsidR="006E7EF7" w:rsidRPr="00C636CE" w:rsidRDefault="006E7EF7" w:rsidP="006E7E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0A5409" w14:textId="77777777" w:rsidR="006E7EF7" w:rsidRPr="00C636CE" w:rsidRDefault="006E7EF7" w:rsidP="006E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C46AFD8" w14:textId="77777777" w:rsidR="006E7EF7" w:rsidRPr="00C636CE" w:rsidRDefault="006E7EF7" w:rsidP="006E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ED4AB64" w14:textId="77777777" w:rsidR="006E7EF7" w:rsidRPr="00C636CE" w:rsidRDefault="006E7EF7" w:rsidP="006E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C64B7A" w14:textId="77777777" w:rsidR="006142E3" w:rsidRPr="00C636CE" w:rsidRDefault="006142E3" w:rsidP="00C636CE">
      <w:pPr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709"/>
        <w:gridCol w:w="3969"/>
      </w:tblGrid>
      <w:tr w:rsidR="0073746E" w:rsidRPr="00C636CE" w14:paraId="0C1865C1" w14:textId="77777777" w:rsidTr="005A2A3B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484A75C4" w14:textId="77777777" w:rsidR="0073746E" w:rsidRPr="00C636C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B94B026" w14:textId="77777777" w:rsidR="0073746E" w:rsidRPr="0073746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46E">
              <w:rPr>
                <w:rFonts w:ascii="Arial" w:hAnsi="Arial" w:cs="Arial"/>
                <w:b/>
                <w:sz w:val="20"/>
                <w:lang w:val="en-US"/>
              </w:rPr>
              <w:t>Indicate the scaling approach used?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369ABD" w14:textId="77777777" w:rsidR="0073746E" w:rsidRPr="00C636C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3DB2518" w14:textId="77777777" w:rsidR="0073746E" w:rsidRPr="00C636C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92ADACA" w14:textId="2790D89E" w:rsidR="0073746E" w:rsidRPr="00C636CE" w:rsidRDefault="00E71D20" w:rsidP="007374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Specify</w:t>
            </w:r>
          </w:p>
        </w:tc>
      </w:tr>
      <w:tr w:rsidR="0073746E" w:rsidRPr="00C636CE" w14:paraId="7703F121" w14:textId="77777777" w:rsidTr="00594EDB">
        <w:tc>
          <w:tcPr>
            <w:tcW w:w="562" w:type="dxa"/>
          </w:tcPr>
          <w:p w14:paraId="1F0465F2" w14:textId="77777777" w:rsidR="0073746E" w:rsidRPr="00C636CE" w:rsidRDefault="0073746E" w:rsidP="0022665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6C7BDAC" w14:textId="77777777" w:rsidR="0073746E" w:rsidRPr="00C636CE" w:rsidRDefault="0073746E" w:rsidP="0022665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Allometric</w:t>
            </w:r>
            <w:proofErr w:type="spellEnd"/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 (HED)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3146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31056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7F7F7F" w:themeFill="text1" w:themeFillTint="80"/>
          </w:tcPr>
          <w:p w14:paraId="16B69F24" w14:textId="7AD2EBD4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6E" w:rsidRPr="00C636CE" w14:paraId="2E43100A" w14:textId="77777777" w:rsidTr="00594EDB">
        <w:tc>
          <w:tcPr>
            <w:tcW w:w="562" w:type="dxa"/>
          </w:tcPr>
          <w:p w14:paraId="6D468302" w14:textId="77777777" w:rsidR="0073746E" w:rsidRPr="00C636CE" w:rsidRDefault="0073746E" w:rsidP="0022665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51CE607" w14:textId="77777777" w:rsidR="0073746E" w:rsidRPr="00C636CE" w:rsidRDefault="0073746E" w:rsidP="00226651">
            <w:pPr>
              <w:rPr>
                <w:rFonts w:ascii="Arial" w:hAnsi="Arial" w:cs="Arial"/>
                <w:sz w:val="20"/>
                <w:szCs w:val="20"/>
              </w:rPr>
            </w:pPr>
            <w:r w:rsidRPr="006E7EF7">
              <w:rPr>
                <w:rFonts w:ascii="Arial" w:hAnsi="Arial" w:cs="Arial"/>
                <w:sz w:val="20"/>
                <w:szCs w:val="20"/>
              </w:rPr>
              <w:t>Modelling approach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16F97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12AD8D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7F7F7F" w:themeFill="text1" w:themeFillTint="80"/>
          </w:tcPr>
          <w:p w14:paraId="1198CED2" w14:textId="08AE1A55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6E" w:rsidRPr="00C636CE" w14:paraId="11EF2995" w14:textId="77777777" w:rsidTr="00594EDB">
        <w:tc>
          <w:tcPr>
            <w:tcW w:w="562" w:type="dxa"/>
          </w:tcPr>
          <w:p w14:paraId="5DCB253D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14:paraId="55606FEF" w14:textId="77777777" w:rsidR="0073746E" w:rsidRPr="006E7EF7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PB/PK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31304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D6F92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7F7F7F" w:themeFill="text1" w:themeFillTint="80"/>
          </w:tcPr>
          <w:p w14:paraId="06DE1C45" w14:textId="1A34DB2A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6E" w:rsidRPr="00C636CE" w14:paraId="35B1711A" w14:textId="77777777" w:rsidTr="00594EDB">
        <w:tc>
          <w:tcPr>
            <w:tcW w:w="562" w:type="dxa"/>
          </w:tcPr>
          <w:p w14:paraId="1F1AFA8B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14:paraId="690A6FEC" w14:textId="77777777" w:rsidR="0073746E" w:rsidRPr="006E7EF7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PK/PD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4B13C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03858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7F7F7F" w:themeFill="text1" w:themeFillTint="80"/>
          </w:tcPr>
          <w:p w14:paraId="143E50E1" w14:textId="78C89B24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6E" w:rsidRPr="00C636CE" w14:paraId="1484CBEA" w14:textId="77777777" w:rsidTr="005A2A3B">
        <w:tc>
          <w:tcPr>
            <w:tcW w:w="562" w:type="dxa"/>
          </w:tcPr>
          <w:p w14:paraId="734CB01C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14:paraId="600D0ED1" w14:textId="77777777" w:rsidR="0073746E" w:rsidRPr="006E7EF7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E5073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13488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4E28F67C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F93D1" w14:textId="77777777" w:rsidR="00DC23BA" w:rsidRDefault="00DC23BA" w:rsidP="00C636CE">
      <w:pPr>
        <w:rPr>
          <w:rFonts w:ascii="Arial" w:hAnsi="Arial" w:cs="Arial"/>
          <w:sz w:val="20"/>
          <w:szCs w:val="22"/>
          <w:lang w:val="en-US"/>
        </w:rPr>
      </w:pPr>
    </w:p>
    <w:p w14:paraId="3026A187" w14:textId="77777777" w:rsidR="0073746E" w:rsidRPr="0073746E" w:rsidRDefault="0073746E" w:rsidP="00C636CE">
      <w:pPr>
        <w:rPr>
          <w:rFonts w:ascii="Arial" w:hAnsi="Arial" w:cs="Arial"/>
          <w:sz w:val="20"/>
          <w:szCs w:val="22"/>
          <w:lang w:val="en-US"/>
        </w:rPr>
      </w:pPr>
    </w:p>
    <w:p w14:paraId="550F8166" w14:textId="77777777" w:rsidR="00A02A1A" w:rsidRPr="00C636CE" w:rsidRDefault="00026BAB" w:rsidP="00C636CE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 xml:space="preserve">Dose-escalation 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780"/>
        <w:gridCol w:w="780"/>
      </w:tblGrid>
      <w:tr w:rsidR="0073746E" w:rsidRPr="00C636CE" w14:paraId="5DA27BD0" w14:textId="77777777" w:rsidTr="005A2A3B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4EE3F939" w14:textId="77777777" w:rsidR="0073746E" w:rsidRPr="00C636C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ADCF160" w14:textId="77777777" w:rsidR="0073746E" w:rsidRPr="0073746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46E">
              <w:rPr>
                <w:rFonts w:ascii="Arial" w:hAnsi="Arial" w:cs="Arial"/>
                <w:b/>
                <w:sz w:val="20"/>
                <w:lang w:val="en-US"/>
              </w:rPr>
              <w:t>Questions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2924B868" w14:textId="77777777" w:rsidR="0073746E" w:rsidRPr="00C636C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00C34108" w14:textId="77777777" w:rsidR="0073746E" w:rsidRPr="00C636CE" w:rsidRDefault="0073746E" w:rsidP="00226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3746E" w:rsidRPr="00C636CE" w14:paraId="7C2B1833" w14:textId="77777777" w:rsidTr="005A2A3B">
        <w:tc>
          <w:tcPr>
            <w:tcW w:w="562" w:type="dxa"/>
          </w:tcPr>
          <w:p w14:paraId="3D74C556" w14:textId="77777777" w:rsidR="0073746E" w:rsidRPr="00C636CE" w:rsidRDefault="0073746E" w:rsidP="0022665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43C35354" w14:textId="379F0B4A" w:rsidR="0073746E" w:rsidRPr="0073746E" w:rsidRDefault="0073746E" w:rsidP="002767C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73746E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Dose/exposure relationship established from former </w:t>
            </w:r>
            <w:r w:rsidR="002767C0">
              <w:rPr>
                <w:rFonts w:ascii="Arial" w:hAnsi="Arial" w:cs="Arial"/>
                <w:sz w:val="20"/>
                <w:szCs w:val="20"/>
                <w:lang w:val="en-US"/>
              </w:rPr>
              <w:t xml:space="preserve">clinical </w:t>
            </w:r>
            <w:r w:rsidRPr="0073746E">
              <w:rPr>
                <w:rFonts w:ascii="Arial" w:hAnsi="Arial" w:cs="Arial"/>
                <w:sz w:val="20"/>
                <w:szCs w:val="20"/>
                <w:lang w:val="en-US"/>
              </w:rPr>
              <w:t xml:space="preserve">steps </w:t>
            </w:r>
            <w:r w:rsidR="002767C0">
              <w:rPr>
                <w:rFonts w:ascii="Arial" w:hAnsi="Arial" w:cs="Arial"/>
                <w:sz w:val="20"/>
                <w:szCs w:val="20"/>
                <w:lang w:val="en-US"/>
              </w:rPr>
              <w:t>studies</w:t>
            </w:r>
            <w:r w:rsidRPr="0073746E">
              <w:rPr>
                <w:rFonts w:ascii="Arial" w:hAnsi="Arial" w:cs="Arial"/>
                <w:sz w:val="20"/>
                <w:szCs w:val="20"/>
                <w:lang w:val="en-US"/>
              </w:rPr>
              <w:t xml:space="preserve"> (lower doses) is taken into account to refine the dose increment if needed?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7608440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CBE50B6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46E" w:rsidRPr="00C636CE" w14:paraId="32C0BDC2" w14:textId="77777777" w:rsidTr="005A2A3B">
        <w:tc>
          <w:tcPr>
            <w:tcW w:w="562" w:type="dxa"/>
          </w:tcPr>
          <w:p w14:paraId="1C4C64AD" w14:textId="77777777" w:rsidR="0073746E" w:rsidRPr="00C636CE" w:rsidRDefault="0073746E" w:rsidP="00226651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39BEF5F9" w14:textId="4D0ED727" w:rsidR="0073746E" w:rsidRPr="0073746E" w:rsidRDefault="0073746E" w:rsidP="002767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3746E">
              <w:rPr>
                <w:rFonts w:ascii="Arial" w:hAnsi="Arial" w:cs="Arial"/>
                <w:sz w:val="20"/>
                <w:szCs w:val="20"/>
              </w:rPr>
              <w:t>s exposure to</w:t>
            </w:r>
            <w:r w:rsidR="002767C0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 w:rsidRPr="0073746E">
              <w:rPr>
                <w:rFonts w:ascii="Arial" w:hAnsi="Arial" w:cs="Arial"/>
                <w:sz w:val="20"/>
                <w:szCs w:val="20"/>
              </w:rPr>
              <w:t xml:space="preserve"> metabolites (if any) is taken into account in these estimations?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DEF22FA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A1DC2A4" w14:textId="77777777" w:rsidR="0073746E" w:rsidRPr="00C636CE" w:rsidRDefault="0073746E" w:rsidP="00226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3C8D73" w14:textId="77777777" w:rsidR="00026BAB" w:rsidRDefault="00026BAB" w:rsidP="00C636CE">
      <w:pPr>
        <w:rPr>
          <w:rFonts w:ascii="Arial" w:hAnsi="Arial" w:cs="Arial"/>
          <w:sz w:val="20"/>
          <w:lang w:val="en-US"/>
        </w:rPr>
      </w:pPr>
    </w:p>
    <w:p w14:paraId="590B43AD" w14:textId="77777777" w:rsidR="00026BAB" w:rsidRPr="00C636CE" w:rsidRDefault="00026BAB" w:rsidP="00026BAB">
      <w:pPr>
        <w:rPr>
          <w:rFonts w:ascii="Arial" w:hAnsi="Arial" w:cs="Arial"/>
          <w:sz w:val="20"/>
          <w:lang w:val="en-US"/>
        </w:rPr>
      </w:pPr>
    </w:p>
    <w:p w14:paraId="203027F4" w14:textId="77777777" w:rsidR="008408BC" w:rsidRPr="00C636CE" w:rsidRDefault="00A229AE" w:rsidP="00C636CE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 xml:space="preserve">Maximum dose / </w:t>
      </w:r>
      <w:r w:rsidR="008408BC" w:rsidRPr="00C636CE">
        <w:rPr>
          <w:rFonts w:ascii="Arial" w:hAnsi="Arial" w:cs="Arial"/>
          <w:b/>
          <w:sz w:val="22"/>
          <w:szCs w:val="22"/>
        </w:rPr>
        <w:t xml:space="preserve">Stop dose 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567"/>
        <w:gridCol w:w="4111"/>
      </w:tblGrid>
      <w:tr w:rsidR="0073746E" w:rsidRPr="00C636CE" w14:paraId="79C863FF" w14:textId="77777777" w:rsidTr="005A2A3B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727988E4" w14:textId="77777777" w:rsidR="0073746E" w:rsidRPr="00C636CE" w:rsidRDefault="0073746E" w:rsidP="00737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B857715" w14:textId="77777777" w:rsidR="0073746E" w:rsidRPr="0073746E" w:rsidRDefault="0073746E" w:rsidP="00737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46E">
              <w:rPr>
                <w:rFonts w:ascii="Arial" w:hAnsi="Arial" w:cs="Arial"/>
                <w:b/>
                <w:sz w:val="20"/>
                <w:lang w:val="en-US"/>
              </w:rPr>
              <w:t>Questions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363BF8" w14:textId="77777777" w:rsidR="0073746E" w:rsidRPr="00C636CE" w:rsidRDefault="0073746E" w:rsidP="00737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A75CAD" w14:textId="77777777" w:rsidR="0073746E" w:rsidRPr="00C636CE" w:rsidRDefault="0073746E" w:rsidP="00737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89B52E7" w14:textId="42F4BFD2" w:rsidR="0073746E" w:rsidRPr="00C636CE" w:rsidRDefault="00E71D20" w:rsidP="007374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Specify</w:t>
            </w:r>
          </w:p>
        </w:tc>
      </w:tr>
      <w:tr w:rsidR="0073746E" w:rsidRPr="00C636CE" w14:paraId="49B76A72" w14:textId="77777777" w:rsidTr="005A2A3B">
        <w:tc>
          <w:tcPr>
            <w:tcW w:w="562" w:type="dxa"/>
          </w:tcPr>
          <w:p w14:paraId="17B1260D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20D704E" w14:textId="77777777" w:rsidR="0073746E" w:rsidRPr="0073746E" w:rsidRDefault="0073746E" w:rsidP="0073746E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What is the planned maximum dose?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14:paraId="589A20EC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2BEDED9B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14:paraId="61C1250E" w14:textId="426FABFD" w:rsidR="0073746E" w:rsidRPr="00C636CE" w:rsidRDefault="00E71D20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="0073746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73746E" w:rsidRPr="00C636CE" w14:paraId="7A1AA7D3" w14:textId="77777777" w:rsidTr="00594EDB">
        <w:tc>
          <w:tcPr>
            <w:tcW w:w="562" w:type="dxa"/>
          </w:tcPr>
          <w:p w14:paraId="1C7B6185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458F772" w14:textId="77777777" w:rsidR="0073746E" w:rsidRPr="0073746E" w:rsidRDefault="0073746E" w:rsidP="00737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Grounds for maximum dose selection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14:paraId="241998DF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050A6F4B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7F7F7F" w:themeFill="text1" w:themeFillTint="80"/>
          </w:tcPr>
          <w:p w14:paraId="7C5C4046" w14:textId="5125D470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6E" w:rsidRPr="00C636CE" w14:paraId="1103E7B2" w14:textId="77777777" w:rsidTr="005A2A3B">
        <w:tc>
          <w:tcPr>
            <w:tcW w:w="562" w:type="dxa"/>
          </w:tcPr>
          <w:p w14:paraId="6BA54728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14:paraId="3EA7ACF6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334B4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9C757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36D1284D" w14:textId="3353AA20" w:rsidR="0073746E" w:rsidRDefault="00E71D20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="0073746E">
              <w:rPr>
                <w:rFonts w:ascii="Arial" w:hAnsi="Arial" w:cs="Arial"/>
                <w:sz w:val="20"/>
                <w:szCs w:val="20"/>
              </w:rPr>
              <w:t xml:space="preserve"> if not determined</w:t>
            </w:r>
          </w:p>
        </w:tc>
      </w:tr>
      <w:tr w:rsidR="0073746E" w:rsidRPr="00C636CE" w14:paraId="5668C710" w14:textId="77777777" w:rsidTr="005A2A3B">
        <w:tc>
          <w:tcPr>
            <w:tcW w:w="562" w:type="dxa"/>
          </w:tcPr>
          <w:p w14:paraId="5DDC4359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14:paraId="66108333" w14:textId="77777777" w:rsidR="0073746E" w:rsidRPr="00C636CE" w:rsidRDefault="0073746E" w:rsidP="00737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861B83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A3E38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0891A4B7" w14:textId="2BB25482" w:rsidR="0073746E" w:rsidRDefault="00E71D20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="0073746E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73746E" w:rsidRPr="00C636CE" w14:paraId="02381290" w14:textId="77777777" w:rsidTr="005A2A3B">
        <w:tc>
          <w:tcPr>
            <w:tcW w:w="562" w:type="dxa"/>
          </w:tcPr>
          <w:p w14:paraId="0CA98EB3" w14:textId="77777777" w:rsidR="0073746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5FD4335B" w14:textId="77777777" w:rsidR="0073746E" w:rsidRDefault="0073746E" w:rsidP="00737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46E">
              <w:rPr>
                <w:rFonts w:ascii="Arial" w:hAnsi="Arial" w:cs="Arial"/>
                <w:sz w:val="20"/>
                <w:szCs w:val="20"/>
                <w:lang w:val="en-US"/>
              </w:rPr>
              <w:t xml:space="preserve">What the target exposure (AUC and </w:t>
            </w:r>
            <w:proofErr w:type="spellStart"/>
            <w:r w:rsidRPr="0073746E">
              <w:rPr>
                <w:rFonts w:ascii="Arial" w:hAnsi="Arial" w:cs="Arial"/>
                <w:sz w:val="20"/>
                <w:szCs w:val="20"/>
                <w:lang w:val="en-US"/>
              </w:rPr>
              <w:t>Cmax</w:t>
            </w:r>
            <w:proofErr w:type="spellEnd"/>
            <w:r w:rsidRPr="0073746E">
              <w:rPr>
                <w:rFonts w:ascii="Arial" w:hAnsi="Arial" w:cs="Arial"/>
                <w:sz w:val="20"/>
                <w:szCs w:val="20"/>
                <w:lang w:val="en-US"/>
              </w:rPr>
              <w:t>) for the maximum dose is?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14:paraId="6AC30B17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578D53CF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D51FF6" w14:textId="7360D29E" w:rsidR="0073746E" w:rsidRDefault="00E71D20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</w:t>
            </w:r>
          </w:p>
        </w:tc>
      </w:tr>
      <w:tr w:rsidR="0073746E" w:rsidRPr="00C636CE" w14:paraId="4DFABEDF" w14:textId="77777777" w:rsidTr="00594EDB">
        <w:tc>
          <w:tcPr>
            <w:tcW w:w="562" w:type="dxa"/>
          </w:tcPr>
          <w:p w14:paraId="3C2CCAE5" w14:textId="77777777" w:rsidR="0073746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1D708FF5" w14:textId="77777777" w:rsidR="0073746E" w:rsidRDefault="0073746E" w:rsidP="0073746E">
            <w:pPr>
              <w:pStyle w:val="BodytextAgenc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Is attainment of the above mentioned target exposure integrated as an additional criteria for stop-dose?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4F6F8B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CA30" w14:textId="77777777" w:rsidR="0073746E" w:rsidRPr="00C636CE" w:rsidRDefault="0073746E" w:rsidP="0073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5BDD">
              <w:rPr>
                <w:rFonts w:ascii="Arial" w:hAnsi="Arial" w:cs="Arial"/>
                <w:sz w:val="20"/>
                <w:szCs w:val="20"/>
              </w:rPr>
            </w:r>
            <w:r w:rsidR="00E35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3437711A" w14:textId="647CFDF8" w:rsidR="0073746E" w:rsidRDefault="0073746E" w:rsidP="00737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95558" w14:textId="77777777" w:rsidR="00026BAB" w:rsidRDefault="00026BAB" w:rsidP="00A02A1A">
      <w:pPr>
        <w:rPr>
          <w:rFonts w:ascii="Arial" w:hAnsi="Arial" w:cs="Arial"/>
          <w:sz w:val="20"/>
          <w:lang w:val="en-US"/>
        </w:rPr>
      </w:pPr>
    </w:p>
    <w:p w14:paraId="74CBCCC2" w14:textId="77777777" w:rsidR="0073746E" w:rsidRPr="00C636CE" w:rsidRDefault="0073746E" w:rsidP="00A02A1A">
      <w:pPr>
        <w:rPr>
          <w:rFonts w:ascii="Arial" w:hAnsi="Arial" w:cs="Arial"/>
          <w:sz w:val="20"/>
          <w:lang w:val="en-US"/>
        </w:rPr>
      </w:pPr>
    </w:p>
    <w:p w14:paraId="497B2CBB" w14:textId="77777777" w:rsidR="00A02A1A" w:rsidRPr="00C636CE" w:rsidRDefault="00EB1832" w:rsidP="00C636CE">
      <w:pPr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b/>
          <w:sz w:val="22"/>
          <w:szCs w:val="22"/>
        </w:rPr>
        <w:t>Safety margin</w:t>
      </w:r>
    </w:p>
    <w:p w14:paraId="156FDE53" w14:textId="77777777" w:rsidR="00A02A1A" w:rsidRPr="0073746E" w:rsidRDefault="00FD7920" w:rsidP="00A02A1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3746E">
        <w:rPr>
          <w:rFonts w:ascii="Arial" w:hAnsi="Arial" w:cs="Arial"/>
          <w:sz w:val="20"/>
          <w:szCs w:val="20"/>
          <w:lang w:val="en-US"/>
        </w:rPr>
        <w:t xml:space="preserve">Table </w:t>
      </w:r>
      <w:r w:rsidR="00A02A1A" w:rsidRPr="0073746E">
        <w:rPr>
          <w:rFonts w:ascii="Arial" w:hAnsi="Arial" w:cs="Arial"/>
          <w:sz w:val="20"/>
          <w:szCs w:val="20"/>
          <w:lang w:val="en-US"/>
        </w:rPr>
        <w:t xml:space="preserve">10: </w:t>
      </w:r>
      <w:r w:rsidRPr="0073746E">
        <w:rPr>
          <w:rFonts w:ascii="Arial" w:hAnsi="Arial" w:cs="Arial"/>
          <w:sz w:val="20"/>
          <w:szCs w:val="20"/>
          <w:lang w:val="en-US"/>
        </w:rPr>
        <w:t>Summary of safety margin</w:t>
      </w:r>
      <w:r w:rsidR="00A02A1A" w:rsidRPr="0073746E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8"/>
        <w:gridCol w:w="785"/>
        <w:gridCol w:w="1286"/>
        <w:gridCol w:w="839"/>
        <w:gridCol w:w="1932"/>
        <w:gridCol w:w="993"/>
        <w:gridCol w:w="3324"/>
      </w:tblGrid>
      <w:tr w:rsidR="00A02A1A" w:rsidRPr="00C636CE" w14:paraId="6637FE32" w14:textId="77777777" w:rsidTr="005A2A3B"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7FB0C833" w14:textId="77777777" w:rsidR="00A02A1A" w:rsidRPr="00C636CE" w:rsidRDefault="00FD7920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Species</w:t>
            </w:r>
          </w:p>
        </w:tc>
        <w:tc>
          <w:tcPr>
            <w:tcW w:w="785" w:type="dxa"/>
            <w:shd w:val="clear" w:color="auto" w:fill="BFBFBF" w:themeFill="background1" w:themeFillShade="BF"/>
            <w:vAlign w:val="center"/>
          </w:tcPr>
          <w:p w14:paraId="3BFD599E" w14:textId="77777777" w:rsidR="00A02A1A" w:rsidRPr="00C636CE" w:rsidRDefault="00A02A1A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Dose</w:t>
            </w:r>
          </w:p>
          <w:p w14:paraId="0163DD71" w14:textId="77777777" w:rsidR="00A02A1A" w:rsidRPr="00C636CE" w:rsidRDefault="00A02A1A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(/)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6F32DFC3" w14:textId="77777777" w:rsidR="00A02A1A" w:rsidRPr="00C636CE" w:rsidRDefault="00FD7920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NOAEL (mg/kg/day</w:t>
            </w:r>
            <w:r w:rsidR="00A02A1A" w:rsidRPr="00C636CE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0DBF2006" w14:textId="77777777" w:rsidR="00A02A1A" w:rsidRPr="00C636CE" w:rsidRDefault="00A02A1A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proofErr w:type="spellStart"/>
            <w:r w:rsidRPr="00C636CE">
              <w:rPr>
                <w:rFonts w:cs="Arial"/>
                <w:b/>
                <w:bCs/>
                <w:sz w:val="18"/>
              </w:rPr>
              <w:t>C</w:t>
            </w:r>
            <w:r w:rsidRPr="00C636CE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proofErr w:type="spellEnd"/>
            <w:r w:rsidRPr="00C636CE">
              <w:rPr>
                <w:rFonts w:cs="Arial"/>
                <w:b/>
                <w:bCs/>
                <w:sz w:val="18"/>
              </w:rPr>
              <w:t xml:space="preserve"> (ng/ml)</w:t>
            </w:r>
          </w:p>
        </w:tc>
        <w:tc>
          <w:tcPr>
            <w:tcW w:w="1932" w:type="dxa"/>
            <w:shd w:val="clear" w:color="auto" w:fill="BFBFBF" w:themeFill="background1" w:themeFillShade="BF"/>
            <w:vAlign w:val="center"/>
          </w:tcPr>
          <w:p w14:paraId="783C3FA6" w14:textId="77777777" w:rsidR="00A02A1A" w:rsidRPr="00C636CE" w:rsidRDefault="00FD7920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Safety margin</w:t>
            </w:r>
          </w:p>
          <w:p w14:paraId="3A62A95C" w14:textId="77777777" w:rsidR="00A02A1A" w:rsidRPr="00C636CE" w:rsidRDefault="00A02A1A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(</w:t>
            </w:r>
            <w:proofErr w:type="spellStart"/>
            <w:r w:rsidRPr="00C636CE">
              <w:rPr>
                <w:rFonts w:cs="Arial"/>
                <w:b/>
                <w:bCs/>
                <w:sz w:val="18"/>
              </w:rPr>
              <w:t>C</w:t>
            </w:r>
            <w:r w:rsidRPr="00C636CE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proofErr w:type="spellEnd"/>
            <w:r w:rsidRPr="00C636CE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607F12E" w14:textId="77777777" w:rsidR="00A02A1A" w:rsidRPr="00C636CE" w:rsidRDefault="00A02A1A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AUC</w:t>
            </w:r>
            <w:r w:rsidRPr="00C636CE">
              <w:rPr>
                <w:rFonts w:cs="Arial"/>
                <w:b/>
                <w:bCs/>
                <w:sz w:val="18"/>
                <w:vertAlign w:val="subscript"/>
              </w:rPr>
              <w:t>0-24</w:t>
            </w:r>
            <w:r w:rsidRPr="00C636CE">
              <w:rPr>
                <w:rFonts w:cs="Arial"/>
                <w:b/>
                <w:bCs/>
                <w:sz w:val="18"/>
              </w:rPr>
              <w:t xml:space="preserve"> (</w:t>
            </w:r>
            <w:proofErr w:type="spellStart"/>
            <w:r w:rsidRPr="00C636CE">
              <w:rPr>
                <w:rFonts w:cs="Arial"/>
                <w:b/>
                <w:bCs/>
                <w:sz w:val="18"/>
              </w:rPr>
              <w:t>ng.h</w:t>
            </w:r>
            <w:proofErr w:type="spellEnd"/>
            <w:r w:rsidRPr="00C636CE">
              <w:rPr>
                <w:rFonts w:cs="Arial"/>
                <w:b/>
                <w:bCs/>
                <w:sz w:val="18"/>
              </w:rPr>
              <w:t>/ml)</w:t>
            </w:r>
          </w:p>
        </w:tc>
        <w:tc>
          <w:tcPr>
            <w:tcW w:w="3324" w:type="dxa"/>
            <w:shd w:val="clear" w:color="auto" w:fill="BFBFBF" w:themeFill="background1" w:themeFillShade="BF"/>
            <w:vAlign w:val="center"/>
          </w:tcPr>
          <w:p w14:paraId="29BC6BD9" w14:textId="77777777" w:rsidR="00A02A1A" w:rsidRPr="00C636CE" w:rsidRDefault="00FD7920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Safety margin</w:t>
            </w:r>
          </w:p>
          <w:p w14:paraId="3C821A4E" w14:textId="77777777" w:rsidR="00A02A1A" w:rsidRPr="00C636CE" w:rsidRDefault="00A02A1A" w:rsidP="0073746E">
            <w:pPr>
              <w:pStyle w:val="En-tte"/>
              <w:jc w:val="center"/>
              <w:rPr>
                <w:rFonts w:cs="Arial"/>
                <w:b/>
                <w:bCs/>
                <w:sz w:val="18"/>
              </w:rPr>
            </w:pPr>
            <w:r w:rsidRPr="00C636CE">
              <w:rPr>
                <w:rFonts w:cs="Arial"/>
                <w:b/>
                <w:bCs/>
                <w:sz w:val="18"/>
              </w:rPr>
              <w:t>(AUC)</w:t>
            </w:r>
          </w:p>
        </w:tc>
      </w:tr>
      <w:tr w:rsidR="00A02A1A" w:rsidRPr="00C636CE" w14:paraId="24779158" w14:textId="77777777" w:rsidTr="005A2A3B">
        <w:trPr>
          <w:trHeight w:val="284"/>
        </w:trPr>
        <w:tc>
          <w:tcPr>
            <w:tcW w:w="898" w:type="dxa"/>
          </w:tcPr>
          <w:p w14:paraId="0D1FB888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14F6F042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606BC5F4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21960167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12C08524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C07CCF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14:paraId="3980FD06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7555539D" w14:textId="77777777" w:rsidTr="005A2A3B">
        <w:tc>
          <w:tcPr>
            <w:tcW w:w="898" w:type="dxa"/>
          </w:tcPr>
          <w:p w14:paraId="1A0F9F5C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64613D59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017B70A1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779C762D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486E8433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2D27477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14:paraId="6ECACE32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</w:tr>
      <w:tr w:rsidR="00A02A1A" w:rsidRPr="00C636CE" w14:paraId="1DA26A6D" w14:textId="77777777" w:rsidTr="005A2A3B">
        <w:tc>
          <w:tcPr>
            <w:tcW w:w="898" w:type="dxa"/>
          </w:tcPr>
          <w:p w14:paraId="6575AD30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6E81EDB7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0989792C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79FA51D7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1322A28A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2C23E4F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14:paraId="60DD1CB0" w14:textId="77777777" w:rsidR="00A02A1A" w:rsidRPr="00C636CE" w:rsidRDefault="00A02A1A" w:rsidP="00EB18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D98CF1" w14:textId="77777777" w:rsidR="00A02A1A" w:rsidRPr="005A2A3B" w:rsidRDefault="00A02A1A" w:rsidP="005A2A3B">
      <w:pPr>
        <w:rPr>
          <w:rFonts w:ascii="Arial" w:hAnsi="Arial" w:cs="Arial"/>
          <w:sz w:val="20"/>
        </w:rPr>
      </w:pPr>
    </w:p>
    <w:p w14:paraId="07010658" w14:textId="77777777" w:rsidR="00CB1EFB" w:rsidRPr="005A2A3B" w:rsidRDefault="00CB1EFB" w:rsidP="005A2A3B">
      <w:pPr>
        <w:pStyle w:val="BodytextAgency"/>
        <w:spacing w:after="0" w:line="240" w:lineRule="auto"/>
        <w:rPr>
          <w:rFonts w:ascii="Arial" w:hAnsi="Arial" w:cs="Arial"/>
          <w:sz w:val="22"/>
          <w:szCs w:val="20"/>
          <w:lang w:val="fr-FR"/>
        </w:rPr>
      </w:pPr>
    </w:p>
    <w:tbl>
      <w:tblPr>
        <w:tblStyle w:val="Grilledutableau"/>
        <w:tblW w:w="10060" w:type="dxa"/>
        <w:shd w:val="clear" w:color="auto" w:fill="7030A0"/>
        <w:tblLook w:val="04A0" w:firstRow="1" w:lastRow="0" w:firstColumn="1" w:lastColumn="0" w:noHBand="0" w:noVBand="1"/>
      </w:tblPr>
      <w:tblGrid>
        <w:gridCol w:w="10060"/>
      </w:tblGrid>
      <w:tr w:rsidR="005A2A3B" w:rsidRPr="00C636CE" w14:paraId="08337FEA" w14:textId="77777777" w:rsidTr="005A2A3B">
        <w:tc>
          <w:tcPr>
            <w:tcW w:w="10060" w:type="dxa"/>
            <w:shd w:val="clear" w:color="auto" w:fill="7030A0"/>
          </w:tcPr>
          <w:p w14:paraId="4D5D1D22" w14:textId="77777777" w:rsidR="005A2A3B" w:rsidRPr="00C636CE" w:rsidRDefault="005A2A3B" w:rsidP="005A2A3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CLINICAL SECTION</w:t>
            </w:r>
          </w:p>
        </w:tc>
      </w:tr>
    </w:tbl>
    <w:p w14:paraId="3ABEF053" w14:textId="77777777" w:rsidR="00985A5F" w:rsidRDefault="00985A5F" w:rsidP="005A2A3B">
      <w:pPr>
        <w:rPr>
          <w:rFonts w:ascii="Arial" w:hAnsi="Arial" w:cs="Arial"/>
          <w:sz w:val="20"/>
        </w:rPr>
      </w:pPr>
    </w:p>
    <w:p w14:paraId="4A168275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tbl>
      <w:tblPr>
        <w:tblStyle w:val="Grilledutableau"/>
        <w:tblW w:w="9918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18"/>
      </w:tblGrid>
      <w:tr w:rsidR="005A2A3B" w:rsidRPr="00C636CE" w14:paraId="412198F3" w14:textId="77777777" w:rsidTr="00E71D20">
        <w:tc>
          <w:tcPr>
            <w:tcW w:w="9918" w:type="dxa"/>
            <w:shd w:val="clear" w:color="auto" w:fill="A8D08D" w:themeFill="accent6" w:themeFillTint="99"/>
          </w:tcPr>
          <w:p w14:paraId="5C97A854" w14:textId="77777777" w:rsidR="005A2A3B" w:rsidRPr="00C636CE" w:rsidRDefault="005A2A3B" w:rsidP="005A2A3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5A2A3B">
              <w:rPr>
                <w:rFonts w:ascii="Arial" w:hAnsi="Arial" w:cs="Arial"/>
                <w:b/>
                <w:sz w:val="28"/>
                <w:szCs w:val="24"/>
              </w:rPr>
              <w:t>Justification of the study population and line of treatment</w:t>
            </w:r>
          </w:p>
        </w:tc>
      </w:tr>
    </w:tbl>
    <w:p w14:paraId="40F57479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p w14:paraId="238229C3" w14:textId="77777777" w:rsidR="00985A5F" w:rsidRPr="005A2A3B" w:rsidRDefault="00985A5F" w:rsidP="005A2A3B">
      <w:pPr>
        <w:rPr>
          <w:rFonts w:ascii="Arial" w:hAnsi="Arial" w:cs="Arial"/>
          <w:sz w:val="20"/>
        </w:rPr>
      </w:pPr>
      <w:r w:rsidRPr="005A2A3B">
        <w:rPr>
          <w:rFonts w:ascii="Arial" w:hAnsi="Arial" w:cs="Arial"/>
          <w:sz w:val="20"/>
        </w:rPr>
        <w:t xml:space="preserve">[Possible references: </w:t>
      </w:r>
      <w:proofErr w:type="spellStart"/>
      <w:r w:rsidRPr="005A2A3B">
        <w:rPr>
          <w:rFonts w:ascii="Arial" w:hAnsi="Arial" w:cs="Arial"/>
          <w:sz w:val="20"/>
        </w:rPr>
        <w:t>SmPC</w:t>
      </w:r>
      <w:proofErr w:type="spellEnd"/>
      <w:r w:rsidRPr="005A2A3B">
        <w:rPr>
          <w:rFonts w:ascii="Arial" w:hAnsi="Arial" w:cs="Arial"/>
          <w:sz w:val="20"/>
        </w:rPr>
        <w:t>, national and international recommendations, releva</w:t>
      </w:r>
      <w:r w:rsidR="005A2A3B">
        <w:rPr>
          <w:rFonts w:ascii="Arial" w:hAnsi="Arial" w:cs="Arial"/>
          <w:sz w:val="20"/>
        </w:rPr>
        <w:t xml:space="preserve">nt bibliographical articles…] </w:t>
      </w:r>
    </w:p>
    <w:p w14:paraId="5388F594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t>Justification of the study population in relation to the presumption of clinical efficacy of the IMP</w:t>
      </w:r>
    </w:p>
    <w:p w14:paraId="48422381" w14:textId="77777777" w:rsidR="00985A5F" w:rsidRDefault="00985A5F" w:rsidP="005A2A3B">
      <w:pPr>
        <w:rPr>
          <w:rFonts w:ascii="Arial" w:hAnsi="Arial" w:cs="Arial"/>
          <w:sz w:val="20"/>
        </w:rPr>
      </w:pPr>
    </w:p>
    <w:p w14:paraId="2C58E58E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p w14:paraId="696B3C52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t>Description of the therapeutic alternatives available in France</w:t>
      </w:r>
      <w:r w:rsidR="000579CA" w:rsidRPr="005A2A3B">
        <w:rPr>
          <w:rFonts w:ascii="Arial" w:hAnsi="Arial" w:cs="Arial"/>
          <w:b/>
          <w:sz w:val="22"/>
          <w:szCs w:val="22"/>
        </w:rPr>
        <w:t xml:space="preserve"> in the proposed indication </w:t>
      </w:r>
    </w:p>
    <w:p w14:paraId="51F5F76B" w14:textId="77777777" w:rsidR="00985A5F" w:rsidRDefault="00985A5F" w:rsidP="005A2A3B">
      <w:pPr>
        <w:rPr>
          <w:rFonts w:ascii="Arial" w:hAnsi="Arial" w:cs="Arial"/>
          <w:sz w:val="20"/>
        </w:rPr>
      </w:pPr>
    </w:p>
    <w:p w14:paraId="6421B7B5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p w14:paraId="7C9193E9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t xml:space="preserve">Justification of the proposed line of treatment in regard to the existing therapeutic alternatives </w:t>
      </w:r>
    </w:p>
    <w:p w14:paraId="77E446D4" w14:textId="77777777" w:rsidR="00985A5F" w:rsidRPr="005A2A3B" w:rsidRDefault="00985A5F" w:rsidP="005A2A3B">
      <w:pPr>
        <w:rPr>
          <w:rFonts w:ascii="Arial" w:hAnsi="Arial" w:cs="Arial"/>
          <w:sz w:val="20"/>
        </w:rPr>
      </w:pPr>
    </w:p>
    <w:p w14:paraId="0B7E3685" w14:textId="77777777" w:rsidR="0095537F" w:rsidRPr="0095537F" w:rsidRDefault="0095537F" w:rsidP="005A2A3B">
      <w:pPr>
        <w:rPr>
          <w:rFonts w:ascii="Arial" w:hAnsi="Arial" w:cs="Arial"/>
          <w:sz w:val="20"/>
        </w:rPr>
      </w:pPr>
    </w:p>
    <w:p w14:paraId="03FE3767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lastRenderedPageBreak/>
        <w:t xml:space="preserve">Justification of the choice of the control arm (if applicable) </w:t>
      </w:r>
    </w:p>
    <w:p w14:paraId="4AA02EE7" w14:textId="77777777" w:rsidR="00985A5F" w:rsidRDefault="00985A5F" w:rsidP="005A2A3B">
      <w:pPr>
        <w:rPr>
          <w:rFonts w:ascii="Arial" w:hAnsi="Arial" w:cs="Arial"/>
          <w:sz w:val="20"/>
        </w:rPr>
      </w:pPr>
    </w:p>
    <w:p w14:paraId="7E342E81" w14:textId="77777777" w:rsidR="0095537F" w:rsidRPr="005A2A3B" w:rsidRDefault="0095537F" w:rsidP="005A2A3B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-5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8"/>
      </w:tblGrid>
      <w:tr w:rsidR="0095537F" w:rsidRPr="0095537F" w14:paraId="2F12D71A" w14:textId="77777777" w:rsidTr="0095537F">
        <w:tc>
          <w:tcPr>
            <w:tcW w:w="9068" w:type="dxa"/>
            <w:shd w:val="clear" w:color="auto" w:fill="A8D08D" w:themeFill="accent6" w:themeFillTint="99"/>
          </w:tcPr>
          <w:p w14:paraId="32E8FBDB" w14:textId="77777777" w:rsidR="0095537F" w:rsidRPr="0095537F" w:rsidRDefault="0095537F" w:rsidP="00E71D2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95537F">
              <w:rPr>
                <w:rFonts w:ascii="Arial" w:hAnsi="Arial" w:cs="Arial"/>
                <w:b/>
                <w:sz w:val="28"/>
                <w:szCs w:val="24"/>
              </w:rPr>
              <w:t>Study treatments</w:t>
            </w:r>
          </w:p>
        </w:tc>
      </w:tr>
    </w:tbl>
    <w:p w14:paraId="00D2D26C" w14:textId="77777777" w:rsidR="004670DA" w:rsidRDefault="004670DA" w:rsidP="004670DA">
      <w:pPr>
        <w:jc w:val="both"/>
        <w:rPr>
          <w:rFonts w:ascii="Arial" w:hAnsi="Arial" w:cs="Arial"/>
          <w:sz w:val="20"/>
        </w:rPr>
      </w:pPr>
    </w:p>
    <w:p w14:paraId="32DF21C6" w14:textId="77777777" w:rsidR="00985A5F" w:rsidRPr="004670DA" w:rsidRDefault="00985A5F" w:rsidP="004670DA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>Justification of planned therapeutic schemes and doses</w:t>
      </w:r>
    </w:p>
    <w:p w14:paraId="351F66AC" w14:textId="77777777" w:rsidR="001D214F" w:rsidRDefault="001D214F" w:rsidP="00985A5F">
      <w:pPr>
        <w:rPr>
          <w:rFonts w:ascii="Arial" w:eastAsia="Verdana" w:hAnsi="Arial" w:cs="Arial"/>
          <w:szCs w:val="20"/>
          <w:lang w:eastAsia="en-GB"/>
        </w:rPr>
      </w:pPr>
    </w:p>
    <w:p w14:paraId="10B2AD3D" w14:textId="77777777" w:rsidR="004670DA" w:rsidRDefault="004670DA" w:rsidP="004670DA">
      <w:pPr>
        <w:jc w:val="both"/>
        <w:rPr>
          <w:rFonts w:ascii="Arial" w:eastAsia="Verdana" w:hAnsi="Arial" w:cs="Arial"/>
          <w:szCs w:val="20"/>
          <w:lang w:eastAsia="en-GB"/>
        </w:rPr>
      </w:pPr>
    </w:p>
    <w:p w14:paraId="31ACC9B3" w14:textId="77777777" w:rsidR="000E1C1B" w:rsidRPr="004670DA" w:rsidRDefault="00985A5F" w:rsidP="004670DA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 xml:space="preserve">Identification of each expected adverse effect and planned risk minimization measures </w:t>
      </w:r>
    </w:p>
    <w:p w14:paraId="4CC2B3A0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C636CE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C636CE">
        <w:rPr>
          <w:rFonts w:ascii="Arial" w:hAnsi="Arial" w:cs="Arial"/>
          <w:sz w:val="20"/>
          <w:szCs w:val="20"/>
          <w:lang w:val="en-US"/>
        </w:rPr>
        <w:t xml:space="preserve"> each treatment arm, including the comparator arm) </w:t>
      </w:r>
    </w:p>
    <w:p w14:paraId="6471F047" w14:textId="77777777" w:rsidR="00985A5F" w:rsidRPr="00C636CE" w:rsidRDefault="00985A5F" w:rsidP="00985A5F">
      <w:pPr>
        <w:pStyle w:val="BodytextAgency"/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"/>
        <w:gridCol w:w="3531"/>
        <w:gridCol w:w="4733"/>
      </w:tblGrid>
      <w:tr w:rsidR="00985A5F" w:rsidRPr="00C636CE" w14:paraId="0EDABABA" w14:textId="77777777" w:rsidTr="004670DA">
        <w:tc>
          <w:tcPr>
            <w:tcW w:w="820" w:type="dxa"/>
            <w:tcBorders>
              <w:top w:val="nil"/>
              <w:left w:val="nil"/>
            </w:tcBorders>
          </w:tcPr>
          <w:p w14:paraId="021BD293" w14:textId="77777777" w:rsidR="00985A5F" w:rsidRPr="00C636CE" w:rsidRDefault="00985A5F" w:rsidP="000648A0">
            <w:pPr>
              <w:pStyle w:val="BodytextAgency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shd w:val="clear" w:color="auto" w:fill="BFBFBF" w:themeFill="background1" w:themeFillShade="BF"/>
          </w:tcPr>
          <w:p w14:paraId="006A11C5" w14:textId="77777777" w:rsidR="00985A5F" w:rsidRPr="004670DA" w:rsidRDefault="00985A5F" w:rsidP="000648A0">
            <w:pPr>
              <w:pStyle w:val="BodytextAgency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670DA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 adverse effect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14:paraId="0038672C" w14:textId="77777777" w:rsidR="00985A5F" w:rsidRPr="004670DA" w:rsidRDefault="00985A5F" w:rsidP="000648A0">
            <w:pPr>
              <w:pStyle w:val="BodytextAgency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670DA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risk minimization measures</w:t>
            </w:r>
          </w:p>
        </w:tc>
      </w:tr>
      <w:tr w:rsidR="00985A5F" w:rsidRPr="00C636CE" w14:paraId="6D5D0F61" w14:textId="77777777" w:rsidTr="000648A0">
        <w:tc>
          <w:tcPr>
            <w:tcW w:w="9290" w:type="dxa"/>
            <w:gridSpan w:val="3"/>
            <w:shd w:val="clear" w:color="auto" w:fill="D9D9D9" w:themeFill="background1" w:themeFillShade="D9"/>
          </w:tcPr>
          <w:p w14:paraId="783A3DAD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Therapeutic scheme 1 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85A5F" w:rsidRPr="00C636CE" w14:paraId="0446B4C5" w14:textId="77777777" w:rsidTr="004670DA">
        <w:tc>
          <w:tcPr>
            <w:tcW w:w="820" w:type="dxa"/>
            <w:vAlign w:val="center"/>
          </w:tcPr>
          <w:p w14:paraId="2623EE0E" w14:textId="77777777" w:rsidR="00985A5F" w:rsidRPr="004670DA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618" w:type="dxa"/>
          </w:tcPr>
          <w:p w14:paraId="4B7065A1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2" w:type="dxa"/>
          </w:tcPr>
          <w:p w14:paraId="31F7A376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5A5F" w:rsidRPr="00C636CE" w14:paraId="169DD099" w14:textId="77777777" w:rsidTr="004670DA">
        <w:tc>
          <w:tcPr>
            <w:tcW w:w="820" w:type="dxa"/>
            <w:vAlign w:val="center"/>
          </w:tcPr>
          <w:p w14:paraId="2791A74F" w14:textId="77777777" w:rsidR="00985A5F" w:rsidRPr="004670DA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3618" w:type="dxa"/>
          </w:tcPr>
          <w:p w14:paraId="19CC4EF4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4DFDA488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35B23A5F" w14:textId="77777777" w:rsidTr="000648A0">
        <w:tc>
          <w:tcPr>
            <w:tcW w:w="9290" w:type="dxa"/>
            <w:gridSpan w:val="3"/>
            <w:shd w:val="clear" w:color="auto" w:fill="D9D9D9" w:themeFill="background1" w:themeFillShade="D9"/>
          </w:tcPr>
          <w:p w14:paraId="3F58333B" w14:textId="77777777" w:rsidR="00985A5F" w:rsidRPr="00C636CE" w:rsidRDefault="00985A5F" w:rsidP="00725206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Therapeutic scheme 2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985A5F" w:rsidRPr="00C636CE" w14:paraId="20CFF82E" w14:textId="77777777" w:rsidTr="004670DA">
        <w:tc>
          <w:tcPr>
            <w:tcW w:w="820" w:type="dxa"/>
            <w:vAlign w:val="center"/>
          </w:tcPr>
          <w:p w14:paraId="1176237C" w14:textId="77777777" w:rsidR="00985A5F" w:rsidRPr="00C636CE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3618" w:type="dxa"/>
          </w:tcPr>
          <w:p w14:paraId="7C3BFEC5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24A9CAA6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471A5AC9" w14:textId="77777777" w:rsidTr="004670DA">
        <w:tc>
          <w:tcPr>
            <w:tcW w:w="820" w:type="dxa"/>
            <w:vAlign w:val="center"/>
          </w:tcPr>
          <w:p w14:paraId="6570C730" w14:textId="77777777" w:rsidR="00985A5F" w:rsidRPr="00C636CE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3618" w:type="dxa"/>
          </w:tcPr>
          <w:p w14:paraId="32966B6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4FA34EFF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3E59D0BD" w14:textId="77777777" w:rsidTr="000648A0">
        <w:tc>
          <w:tcPr>
            <w:tcW w:w="820" w:type="dxa"/>
          </w:tcPr>
          <w:p w14:paraId="5919BC2A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</w:tcPr>
          <w:p w14:paraId="4B548DB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05CDAC5B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6A9A68C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sz w:val="20"/>
          <w:szCs w:val="20"/>
          <w:lang w:val="en-US"/>
        </w:rPr>
      </w:pPr>
    </w:p>
    <w:p w14:paraId="05671211" w14:textId="77777777" w:rsidR="000E1C1B" w:rsidRPr="004670DA" w:rsidRDefault="00985A5F" w:rsidP="004670DA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 xml:space="preserve">Identification of potential toxicities and planned risk minimization measures </w:t>
      </w:r>
    </w:p>
    <w:p w14:paraId="5E2CDB68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i/>
          <w:color w:val="0000FF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C636CE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C636CE">
        <w:rPr>
          <w:rFonts w:ascii="Arial" w:hAnsi="Arial" w:cs="Arial"/>
          <w:sz w:val="20"/>
          <w:szCs w:val="20"/>
          <w:lang w:val="en-US"/>
        </w:rPr>
        <w:t xml:space="preserve"> each treatment arm, including the comparator arm) </w:t>
      </w:r>
    </w:p>
    <w:p w14:paraId="79EA1EB0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7"/>
        <w:gridCol w:w="3594"/>
        <w:gridCol w:w="4672"/>
      </w:tblGrid>
      <w:tr w:rsidR="00985A5F" w:rsidRPr="00C636CE" w14:paraId="4AA40D38" w14:textId="77777777" w:rsidTr="000648A0">
        <w:tc>
          <w:tcPr>
            <w:tcW w:w="822" w:type="dxa"/>
          </w:tcPr>
          <w:p w14:paraId="25A83416" w14:textId="77777777" w:rsidR="00985A5F" w:rsidRPr="00C636CE" w:rsidRDefault="00985A5F" w:rsidP="000648A0">
            <w:pPr>
              <w:pStyle w:val="BodytextAgency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</w:tcPr>
          <w:p w14:paraId="40E2E411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Potential toxicities</w:t>
            </w:r>
          </w:p>
        </w:tc>
        <w:tc>
          <w:tcPr>
            <w:tcW w:w="4820" w:type="dxa"/>
          </w:tcPr>
          <w:p w14:paraId="5B54433B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Planned risk minimization measures</w:t>
            </w:r>
          </w:p>
        </w:tc>
      </w:tr>
      <w:tr w:rsidR="00985A5F" w:rsidRPr="00C636CE" w14:paraId="031C069F" w14:textId="77777777" w:rsidTr="000648A0">
        <w:tc>
          <w:tcPr>
            <w:tcW w:w="9351" w:type="dxa"/>
            <w:gridSpan w:val="3"/>
            <w:shd w:val="clear" w:color="auto" w:fill="D9D9D9" w:themeFill="background1" w:themeFillShade="D9"/>
          </w:tcPr>
          <w:p w14:paraId="129BEE92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Therapeutic scheme 1 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85A5F" w:rsidRPr="00C636CE" w14:paraId="0FBAB994" w14:textId="77777777" w:rsidTr="000648A0">
        <w:tc>
          <w:tcPr>
            <w:tcW w:w="822" w:type="dxa"/>
          </w:tcPr>
          <w:p w14:paraId="6536C259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</w:tcPr>
          <w:p w14:paraId="00CAC035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7D3C5CA2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0B1C8F76" w14:textId="77777777" w:rsidTr="000648A0">
        <w:tc>
          <w:tcPr>
            <w:tcW w:w="822" w:type="dxa"/>
          </w:tcPr>
          <w:p w14:paraId="096E120D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5EB72170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328A9FAD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3A674EE0" w14:textId="77777777" w:rsidTr="000648A0">
        <w:tc>
          <w:tcPr>
            <w:tcW w:w="822" w:type="dxa"/>
          </w:tcPr>
          <w:p w14:paraId="61B84CA6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766171A4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13518BA7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2D6FB038" w14:textId="77777777" w:rsidTr="000648A0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849AC9C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Therapeutic scheme 2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985A5F" w:rsidRPr="00C636CE" w14:paraId="581059A6" w14:textId="77777777" w:rsidTr="000648A0">
        <w:tc>
          <w:tcPr>
            <w:tcW w:w="822" w:type="dxa"/>
          </w:tcPr>
          <w:p w14:paraId="30C81C20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07EBD1EB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7CE0D31F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18A6FE00" w14:textId="77777777" w:rsidTr="000648A0">
        <w:tc>
          <w:tcPr>
            <w:tcW w:w="822" w:type="dxa"/>
          </w:tcPr>
          <w:p w14:paraId="064C2C3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33491DF0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170E3F81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1A1BECAF" w14:textId="77777777" w:rsidTr="000648A0">
        <w:tc>
          <w:tcPr>
            <w:tcW w:w="822" w:type="dxa"/>
          </w:tcPr>
          <w:p w14:paraId="596AFA13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78088DF4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7B3ACEC9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C53AC33" w14:textId="77777777" w:rsidR="00985A5F" w:rsidRPr="00C636CE" w:rsidRDefault="00985A5F" w:rsidP="00BC3B9D">
      <w:pPr>
        <w:pStyle w:val="BodytextAgency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101E3F6" w14:textId="77777777" w:rsidR="00CA7692" w:rsidRPr="00CA7692" w:rsidRDefault="00985A5F" w:rsidP="00CA7692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 xml:space="preserve">The eligibility and non-eligibility criteria planned in the protocol </w:t>
      </w:r>
      <w:r w:rsidR="00CA7692">
        <w:rPr>
          <w:rFonts w:ascii="Arial" w:hAnsi="Arial" w:cs="Arial"/>
          <w:b/>
          <w:sz w:val="22"/>
          <w:szCs w:val="22"/>
        </w:rPr>
        <w:t>are</w:t>
      </w:r>
      <w:r w:rsidRPr="004670DA">
        <w:rPr>
          <w:rFonts w:ascii="Arial" w:hAnsi="Arial" w:cs="Arial"/>
          <w:b/>
          <w:sz w:val="22"/>
          <w:szCs w:val="22"/>
        </w:rPr>
        <w:t xml:space="preserve"> in accordance with the recommendations detailed in the documents provided in support of the clinical trial request f</w:t>
      </w:r>
      <w:r w:rsidR="00BC3B9D" w:rsidRPr="004670DA">
        <w:rPr>
          <w:rFonts w:ascii="Arial" w:hAnsi="Arial" w:cs="Arial"/>
          <w:b/>
          <w:sz w:val="22"/>
          <w:szCs w:val="22"/>
        </w:rPr>
        <w:t>or authorization</w:t>
      </w:r>
      <w:r w:rsidR="000579CA" w:rsidRPr="004670DA">
        <w:rPr>
          <w:rFonts w:ascii="Arial" w:hAnsi="Arial" w:cs="Arial"/>
          <w:b/>
          <w:sz w:val="22"/>
          <w:szCs w:val="22"/>
        </w:rPr>
        <w:t xml:space="preserve"> </w:t>
      </w:r>
      <w:r w:rsidR="00CA7692">
        <w:rPr>
          <w:rFonts w:ascii="Arial" w:hAnsi="Arial" w:cs="Arial"/>
          <w:b/>
          <w:sz w:val="22"/>
          <w:szCs w:val="22"/>
        </w:rPr>
        <w:t xml:space="preserve">(IB / </w:t>
      </w:r>
      <w:proofErr w:type="spellStart"/>
      <w:r w:rsidR="00CA7692">
        <w:rPr>
          <w:rFonts w:ascii="Arial" w:hAnsi="Arial" w:cs="Arial"/>
          <w:b/>
          <w:sz w:val="22"/>
          <w:szCs w:val="22"/>
        </w:rPr>
        <w:t>SmPC</w:t>
      </w:r>
      <w:proofErr w:type="spellEnd"/>
      <w:r w:rsidR="00CA7692">
        <w:rPr>
          <w:rFonts w:ascii="Arial" w:hAnsi="Arial" w:cs="Arial"/>
          <w:b/>
          <w:sz w:val="22"/>
          <w:szCs w:val="22"/>
        </w:rPr>
        <w:t>):</w:t>
      </w:r>
      <w:r w:rsidR="00CA7692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Yes</w:t>
      </w:r>
      <w:r w:rsidR="00CA7692" w:rsidRPr="007D65DF">
        <w:rPr>
          <w:rFonts w:ascii="Arial" w:hAnsi="Arial" w:cs="Arial"/>
          <w:sz w:val="20"/>
          <w:szCs w:val="20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No</w:t>
      </w:r>
    </w:p>
    <w:p w14:paraId="7093407C" w14:textId="77777777" w:rsidR="00985A5F" w:rsidRPr="004670DA" w:rsidRDefault="00985A5F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670DA">
        <w:rPr>
          <w:rFonts w:ascii="Arial" w:hAnsi="Arial" w:cs="Arial"/>
          <w:sz w:val="20"/>
          <w:szCs w:val="20"/>
          <w:lang w:val="en-US"/>
        </w:rPr>
        <w:t xml:space="preserve">Any discrepancy is to be justified below: </w:t>
      </w:r>
    </w:p>
    <w:p w14:paraId="5C1DD972" w14:textId="77777777" w:rsidR="004670DA" w:rsidRPr="004670DA" w:rsidRDefault="004670DA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02BC2C2" w14:textId="77777777" w:rsidR="00985A5F" w:rsidRPr="004670DA" w:rsidRDefault="00985A5F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29DB45E0" w14:textId="2A27F5A0" w:rsidR="00CA7692" w:rsidRDefault="00985A5F" w:rsidP="00CA7692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>The safety monitoring scheduled in the protocol (including type</w:t>
      </w:r>
      <w:r w:rsidR="00CA7692">
        <w:rPr>
          <w:rFonts w:ascii="Arial" w:hAnsi="Arial" w:cs="Arial"/>
          <w:b/>
          <w:sz w:val="22"/>
          <w:szCs w:val="22"/>
        </w:rPr>
        <w:t xml:space="preserve"> and frequency of examination) </w:t>
      </w:r>
      <w:r w:rsidR="00636A90">
        <w:rPr>
          <w:rFonts w:ascii="Arial" w:hAnsi="Arial" w:cs="Arial"/>
          <w:b/>
          <w:sz w:val="22"/>
          <w:szCs w:val="22"/>
        </w:rPr>
        <w:t xml:space="preserve">is </w:t>
      </w:r>
      <w:r w:rsidRPr="004670DA">
        <w:rPr>
          <w:rFonts w:ascii="Arial" w:hAnsi="Arial" w:cs="Arial"/>
          <w:b/>
          <w:sz w:val="22"/>
          <w:szCs w:val="22"/>
        </w:rPr>
        <w:t>in accordance with the recommendations detailed in the documents provided in support of the clinical trial request f</w:t>
      </w:r>
      <w:r w:rsidR="00CA7692">
        <w:rPr>
          <w:rFonts w:ascii="Arial" w:hAnsi="Arial" w:cs="Arial"/>
          <w:b/>
          <w:sz w:val="22"/>
          <w:szCs w:val="22"/>
        </w:rPr>
        <w:t xml:space="preserve">or authorization (IB / </w:t>
      </w:r>
      <w:proofErr w:type="spellStart"/>
      <w:r w:rsidR="00CA7692">
        <w:rPr>
          <w:rFonts w:ascii="Arial" w:hAnsi="Arial" w:cs="Arial"/>
          <w:b/>
          <w:sz w:val="22"/>
          <w:szCs w:val="22"/>
        </w:rPr>
        <w:t>SmPC</w:t>
      </w:r>
      <w:proofErr w:type="spellEnd"/>
      <w:r w:rsidR="00CA7692">
        <w:rPr>
          <w:rFonts w:ascii="Arial" w:hAnsi="Arial" w:cs="Arial"/>
          <w:b/>
          <w:sz w:val="22"/>
          <w:szCs w:val="22"/>
        </w:rPr>
        <w:t xml:space="preserve">): </w:t>
      </w:r>
    </w:p>
    <w:p w14:paraId="5C145B19" w14:textId="77777777" w:rsidR="00CA7692" w:rsidRPr="00CA7692" w:rsidRDefault="00CA7692" w:rsidP="00CA7692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Pr="007D65DF">
        <w:rPr>
          <w:rFonts w:ascii="Arial" w:hAnsi="Arial" w:cs="Arial"/>
          <w:sz w:val="20"/>
          <w:szCs w:val="20"/>
        </w:rPr>
        <w:tab/>
        <w:t>Yes</w:t>
      </w:r>
      <w:r w:rsidRPr="007D65DF">
        <w:rPr>
          <w:rFonts w:ascii="Arial" w:hAnsi="Arial" w:cs="Arial"/>
          <w:sz w:val="20"/>
          <w:szCs w:val="20"/>
        </w:rPr>
        <w:tab/>
      </w: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Pr="007D65DF">
        <w:rPr>
          <w:rFonts w:ascii="Arial" w:hAnsi="Arial" w:cs="Arial"/>
          <w:sz w:val="20"/>
          <w:szCs w:val="20"/>
        </w:rPr>
        <w:tab/>
        <w:t>No</w:t>
      </w:r>
    </w:p>
    <w:p w14:paraId="13F7A334" w14:textId="77777777" w:rsidR="00985A5F" w:rsidRDefault="00985A5F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lastRenderedPageBreak/>
        <w:t xml:space="preserve">Any discrepancy (in terms of type and/or frequency of examination) is to be justified below: </w:t>
      </w:r>
    </w:p>
    <w:p w14:paraId="1E3CC28E" w14:textId="77777777" w:rsidR="004670DA" w:rsidRPr="004670DA" w:rsidRDefault="004670DA" w:rsidP="004670DA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C009210" w14:textId="77777777" w:rsidR="00985A5F" w:rsidRPr="00C636CE" w:rsidRDefault="00985A5F" w:rsidP="00BC3B9D">
      <w:pPr>
        <w:rPr>
          <w:rFonts w:ascii="Arial" w:hAnsi="Arial" w:cs="Arial"/>
          <w:sz w:val="22"/>
          <w:szCs w:val="22"/>
          <w:lang w:val="en-US"/>
        </w:rPr>
      </w:pPr>
    </w:p>
    <w:p w14:paraId="5CF0266F" w14:textId="77777777" w:rsidR="00985A5F" w:rsidRPr="004670DA" w:rsidRDefault="00985A5F" w:rsidP="004670DA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 xml:space="preserve">Sampling volume </w:t>
      </w:r>
    </w:p>
    <w:p w14:paraId="03FF5A21" w14:textId="77777777" w:rsidR="00985A5F" w:rsidRDefault="00985A5F" w:rsidP="005D3827">
      <w:pPr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Indicate the vol</w:t>
      </w:r>
      <w:r w:rsidR="005D3827">
        <w:rPr>
          <w:rFonts w:ascii="Arial" w:hAnsi="Arial" w:cs="Arial"/>
          <w:sz w:val="20"/>
          <w:szCs w:val="20"/>
          <w:lang w:val="en-US"/>
        </w:rPr>
        <w:t xml:space="preserve">ume of sampling at each visit: </w:t>
      </w:r>
    </w:p>
    <w:p w14:paraId="76314361" w14:textId="77777777" w:rsidR="005D3827" w:rsidRDefault="005D3827" w:rsidP="005D3827">
      <w:pPr>
        <w:rPr>
          <w:rFonts w:ascii="Arial" w:hAnsi="Arial" w:cs="Arial"/>
          <w:sz w:val="20"/>
          <w:szCs w:val="20"/>
          <w:lang w:val="en-US"/>
        </w:rPr>
      </w:pPr>
    </w:p>
    <w:p w14:paraId="5AF2E48F" w14:textId="77777777" w:rsidR="005D3827" w:rsidRPr="005D3827" w:rsidRDefault="005D3827" w:rsidP="005D382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9923" w:type="dxa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5D3827" w:rsidRPr="005D3827" w14:paraId="68AFB252" w14:textId="77777777" w:rsidTr="005D3827">
        <w:tc>
          <w:tcPr>
            <w:tcW w:w="9923" w:type="dxa"/>
            <w:shd w:val="clear" w:color="auto" w:fill="A8D08D" w:themeFill="accent6" w:themeFillTint="99"/>
          </w:tcPr>
          <w:p w14:paraId="333739C3" w14:textId="77777777" w:rsidR="005D3827" w:rsidRPr="005D3827" w:rsidRDefault="005D3827" w:rsidP="00E71D2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5D3827">
              <w:rPr>
                <w:rFonts w:ascii="Arial" w:hAnsi="Arial" w:cs="Arial"/>
                <w:b/>
                <w:sz w:val="28"/>
                <w:szCs w:val="24"/>
              </w:rPr>
              <w:t>Associated medications</w:t>
            </w:r>
          </w:p>
        </w:tc>
      </w:tr>
    </w:tbl>
    <w:p w14:paraId="3758F4BE" w14:textId="77777777" w:rsidR="005D3827" w:rsidRPr="005D3827" w:rsidRDefault="005D3827" w:rsidP="005D3827">
      <w:pPr>
        <w:jc w:val="both"/>
        <w:rPr>
          <w:rFonts w:ascii="Arial" w:hAnsi="Arial" w:cs="Arial"/>
          <w:sz w:val="22"/>
          <w:szCs w:val="22"/>
        </w:rPr>
      </w:pPr>
    </w:p>
    <w:p w14:paraId="6AB1E7A6" w14:textId="77777777" w:rsidR="00985A5F" w:rsidRDefault="00985A5F" w:rsidP="005D3827">
      <w:pPr>
        <w:jc w:val="both"/>
        <w:rPr>
          <w:rFonts w:ascii="Arial" w:hAnsi="Arial" w:cs="Arial"/>
          <w:b/>
          <w:sz w:val="22"/>
          <w:szCs w:val="22"/>
        </w:rPr>
      </w:pPr>
      <w:r w:rsidRPr="005D3827">
        <w:rPr>
          <w:rFonts w:ascii="Arial" w:hAnsi="Arial" w:cs="Arial"/>
          <w:b/>
          <w:sz w:val="22"/>
          <w:szCs w:val="22"/>
        </w:rPr>
        <w:t xml:space="preserve">Description of planned auxiliary medicinal products </w:t>
      </w:r>
    </w:p>
    <w:p w14:paraId="4610C836" w14:textId="77777777" w:rsidR="00D13CE9" w:rsidRPr="00D13CE9" w:rsidRDefault="00D13CE9" w:rsidP="005D382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985A5F" w:rsidRPr="00D13CE9" w14:paraId="1686FC38" w14:textId="77777777" w:rsidTr="00D13CE9">
        <w:tc>
          <w:tcPr>
            <w:tcW w:w="4390" w:type="dxa"/>
            <w:shd w:val="clear" w:color="auto" w:fill="D9D9D9" w:themeFill="background1" w:themeFillShade="D9"/>
          </w:tcPr>
          <w:p w14:paraId="0CDD9198" w14:textId="77777777" w:rsidR="00985A5F" w:rsidRPr="00D13CE9" w:rsidRDefault="00985A5F" w:rsidP="000648A0">
            <w:pPr>
              <w:pStyle w:val="BodytextAgency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3C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Auxiliary medicinal product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B271CC2" w14:textId="77777777" w:rsidR="00985A5F" w:rsidRPr="00D13CE9" w:rsidRDefault="00985A5F" w:rsidP="000648A0">
            <w:pPr>
              <w:pStyle w:val="BodytextAgenc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3C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Indication </w:t>
            </w:r>
          </w:p>
        </w:tc>
      </w:tr>
      <w:tr w:rsidR="00985A5F" w:rsidRPr="00C636CE" w14:paraId="53C98125" w14:textId="77777777" w:rsidTr="000648A0">
        <w:trPr>
          <w:trHeight w:val="470"/>
        </w:trPr>
        <w:tc>
          <w:tcPr>
            <w:tcW w:w="4390" w:type="dxa"/>
          </w:tcPr>
          <w:p w14:paraId="5386BD9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Treatment X</w:t>
            </w:r>
          </w:p>
        </w:tc>
        <w:tc>
          <w:tcPr>
            <w:tcW w:w="5386" w:type="dxa"/>
            <w:vAlign w:val="center"/>
          </w:tcPr>
          <w:p w14:paraId="73245478" w14:textId="77777777" w:rsidR="00985A5F" w:rsidRPr="00C636CE" w:rsidRDefault="00985A5F" w:rsidP="000648A0">
            <w:pPr>
              <w:jc w:val="center"/>
              <w:rPr>
                <w:rFonts w:ascii="Arial" w:eastAsia="Verdana" w:hAnsi="Arial" w:cs="Arial"/>
                <w:i/>
                <w:sz w:val="20"/>
                <w:szCs w:val="20"/>
                <w:lang w:val="en-US" w:eastAsia="en-GB"/>
              </w:rPr>
            </w:pPr>
          </w:p>
        </w:tc>
      </w:tr>
      <w:tr w:rsidR="00985A5F" w:rsidRPr="00C636CE" w14:paraId="73BC281F" w14:textId="77777777" w:rsidTr="000648A0">
        <w:trPr>
          <w:trHeight w:val="470"/>
        </w:trPr>
        <w:tc>
          <w:tcPr>
            <w:tcW w:w="4390" w:type="dxa"/>
          </w:tcPr>
          <w:p w14:paraId="746C4487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Treatment Y</w:t>
            </w:r>
          </w:p>
        </w:tc>
        <w:tc>
          <w:tcPr>
            <w:tcW w:w="5386" w:type="dxa"/>
            <w:vAlign w:val="center"/>
          </w:tcPr>
          <w:p w14:paraId="788DD1F2" w14:textId="77777777" w:rsidR="00985A5F" w:rsidRPr="00C636CE" w:rsidRDefault="00985A5F" w:rsidP="000648A0">
            <w:pPr>
              <w:jc w:val="center"/>
              <w:rPr>
                <w:rFonts w:ascii="Arial" w:eastAsia="Verdana" w:hAnsi="Arial" w:cs="Arial"/>
                <w:i/>
                <w:sz w:val="20"/>
                <w:szCs w:val="20"/>
                <w:lang w:val="en-US" w:eastAsia="en-GB"/>
              </w:rPr>
            </w:pPr>
          </w:p>
        </w:tc>
      </w:tr>
      <w:tr w:rsidR="00985A5F" w:rsidRPr="00C636CE" w14:paraId="6577529D" w14:textId="77777777" w:rsidTr="000648A0">
        <w:tc>
          <w:tcPr>
            <w:tcW w:w="4390" w:type="dxa"/>
          </w:tcPr>
          <w:p w14:paraId="145C2D2B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2F3D807F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85A5F" w:rsidRPr="00C636CE" w14:paraId="6AFF3BEA" w14:textId="77777777" w:rsidTr="000648A0">
        <w:tc>
          <w:tcPr>
            <w:tcW w:w="4390" w:type="dxa"/>
          </w:tcPr>
          <w:p w14:paraId="2DA94001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51094094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CAA6B27" w14:textId="77777777" w:rsidR="00985A5F" w:rsidRPr="00C636CE" w:rsidRDefault="00985A5F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0DDADC8" w14:textId="77777777" w:rsidR="00D13CE9" w:rsidRPr="00D13CE9" w:rsidRDefault="00D13CE9" w:rsidP="00D13CE9">
      <w:pPr>
        <w:jc w:val="both"/>
        <w:rPr>
          <w:rFonts w:ascii="Arial" w:hAnsi="Arial" w:cs="Arial"/>
          <w:sz w:val="20"/>
          <w:szCs w:val="22"/>
        </w:rPr>
      </w:pPr>
    </w:p>
    <w:p w14:paraId="236099BD" w14:textId="77777777" w:rsidR="00985A5F" w:rsidRPr="00D13CE9" w:rsidRDefault="00D13CE9" w:rsidP="00D13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C3B9D" w:rsidRPr="00D13CE9">
        <w:rPr>
          <w:rFonts w:ascii="Arial" w:hAnsi="Arial" w:cs="Arial"/>
          <w:b/>
          <w:sz w:val="22"/>
          <w:szCs w:val="22"/>
        </w:rPr>
        <w:t>oncomitant therapies</w:t>
      </w:r>
    </w:p>
    <w:p w14:paraId="4BF6B775" w14:textId="77777777" w:rsidR="00CA7692" w:rsidRPr="00CA7692" w:rsidRDefault="00985A5F" w:rsidP="00CA7692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The planned concomitant therapies (permitted and prohibited) </w:t>
      </w:r>
      <w:r w:rsidR="000414E3">
        <w:rPr>
          <w:rFonts w:ascii="Arial" w:hAnsi="Arial" w:cs="Arial"/>
          <w:sz w:val="20"/>
          <w:szCs w:val="20"/>
          <w:lang w:val="en-US"/>
        </w:rPr>
        <w:t>are</w:t>
      </w:r>
      <w:r w:rsidRPr="00C636CE">
        <w:rPr>
          <w:rFonts w:ascii="Arial" w:hAnsi="Arial" w:cs="Arial"/>
          <w:sz w:val="20"/>
          <w:szCs w:val="20"/>
          <w:lang w:val="en-US"/>
        </w:rPr>
        <w:t xml:space="preserve"> in accordance with the recommendations detailed in the documents provided in support of the clinical trial request for</w:t>
      </w:r>
      <w:r w:rsidR="00CA7692">
        <w:rPr>
          <w:rFonts w:ascii="Arial" w:hAnsi="Arial" w:cs="Arial"/>
          <w:sz w:val="20"/>
          <w:szCs w:val="20"/>
          <w:lang w:val="en-US"/>
        </w:rPr>
        <w:t xml:space="preserve"> authorization (IB / </w:t>
      </w:r>
      <w:proofErr w:type="spellStart"/>
      <w:r w:rsidR="00CA7692">
        <w:rPr>
          <w:rFonts w:ascii="Arial" w:hAnsi="Arial" w:cs="Arial"/>
          <w:sz w:val="20"/>
          <w:szCs w:val="20"/>
          <w:lang w:val="en-US"/>
        </w:rPr>
        <w:t>SmPC</w:t>
      </w:r>
      <w:proofErr w:type="spellEnd"/>
      <w:r w:rsidR="00CA7692">
        <w:rPr>
          <w:rFonts w:ascii="Arial" w:hAnsi="Arial" w:cs="Arial"/>
          <w:sz w:val="20"/>
          <w:szCs w:val="20"/>
          <w:lang w:val="en-US"/>
        </w:rPr>
        <w:t>):</w:t>
      </w:r>
      <w:r w:rsidR="00CA7692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Yes</w:t>
      </w:r>
      <w:r w:rsidR="00CA7692" w:rsidRPr="007D65DF">
        <w:rPr>
          <w:rFonts w:ascii="Arial" w:hAnsi="Arial" w:cs="Arial"/>
          <w:sz w:val="20"/>
          <w:szCs w:val="20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No</w:t>
      </w:r>
    </w:p>
    <w:p w14:paraId="52E8EE80" w14:textId="77777777" w:rsidR="00985A5F" w:rsidRDefault="00985A5F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Any discrepancy is to be justified below:</w:t>
      </w:r>
    </w:p>
    <w:p w14:paraId="4D128D06" w14:textId="77777777" w:rsidR="00D13CE9" w:rsidRPr="00C636CE" w:rsidRDefault="00D13CE9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BB907EE" w14:textId="77777777" w:rsidR="00985A5F" w:rsidRPr="00C636CE" w:rsidRDefault="00985A5F" w:rsidP="00BC3B9D">
      <w:pPr>
        <w:pStyle w:val="BodytextAgency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Style w:val="Grilledutableau"/>
        <w:tblW w:w="9923" w:type="dxa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D13CE9" w:rsidRPr="00D13CE9" w14:paraId="0660130C" w14:textId="77777777" w:rsidTr="00D13CE9">
        <w:tc>
          <w:tcPr>
            <w:tcW w:w="9923" w:type="dxa"/>
            <w:shd w:val="clear" w:color="auto" w:fill="A8D08D" w:themeFill="accent6" w:themeFillTint="99"/>
          </w:tcPr>
          <w:p w14:paraId="64720CC0" w14:textId="77777777" w:rsidR="00D13CE9" w:rsidRPr="00D13CE9" w:rsidRDefault="00D13CE9" w:rsidP="00E71D2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D13CE9">
              <w:rPr>
                <w:rFonts w:ascii="Arial" w:hAnsi="Arial" w:cs="Arial"/>
                <w:b/>
                <w:sz w:val="28"/>
                <w:szCs w:val="24"/>
              </w:rPr>
              <w:t>Conditions of use</w:t>
            </w:r>
          </w:p>
        </w:tc>
      </w:tr>
    </w:tbl>
    <w:p w14:paraId="2EC7590D" w14:textId="77777777" w:rsidR="00BC3B9D" w:rsidRPr="00D13CE9" w:rsidRDefault="00BC3B9D" w:rsidP="00D13CE9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B00936" w14:textId="5A06CF7E" w:rsidR="000414E3" w:rsidRPr="00CA7692" w:rsidRDefault="00985A5F" w:rsidP="000414E3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The patient management planned in the protocol in case of toxicity (toxicities management, guidelines for dose modifications, including reductions, delays, interruptions, and discontinuation) </w:t>
      </w:r>
      <w:r w:rsidR="00636A90">
        <w:rPr>
          <w:rFonts w:ascii="Arial" w:hAnsi="Arial" w:cs="Arial"/>
          <w:sz w:val="20"/>
          <w:szCs w:val="20"/>
          <w:lang w:val="en-US"/>
        </w:rPr>
        <w:t xml:space="preserve">is </w:t>
      </w:r>
      <w:r w:rsidRPr="00C636CE">
        <w:rPr>
          <w:rFonts w:ascii="Arial" w:hAnsi="Arial" w:cs="Arial"/>
          <w:sz w:val="20"/>
          <w:szCs w:val="20"/>
          <w:lang w:val="en-US"/>
        </w:rPr>
        <w:t>in accordance with the recommendations detailed in the documents provided in support of the clinical trial request f</w:t>
      </w:r>
      <w:r w:rsidR="000414E3">
        <w:rPr>
          <w:rFonts w:ascii="Arial" w:hAnsi="Arial" w:cs="Arial"/>
          <w:sz w:val="20"/>
          <w:szCs w:val="20"/>
          <w:lang w:val="en-US"/>
        </w:rPr>
        <w:t xml:space="preserve">or authorization (IB / </w:t>
      </w:r>
      <w:proofErr w:type="spellStart"/>
      <w:r w:rsidR="000414E3">
        <w:rPr>
          <w:rFonts w:ascii="Arial" w:hAnsi="Arial" w:cs="Arial"/>
          <w:sz w:val="20"/>
          <w:szCs w:val="20"/>
          <w:lang w:val="en-US"/>
        </w:rPr>
        <w:t>SmPC</w:t>
      </w:r>
      <w:proofErr w:type="spellEnd"/>
      <w:r w:rsidR="000414E3">
        <w:rPr>
          <w:rFonts w:ascii="Arial" w:hAnsi="Arial" w:cs="Arial"/>
          <w:sz w:val="20"/>
          <w:szCs w:val="20"/>
          <w:lang w:val="en-US"/>
        </w:rPr>
        <w:t xml:space="preserve">): </w:t>
      </w:r>
      <w:r w:rsidR="000414E3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="000414E3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4E3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0414E3" w:rsidRPr="007D65DF">
        <w:rPr>
          <w:rFonts w:ascii="Arial" w:hAnsi="Arial" w:cs="Arial"/>
          <w:sz w:val="20"/>
          <w:szCs w:val="20"/>
        </w:rPr>
        <w:fldChar w:fldCharType="end"/>
      </w:r>
      <w:r w:rsidR="000414E3" w:rsidRPr="007D65DF">
        <w:rPr>
          <w:rFonts w:ascii="Arial" w:hAnsi="Arial" w:cs="Arial"/>
          <w:sz w:val="20"/>
          <w:szCs w:val="20"/>
        </w:rPr>
        <w:tab/>
        <w:t>Yes</w:t>
      </w:r>
      <w:r w:rsidR="000414E3" w:rsidRPr="007D65DF">
        <w:rPr>
          <w:rFonts w:ascii="Arial" w:hAnsi="Arial" w:cs="Arial"/>
          <w:sz w:val="20"/>
          <w:szCs w:val="20"/>
        </w:rPr>
        <w:tab/>
      </w:r>
      <w:r w:rsidR="000414E3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4E3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E35BDD">
        <w:rPr>
          <w:rFonts w:ascii="Arial" w:hAnsi="Arial" w:cs="Arial"/>
          <w:sz w:val="20"/>
          <w:szCs w:val="20"/>
        </w:rPr>
      </w:r>
      <w:r w:rsidR="00E35BDD">
        <w:rPr>
          <w:rFonts w:ascii="Arial" w:hAnsi="Arial" w:cs="Arial"/>
          <w:sz w:val="20"/>
          <w:szCs w:val="20"/>
        </w:rPr>
        <w:fldChar w:fldCharType="separate"/>
      </w:r>
      <w:r w:rsidR="000414E3" w:rsidRPr="007D65DF">
        <w:rPr>
          <w:rFonts w:ascii="Arial" w:hAnsi="Arial" w:cs="Arial"/>
          <w:sz w:val="20"/>
          <w:szCs w:val="20"/>
        </w:rPr>
        <w:fldChar w:fldCharType="end"/>
      </w:r>
      <w:r w:rsidR="000414E3" w:rsidRPr="007D65DF">
        <w:rPr>
          <w:rFonts w:ascii="Arial" w:hAnsi="Arial" w:cs="Arial"/>
          <w:sz w:val="20"/>
          <w:szCs w:val="20"/>
        </w:rPr>
        <w:tab/>
        <w:t>No</w:t>
      </w:r>
    </w:p>
    <w:p w14:paraId="6C5E2D03" w14:textId="77777777" w:rsidR="00985A5F" w:rsidRPr="00C636CE" w:rsidRDefault="00985A5F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Any discrepancy is to be justified below:</w:t>
      </w:r>
    </w:p>
    <w:p w14:paraId="73F1C878" w14:textId="77777777" w:rsidR="000579CA" w:rsidRPr="00C636CE" w:rsidRDefault="000579CA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DA49184" w14:textId="77777777" w:rsidR="002737CC" w:rsidRDefault="002737CC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D6F3A69" w14:textId="77777777" w:rsidR="000414E3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F20B698" w14:textId="77777777" w:rsidR="000414E3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CE27B0F" w14:textId="77777777" w:rsidR="000414E3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797E462" w14:textId="77777777" w:rsidR="000414E3" w:rsidRPr="00C636CE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921800F" w14:textId="77777777" w:rsidR="002737CC" w:rsidRPr="00C636CE" w:rsidRDefault="002737CC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420"/>
        <w:gridCol w:w="4666"/>
      </w:tblGrid>
      <w:tr w:rsidR="002737CC" w:rsidRPr="00C636CE" w14:paraId="226850F5" w14:textId="77777777" w:rsidTr="00D13CE9">
        <w:trPr>
          <w:cantSplit/>
          <w:trHeight w:val="535"/>
        </w:trPr>
        <w:tc>
          <w:tcPr>
            <w:tcW w:w="9776" w:type="dxa"/>
            <w:gridSpan w:val="3"/>
            <w:vAlign w:val="center"/>
          </w:tcPr>
          <w:p w14:paraId="353A8E0D" w14:textId="77777777" w:rsidR="002737CC" w:rsidRPr="00C636CE" w:rsidRDefault="002737CC" w:rsidP="002737CC">
            <w:pPr>
              <w:pStyle w:val="Titre4"/>
              <w:jc w:val="both"/>
              <w:rPr>
                <w:rFonts w:ascii="Arial" w:hAnsi="Arial"/>
                <w:bCs w:val="0"/>
                <w:i w:val="0"/>
                <w:sz w:val="20"/>
                <w:szCs w:val="20"/>
                <w:lang w:val="en-US"/>
              </w:rPr>
            </w:pPr>
            <w:r w:rsidRPr="00C636CE">
              <w:rPr>
                <w:rFonts w:ascii="Arial" w:hAnsi="Arial"/>
                <w:i w:val="0"/>
                <w:color w:val="222222"/>
                <w:sz w:val="20"/>
                <w:szCs w:val="20"/>
                <w:lang w:val="en"/>
              </w:rPr>
              <w:t>I hereby certify that the information provided in this document is accurate and consistent with the constituent elements of the CT application and attached to this document</w:t>
            </w:r>
          </w:p>
        </w:tc>
      </w:tr>
      <w:tr w:rsidR="002737CC" w:rsidRPr="00C636CE" w14:paraId="3B8F028C" w14:textId="77777777" w:rsidTr="00D13CE9">
        <w:trPr>
          <w:cantSplit/>
          <w:trHeight w:val="285"/>
        </w:trPr>
        <w:tc>
          <w:tcPr>
            <w:tcW w:w="1690" w:type="dxa"/>
            <w:vMerge w:val="restart"/>
          </w:tcPr>
          <w:p w14:paraId="16F67E61" w14:textId="77777777" w:rsidR="002737CC" w:rsidRPr="00C636CE" w:rsidRDefault="002737CC" w:rsidP="00882F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 xml:space="preserve">Do it : 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95B0BA2" w14:textId="77777777" w:rsidR="002737CC" w:rsidRPr="00C636CE" w:rsidRDefault="002737CC" w:rsidP="002737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 of the signatory</w:t>
            </w:r>
          </w:p>
        </w:tc>
        <w:tc>
          <w:tcPr>
            <w:tcW w:w="4666" w:type="dxa"/>
            <w:vAlign w:val="center"/>
          </w:tcPr>
          <w:p w14:paraId="04DA08C4" w14:textId="77777777" w:rsidR="002737CC" w:rsidRPr="00C636CE" w:rsidRDefault="002737CC" w:rsidP="00882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37CC" w:rsidRPr="00C636CE" w14:paraId="5386F670" w14:textId="77777777" w:rsidTr="00D13CE9">
        <w:trPr>
          <w:cantSplit/>
          <w:trHeight w:val="1126"/>
        </w:trPr>
        <w:tc>
          <w:tcPr>
            <w:tcW w:w="1690" w:type="dxa"/>
            <w:vMerge/>
          </w:tcPr>
          <w:p w14:paraId="7861894D" w14:textId="77777777" w:rsidR="002737CC" w:rsidRPr="00C636CE" w:rsidRDefault="002737CC" w:rsidP="00882F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2"/>
          </w:tcPr>
          <w:p w14:paraId="50DD4403" w14:textId="77777777" w:rsidR="002737CC" w:rsidRPr="00C636CE" w:rsidRDefault="002737CC" w:rsidP="00882F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A90E3C" w14:textId="77777777" w:rsidR="002737CC" w:rsidRPr="00C636CE" w:rsidRDefault="002737CC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94150D" w14:textId="77777777" w:rsidR="000579CA" w:rsidRPr="00C636CE" w:rsidRDefault="00B5068B" w:rsidP="007D540A">
      <w:pPr>
        <w:pStyle w:val="BodytextAgency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636CE">
        <w:rPr>
          <w:rFonts w:ascii="Arial" w:hAnsi="Arial" w:cs="Arial"/>
          <w:b/>
          <w:sz w:val="24"/>
          <w:szCs w:val="24"/>
          <w:lang w:val="en-US"/>
        </w:rPr>
        <w:t>*       *</w:t>
      </w:r>
    </w:p>
    <w:p w14:paraId="0EF853F1" w14:textId="77777777" w:rsidR="001D214F" w:rsidRPr="00C636CE" w:rsidRDefault="00B5068B" w:rsidP="007D540A">
      <w:pPr>
        <w:spacing w:after="160" w:line="259" w:lineRule="auto"/>
        <w:jc w:val="center"/>
        <w:rPr>
          <w:rFonts w:ascii="Arial" w:hAnsi="Arial" w:cs="Arial"/>
          <w:b/>
          <w:color w:val="7030A0"/>
          <w:sz w:val="20"/>
          <w:szCs w:val="20"/>
          <w:lang w:val="en-US"/>
        </w:rPr>
      </w:pPr>
      <w:r w:rsidRPr="00C636CE">
        <w:rPr>
          <w:rFonts w:ascii="Arial" w:hAnsi="Arial" w:cs="Arial"/>
          <w:b/>
          <w:sz w:val="24"/>
          <w:szCs w:val="24"/>
          <w:lang w:val="fr-FR"/>
        </w:rPr>
        <w:t>*</w:t>
      </w:r>
    </w:p>
    <w:sectPr w:rsidR="001D214F" w:rsidRPr="00C636CE" w:rsidSect="00577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5BF2" w14:textId="77777777" w:rsidR="002767C0" w:rsidRDefault="002767C0">
      <w:r>
        <w:separator/>
      </w:r>
    </w:p>
  </w:endnote>
  <w:endnote w:type="continuationSeparator" w:id="0">
    <w:p w14:paraId="28570991" w14:textId="77777777" w:rsidR="002767C0" w:rsidRDefault="002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E3DE" w14:textId="77777777" w:rsidR="002767C0" w:rsidRDefault="002767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F315" w14:textId="77777777" w:rsidR="002767C0" w:rsidRPr="00C4094E" w:rsidRDefault="002767C0" w:rsidP="00E77537">
    <w:pPr>
      <w:pStyle w:val="FooterAgency"/>
      <w:tabs>
        <w:tab w:val="right" w:pos="9214"/>
      </w:tabs>
      <w:rPr>
        <w:rFonts w:ascii="Arial" w:hAnsi="Arial" w:cs="Arial"/>
        <w:sz w:val="18"/>
        <w:szCs w:val="18"/>
      </w:rPr>
    </w:pPr>
  </w:p>
  <w:p w14:paraId="04835263" w14:textId="6B1BC47A" w:rsidR="002767C0" w:rsidRPr="00C4094E" w:rsidRDefault="002767C0" w:rsidP="00E77537">
    <w:pPr>
      <w:pStyle w:val="FooterAgency"/>
      <w:tabs>
        <w:tab w:val="right" w:pos="9214"/>
      </w:tabs>
      <w:rPr>
        <w:rFonts w:ascii="Arial" w:hAnsi="Arial" w:cs="Arial"/>
        <w:sz w:val="18"/>
        <w:szCs w:val="18"/>
      </w:rPr>
    </w:pPr>
    <w:r w:rsidRPr="00442EC5">
      <w:rPr>
        <w:sz w:val="18"/>
        <w:szCs w:val="18"/>
      </w:rPr>
      <w:t>AEC_FOR115A_V01</w:t>
    </w:r>
    <w:r>
      <w:rPr>
        <w:sz w:val="18"/>
        <w:szCs w:val="18"/>
      </w:rPr>
      <w:t xml:space="preserve"> Fast track innovation</w:t>
    </w:r>
    <w:r w:rsidRPr="00C4094E">
      <w:rPr>
        <w:sz w:val="18"/>
        <w:szCs w:val="18"/>
      </w:rPr>
      <w:t xml:space="preserve"> – </w:t>
    </w:r>
    <w:proofErr w:type="spellStart"/>
    <w:r w:rsidRPr="00C4094E">
      <w:rPr>
        <w:sz w:val="18"/>
        <w:szCs w:val="18"/>
      </w:rPr>
      <w:t>Eudract</w:t>
    </w:r>
    <w:proofErr w:type="spellEnd"/>
    <w:r w:rsidRPr="00C4094E">
      <w:rPr>
        <w:sz w:val="18"/>
        <w:szCs w:val="18"/>
      </w:rPr>
      <w:t xml:space="preserve"> number :</w:t>
    </w:r>
    <w:r w:rsidRPr="00C4094E">
      <w:rPr>
        <w:sz w:val="18"/>
        <w:szCs w:val="18"/>
      </w:rPr>
      <w:tab/>
    </w:r>
    <w:r w:rsidRPr="00C4094E">
      <w:rPr>
        <w:rFonts w:ascii="Arial" w:hAnsi="Arial" w:cs="Arial"/>
        <w:sz w:val="18"/>
        <w:szCs w:val="18"/>
      </w:rPr>
      <w:t xml:space="preserve">Page </w:t>
    </w:r>
    <w:r w:rsidRPr="00C4094E">
      <w:rPr>
        <w:rFonts w:ascii="Arial" w:hAnsi="Arial" w:cs="Arial"/>
        <w:sz w:val="18"/>
        <w:szCs w:val="18"/>
      </w:rPr>
      <w:fldChar w:fldCharType="begin"/>
    </w:r>
    <w:r w:rsidRPr="00C4094E">
      <w:rPr>
        <w:rFonts w:ascii="Arial" w:hAnsi="Arial" w:cs="Arial"/>
        <w:sz w:val="18"/>
        <w:szCs w:val="18"/>
      </w:rPr>
      <w:instrText xml:space="preserve"> PAGE </w:instrText>
    </w:r>
    <w:r w:rsidRPr="00C4094E">
      <w:rPr>
        <w:rFonts w:ascii="Arial" w:hAnsi="Arial" w:cs="Arial"/>
        <w:sz w:val="18"/>
        <w:szCs w:val="18"/>
      </w:rPr>
      <w:fldChar w:fldCharType="separate"/>
    </w:r>
    <w:r w:rsidR="00E35BDD">
      <w:rPr>
        <w:rFonts w:ascii="Arial" w:hAnsi="Arial" w:cs="Arial"/>
        <w:noProof/>
        <w:sz w:val="18"/>
        <w:szCs w:val="18"/>
      </w:rPr>
      <w:t>14</w:t>
    </w:r>
    <w:r w:rsidRPr="00C4094E">
      <w:rPr>
        <w:rFonts w:ascii="Arial" w:hAnsi="Arial" w:cs="Arial"/>
        <w:sz w:val="18"/>
        <w:szCs w:val="18"/>
      </w:rPr>
      <w:fldChar w:fldCharType="end"/>
    </w:r>
    <w:r w:rsidRPr="00C4094E">
      <w:rPr>
        <w:rFonts w:ascii="Arial" w:hAnsi="Arial" w:cs="Arial"/>
        <w:sz w:val="18"/>
        <w:szCs w:val="18"/>
      </w:rPr>
      <w:t>/</w:t>
    </w:r>
    <w:r w:rsidRPr="00C4094E">
      <w:rPr>
        <w:rFonts w:ascii="Arial" w:hAnsi="Arial" w:cs="Arial"/>
        <w:sz w:val="18"/>
        <w:szCs w:val="18"/>
      </w:rPr>
      <w:fldChar w:fldCharType="begin"/>
    </w:r>
    <w:r w:rsidRPr="00C4094E">
      <w:rPr>
        <w:rFonts w:ascii="Arial" w:hAnsi="Arial" w:cs="Arial"/>
        <w:sz w:val="18"/>
        <w:szCs w:val="18"/>
      </w:rPr>
      <w:instrText xml:space="preserve"> NUMPAGES </w:instrText>
    </w:r>
    <w:r w:rsidRPr="00C4094E">
      <w:rPr>
        <w:rFonts w:ascii="Arial" w:hAnsi="Arial" w:cs="Arial"/>
        <w:sz w:val="18"/>
        <w:szCs w:val="18"/>
      </w:rPr>
      <w:fldChar w:fldCharType="separate"/>
    </w:r>
    <w:r w:rsidR="00E35BDD">
      <w:rPr>
        <w:rFonts w:ascii="Arial" w:hAnsi="Arial" w:cs="Arial"/>
        <w:noProof/>
        <w:sz w:val="18"/>
        <w:szCs w:val="18"/>
      </w:rPr>
      <w:t>14</w:t>
    </w:r>
    <w:r w:rsidRPr="00C4094E">
      <w:rPr>
        <w:rFonts w:ascii="Arial" w:hAnsi="Arial" w:cs="Arial"/>
        <w:sz w:val="18"/>
        <w:szCs w:val="18"/>
      </w:rPr>
      <w:fldChar w:fldCharType="end"/>
    </w:r>
  </w:p>
  <w:p w14:paraId="3CFC46B4" w14:textId="77777777" w:rsidR="002767C0" w:rsidRDefault="002767C0" w:rsidP="00E77537">
    <w:pPr>
      <w:pStyle w:val="FooterAgenc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6A0" w14:textId="7582D7BC" w:rsidR="002767C0" w:rsidRPr="00015246" w:rsidRDefault="002767C0" w:rsidP="00E77537">
    <w:pPr>
      <w:pStyle w:val="FooterAgency"/>
      <w:tabs>
        <w:tab w:val="right" w:pos="9214"/>
      </w:tabs>
      <w:rPr>
        <w:rFonts w:ascii="Arial" w:hAnsi="Arial" w:cs="Arial"/>
        <w:sz w:val="18"/>
      </w:rPr>
    </w:pPr>
    <w:r w:rsidRPr="00442EC5">
      <w:rPr>
        <w:sz w:val="18"/>
        <w:szCs w:val="18"/>
      </w:rPr>
      <w:t>AEC_FOR115A_V01</w:t>
    </w:r>
    <w:r>
      <w:rPr>
        <w:sz w:val="18"/>
        <w:szCs w:val="18"/>
      </w:rPr>
      <w:t xml:space="preserve"> </w:t>
    </w:r>
    <w:r w:rsidRPr="00C4094E">
      <w:rPr>
        <w:sz w:val="18"/>
        <w:szCs w:val="18"/>
      </w:rPr>
      <w:t xml:space="preserve">Fast track innovation – </w:t>
    </w:r>
    <w:proofErr w:type="spellStart"/>
    <w:r w:rsidRPr="00C4094E">
      <w:rPr>
        <w:sz w:val="18"/>
        <w:szCs w:val="18"/>
      </w:rPr>
      <w:t>Eudract</w:t>
    </w:r>
    <w:proofErr w:type="spellEnd"/>
    <w:r w:rsidRPr="00C4094E">
      <w:rPr>
        <w:sz w:val="18"/>
        <w:szCs w:val="18"/>
      </w:rPr>
      <w:t xml:space="preserve"> </w:t>
    </w:r>
    <w:proofErr w:type="gramStart"/>
    <w:r w:rsidRPr="00C4094E">
      <w:rPr>
        <w:sz w:val="18"/>
        <w:szCs w:val="18"/>
      </w:rPr>
      <w:t>number :</w:t>
    </w:r>
    <w:proofErr w:type="gramEnd"/>
    <w:r>
      <w:rPr>
        <w:sz w:val="20"/>
        <w:szCs w:val="20"/>
      </w:rPr>
      <w:tab/>
    </w:r>
    <w:r w:rsidRPr="00015246">
      <w:rPr>
        <w:rFonts w:ascii="Arial" w:hAnsi="Arial" w:cs="Arial"/>
        <w:sz w:val="18"/>
      </w:rPr>
      <w:t xml:space="preserve">Page </w:t>
    </w:r>
    <w:r w:rsidRPr="00015246">
      <w:rPr>
        <w:rFonts w:ascii="Arial" w:hAnsi="Arial" w:cs="Arial"/>
        <w:sz w:val="18"/>
      </w:rPr>
      <w:fldChar w:fldCharType="begin"/>
    </w:r>
    <w:r w:rsidRPr="00015246">
      <w:rPr>
        <w:rFonts w:ascii="Arial" w:hAnsi="Arial" w:cs="Arial"/>
        <w:sz w:val="18"/>
      </w:rPr>
      <w:instrText xml:space="preserve"> PAGE </w:instrText>
    </w:r>
    <w:r w:rsidRPr="00015246">
      <w:rPr>
        <w:rFonts w:ascii="Arial" w:hAnsi="Arial" w:cs="Arial"/>
        <w:sz w:val="18"/>
      </w:rPr>
      <w:fldChar w:fldCharType="separate"/>
    </w:r>
    <w:r w:rsidR="00E35BDD">
      <w:rPr>
        <w:rFonts w:ascii="Arial" w:hAnsi="Arial" w:cs="Arial"/>
        <w:noProof/>
        <w:sz w:val="18"/>
      </w:rPr>
      <w:t>1</w:t>
    </w:r>
    <w:r w:rsidRPr="00015246">
      <w:rPr>
        <w:rFonts w:ascii="Arial" w:hAnsi="Arial" w:cs="Arial"/>
        <w:sz w:val="18"/>
      </w:rPr>
      <w:fldChar w:fldCharType="end"/>
    </w:r>
    <w:r w:rsidRPr="00015246">
      <w:rPr>
        <w:rFonts w:ascii="Arial" w:hAnsi="Arial" w:cs="Arial"/>
        <w:sz w:val="18"/>
      </w:rPr>
      <w:t>/</w:t>
    </w:r>
    <w:r w:rsidRPr="00015246">
      <w:rPr>
        <w:rFonts w:ascii="Arial" w:hAnsi="Arial" w:cs="Arial"/>
        <w:sz w:val="18"/>
      </w:rPr>
      <w:fldChar w:fldCharType="begin"/>
    </w:r>
    <w:r w:rsidRPr="00015246">
      <w:rPr>
        <w:rFonts w:ascii="Arial" w:hAnsi="Arial" w:cs="Arial"/>
        <w:sz w:val="18"/>
      </w:rPr>
      <w:instrText xml:space="preserve"> NUMPAGES </w:instrText>
    </w:r>
    <w:r w:rsidRPr="00015246">
      <w:rPr>
        <w:rFonts w:ascii="Arial" w:hAnsi="Arial" w:cs="Arial"/>
        <w:sz w:val="18"/>
      </w:rPr>
      <w:fldChar w:fldCharType="separate"/>
    </w:r>
    <w:r w:rsidR="00E35BDD">
      <w:rPr>
        <w:rFonts w:ascii="Arial" w:hAnsi="Arial" w:cs="Arial"/>
        <w:noProof/>
        <w:sz w:val="18"/>
      </w:rPr>
      <w:t>14</w:t>
    </w:r>
    <w:r w:rsidRPr="00015246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308C" w14:textId="77777777" w:rsidR="002767C0" w:rsidRDefault="002767C0">
      <w:r>
        <w:separator/>
      </w:r>
    </w:p>
  </w:footnote>
  <w:footnote w:type="continuationSeparator" w:id="0">
    <w:p w14:paraId="78A5355A" w14:textId="77777777" w:rsidR="002767C0" w:rsidRDefault="0027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1F47" w14:textId="77777777" w:rsidR="002767C0" w:rsidRDefault="002767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E0DC" w14:textId="77777777" w:rsidR="002767C0" w:rsidRDefault="002767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2"/>
      <w:tblW w:w="10632" w:type="dxa"/>
      <w:tblInd w:w="-572" w:type="dxa"/>
      <w:tblLook w:val="04A0" w:firstRow="1" w:lastRow="0" w:firstColumn="1" w:lastColumn="0" w:noHBand="0" w:noVBand="1"/>
    </w:tblPr>
    <w:tblGrid>
      <w:gridCol w:w="3119"/>
      <w:gridCol w:w="2126"/>
      <w:gridCol w:w="5387"/>
    </w:tblGrid>
    <w:tr w:rsidR="002767C0" w:rsidRPr="00751962" w14:paraId="7421C285" w14:textId="77777777" w:rsidTr="00BC3B9D">
      <w:trPr>
        <w:trHeight w:val="562"/>
      </w:trPr>
      <w:tc>
        <w:tcPr>
          <w:tcW w:w="3119" w:type="dxa"/>
          <w:vMerge w:val="restart"/>
        </w:tcPr>
        <w:p w14:paraId="3D192C2F" w14:textId="77777777" w:rsidR="002767C0" w:rsidRPr="0024396B" w:rsidRDefault="002767C0" w:rsidP="00211DD4">
          <w:pPr>
            <w:pStyle w:val="En-tte"/>
            <w:rPr>
              <w:rFonts w:cs="Arial"/>
              <w:b/>
              <w:noProof/>
              <w:color w:val="0070C0"/>
            </w:rPr>
          </w:pPr>
          <w:r w:rsidRPr="00BC3B9D">
            <w:rPr>
              <w:noProof/>
              <w:color w:val="0070C0"/>
              <w:lang w:val="fr-FR" w:eastAsia="fr-FR"/>
            </w:rPr>
            <w:drawing>
              <wp:anchor distT="0" distB="0" distL="114300" distR="114300" simplePos="0" relativeHeight="251661312" behindDoc="0" locked="1" layoutInCell="1" allowOverlap="0" wp14:anchorId="0E93D5C6" wp14:editId="587CB2D8">
                <wp:simplePos x="0" y="0"/>
                <wp:positionH relativeFrom="page">
                  <wp:posOffset>66040</wp:posOffset>
                </wp:positionH>
                <wp:positionV relativeFrom="page">
                  <wp:posOffset>86360</wp:posOffset>
                </wp:positionV>
                <wp:extent cx="1790700" cy="616585"/>
                <wp:effectExtent l="0" t="0" r="0" b="0"/>
                <wp:wrapNone/>
                <wp:docPr id="9" name="Image 9" descr="Armelle:Users:armelleD:Documents:En%20cours%20Armelle:ANSM:23363%20Charte%20ANSM:LOGO_ANSM_PARIMAGE:LOGO_ANSM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rmelle:Users:armelleD:Documents:En%20cours%20Armelle:ANSM:23363%20Charte%20ANSM:LOGO_ANSM_PARIMAGE:LOGO_ANSM_CMJ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16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09C0E257" w14:textId="77777777" w:rsidR="002767C0" w:rsidRPr="007D3C13" w:rsidRDefault="002767C0" w:rsidP="00211DD4">
          <w:pPr>
            <w:pStyle w:val="En-tte"/>
            <w:rPr>
              <w:rFonts w:cs="Arial"/>
              <w:noProof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</w:rPr>
            <w:t>Field</w:t>
          </w:r>
        </w:p>
      </w:tc>
      <w:tc>
        <w:tcPr>
          <w:tcW w:w="5387" w:type="dxa"/>
          <w:vAlign w:val="center"/>
        </w:tcPr>
        <w:p w14:paraId="47B7E039" w14:textId="77777777" w:rsidR="002767C0" w:rsidRPr="00BA6C86" w:rsidRDefault="002767C0" w:rsidP="00BC3B9D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32"/>
            </w:rPr>
          </w:pPr>
          <w:r>
            <w:rPr>
              <w:rFonts w:cs="Arial"/>
              <w:noProof/>
              <w:color w:val="00B050"/>
              <w:sz w:val="32"/>
            </w:rPr>
            <w:t>Clinical trial : CTA</w:t>
          </w:r>
        </w:p>
      </w:tc>
    </w:tr>
    <w:tr w:rsidR="002767C0" w:rsidRPr="00751962" w14:paraId="38C9CBEC" w14:textId="77777777" w:rsidTr="00BC3B9D">
      <w:trPr>
        <w:trHeight w:val="419"/>
      </w:trPr>
      <w:tc>
        <w:tcPr>
          <w:tcW w:w="3119" w:type="dxa"/>
          <w:vMerge/>
        </w:tcPr>
        <w:p w14:paraId="4E306406" w14:textId="77777777" w:rsidR="002767C0" w:rsidRDefault="002767C0" w:rsidP="00211DD4">
          <w:pPr>
            <w:pStyle w:val="En-tte"/>
            <w:rPr>
              <w:rFonts w:cs="Arial"/>
              <w:b/>
              <w:noProof/>
              <w:color w:val="0070C0"/>
            </w:rPr>
          </w:pPr>
        </w:p>
      </w:tc>
      <w:tc>
        <w:tcPr>
          <w:tcW w:w="2126" w:type="dxa"/>
          <w:vAlign w:val="center"/>
        </w:tcPr>
        <w:p w14:paraId="317A0FD3" w14:textId="77777777" w:rsidR="002767C0" w:rsidRPr="00382696" w:rsidRDefault="002767C0" w:rsidP="00211DD4">
          <w:pPr>
            <w:pStyle w:val="En-tte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Type of Product </w:t>
          </w:r>
        </w:p>
      </w:tc>
      <w:tc>
        <w:tcPr>
          <w:tcW w:w="5387" w:type="dxa"/>
          <w:vAlign w:val="center"/>
        </w:tcPr>
        <w:p w14:paraId="32BDDCBB" w14:textId="77777777" w:rsidR="002767C0" w:rsidRPr="00BA6C86" w:rsidRDefault="002767C0" w:rsidP="007D540A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32"/>
            </w:rPr>
          </w:pPr>
          <w:r w:rsidRPr="00BA6C86">
            <w:rPr>
              <w:rFonts w:cs="Arial"/>
              <w:noProof/>
              <w:color w:val="00B050"/>
              <w:sz w:val="28"/>
            </w:rPr>
            <w:t>M</w:t>
          </w:r>
          <w:r>
            <w:rPr>
              <w:rFonts w:cs="Arial"/>
              <w:noProof/>
              <w:color w:val="00B050"/>
              <w:sz w:val="28"/>
            </w:rPr>
            <w:t>edicinal drugs</w:t>
          </w:r>
        </w:p>
      </w:tc>
    </w:tr>
    <w:tr w:rsidR="002767C0" w:rsidRPr="00BD67B6" w14:paraId="27120416" w14:textId="77777777" w:rsidTr="00BC3B9D">
      <w:trPr>
        <w:trHeight w:val="419"/>
      </w:trPr>
      <w:tc>
        <w:tcPr>
          <w:tcW w:w="3119" w:type="dxa"/>
          <w:vMerge/>
        </w:tcPr>
        <w:p w14:paraId="30A0FC58" w14:textId="77777777" w:rsidR="002767C0" w:rsidRDefault="002767C0" w:rsidP="00211DD4">
          <w:pPr>
            <w:pStyle w:val="En-tte"/>
            <w:rPr>
              <w:rFonts w:cs="Arial"/>
              <w:b/>
              <w:noProof/>
              <w:color w:val="0070C0"/>
            </w:rPr>
          </w:pPr>
        </w:p>
      </w:tc>
      <w:tc>
        <w:tcPr>
          <w:tcW w:w="2126" w:type="dxa"/>
          <w:vAlign w:val="center"/>
        </w:tcPr>
        <w:p w14:paraId="2AFD8D1E" w14:textId="77777777" w:rsidR="002767C0" w:rsidRPr="00382696" w:rsidRDefault="002767C0" w:rsidP="00211DD4">
          <w:pPr>
            <w:pStyle w:val="En-tte"/>
            <w:rPr>
              <w:rFonts w:cs="Arial"/>
              <w:noProof/>
            </w:rPr>
          </w:pPr>
          <w:r>
            <w:rPr>
              <w:rFonts w:cs="Arial"/>
              <w:noProof/>
            </w:rPr>
            <w:t>Document type</w:t>
          </w:r>
        </w:p>
      </w:tc>
      <w:tc>
        <w:tcPr>
          <w:tcW w:w="5387" w:type="dxa"/>
          <w:vAlign w:val="center"/>
        </w:tcPr>
        <w:p w14:paraId="5C1B86DF" w14:textId="77777777" w:rsidR="002767C0" w:rsidRPr="00BA6C86" w:rsidRDefault="002767C0" w:rsidP="00BC3B9D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28"/>
            </w:rPr>
          </w:pPr>
          <w:r>
            <w:rPr>
              <w:rFonts w:cs="Arial"/>
              <w:noProof/>
              <w:color w:val="00B050"/>
              <w:sz w:val="28"/>
            </w:rPr>
            <w:t>Application Form</w:t>
          </w:r>
        </w:p>
      </w:tc>
    </w:tr>
    <w:tr w:rsidR="002767C0" w:rsidRPr="00BD67B6" w14:paraId="6B75A769" w14:textId="77777777" w:rsidTr="00BC3B9D">
      <w:trPr>
        <w:trHeight w:val="424"/>
      </w:trPr>
      <w:tc>
        <w:tcPr>
          <w:tcW w:w="3119" w:type="dxa"/>
          <w:vMerge/>
        </w:tcPr>
        <w:p w14:paraId="7933891E" w14:textId="77777777" w:rsidR="002767C0" w:rsidRDefault="002767C0" w:rsidP="00211DD4">
          <w:pPr>
            <w:pStyle w:val="En-tte"/>
            <w:rPr>
              <w:rFonts w:cs="Arial"/>
              <w:b/>
              <w:noProof/>
              <w:color w:val="0070C0"/>
            </w:rPr>
          </w:pPr>
        </w:p>
      </w:tc>
      <w:tc>
        <w:tcPr>
          <w:tcW w:w="2126" w:type="dxa"/>
          <w:vAlign w:val="center"/>
        </w:tcPr>
        <w:p w14:paraId="49204EE4" w14:textId="77777777" w:rsidR="002767C0" w:rsidRDefault="002767C0" w:rsidP="00850C56">
          <w:pPr>
            <w:pStyle w:val="En-tte"/>
            <w:rPr>
              <w:rFonts w:cs="Arial"/>
              <w:noProof/>
            </w:rPr>
          </w:pPr>
          <w:r>
            <w:rPr>
              <w:rFonts w:cs="Arial"/>
              <w:noProof/>
            </w:rPr>
            <w:t>Procedure</w:t>
          </w:r>
        </w:p>
      </w:tc>
      <w:tc>
        <w:tcPr>
          <w:tcW w:w="5387" w:type="dxa"/>
          <w:vAlign w:val="center"/>
        </w:tcPr>
        <w:p w14:paraId="777F5891" w14:textId="77777777" w:rsidR="002767C0" w:rsidRPr="00BA6C86" w:rsidRDefault="002767C0" w:rsidP="00BC3B9D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28"/>
            </w:rPr>
          </w:pPr>
          <w:r w:rsidRPr="00BA6C86">
            <w:rPr>
              <w:rFonts w:cs="Arial"/>
              <w:noProof/>
              <w:color w:val="00B050"/>
              <w:sz w:val="28"/>
            </w:rPr>
            <w:t>Fast track</w:t>
          </w:r>
          <w:r>
            <w:rPr>
              <w:rFonts w:cs="Arial"/>
              <w:noProof/>
              <w:color w:val="00B050"/>
              <w:sz w:val="28"/>
            </w:rPr>
            <w:t xml:space="preserve"> 1 Innovation</w:t>
          </w:r>
        </w:p>
      </w:tc>
    </w:tr>
  </w:tbl>
  <w:p w14:paraId="1BA46759" w14:textId="77777777" w:rsidR="002767C0" w:rsidRPr="006A79B3" w:rsidRDefault="002767C0" w:rsidP="000648A0">
    <w:pPr>
      <w:pStyle w:val="En-tte"/>
      <w:spacing w:before="240"/>
      <w:jc w:val="right"/>
      <w:rPr>
        <w:rFonts w:ascii="Arial Rounded MT Bold" w:hAnsi="Arial Rounded MT Bold" w:cs="Arial"/>
        <w:b/>
        <w:noProof/>
        <w:color w:val="70AD47" w:themeColor="accent6"/>
        <w:sz w:val="32"/>
        <w:szCs w:val="32"/>
        <w:lang w:val="en-US"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6FD0"/>
    <w:multiLevelType w:val="hybridMultilevel"/>
    <w:tmpl w:val="BCF47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33C5D"/>
    <w:multiLevelType w:val="hybridMultilevel"/>
    <w:tmpl w:val="F7007B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1F3"/>
    <w:multiLevelType w:val="hybridMultilevel"/>
    <w:tmpl w:val="61E039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02A48"/>
    <w:multiLevelType w:val="multilevel"/>
    <w:tmpl w:val="A394F2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1F3832"/>
    <w:multiLevelType w:val="hybridMultilevel"/>
    <w:tmpl w:val="22B49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430"/>
    <w:multiLevelType w:val="hybridMultilevel"/>
    <w:tmpl w:val="87F413FC"/>
    <w:lvl w:ilvl="0" w:tplc="73B0A0BA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60A7"/>
    <w:multiLevelType w:val="hybridMultilevel"/>
    <w:tmpl w:val="8F0AF00C"/>
    <w:lvl w:ilvl="0" w:tplc="4F029256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84E73"/>
    <w:multiLevelType w:val="hybridMultilevel"/>
    <w:tmpl w:val="B89A60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F90899"/>
    <w:multiLevelType w:val="hybridMultilevel"/>
    <w:tmpl w:val="FD540B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750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F426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06960"/>
    <w:multiLevelType w:val="hybridMultilevel"/>
    <w:tmpl w:val="93A6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66422"/>
    <w:multiLevelType w:val="hybridMultilevel"/>
    <w:tmpl w:val="5A24787C"/>
    <w:lvl w:ilvl="0" w:tplc="4F029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E382E"/>
    <w:multiLevelType w:val="hybridMultilevel"/>
    <w:tmpl w:val="DB7252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E7137"/>
    <w:multiLevelType w:val="hybridMultilevel"/>
    <w:tmpl w:val="E8D23C54"/>
    <w:lvl w:ilvl="0" w:tplc="916EC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11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1A"/>
    <w:rsid w:val="00012A73"/>
    <w:rsid w:val="0001359A"/>
    <w:rsid w:val="0002667B"/>
    <w:rsid w:val="00026BAB"/>
    <w:rsid w:val="000314E1"/>
    <w:rsid w:val="00036B97"/>
    <w:rsid w:val="000414E3"/>
    <w:rsid w:val="000504FE"/>
    <w:rsid w:val="000579CA"/>
    <w:rsid w:val="000648A0"/>
    <w:rsid w:val="00070B56"/>
    <w:rsid w:val="00074ACD"/>
    <w:rsid w:val="000875B7"/>
    <w:rsid w:val="000A6C7A"/>
    <w:rsid w:val="000B1AA5"/>
    <w:rsid w:val="000B3684"/>
    <w:rsid w:val="000B6FF7"/>
    <w:rsid w:val="000C1234"/>
    <w:rsid w:val="000C6A0D"/>
    <w:rsid w:val="000D0904"/>
    <w:rsid w:val="000D6844"/>
    <w:rsid w:val="000E1C1B"/>
    <w:rsid w:val="000E37C5"/>
    <w:rsid w:val="000E5940"/>
    <w:rsid w:val="000E732C"/>
    <w:rsid w:val="000F2765"/>
    <w:rsid w:val="000F477F"/>
    <w:rsid w:val="000F6283"/>
    <w:rsid w:val="00100586"/>
    <w:rsid w:val="00100876"/>
    <w:rsid w:val="00105D0C"/>
    <w:rsid w:val="00106BDE"/>
    <w:rsid w:val="00110ECB"/>
    <w:rsid w:val="001135E8"/>
    <w:rsid w:val="00131169"/>
    <w:rsid w:val="001427E4"/>
    <w:rsid w:val="00154F8F"/>
    <w:rsid w:val="0016384F"/>
    <w:rsid w:val="00165AF6"/>
    <w:rsid w:val="00167B3E"/>
    <w:rsid w:val="00170312"/>
    <w:rsid w:val="00172D1D"/>
    <w:rsid w:val="00175B6A"/>
    <w:rsid w:val="001764DD"/>
    <w:rsid w:val="00180B9A"/>
    <w:rsid w:val="00183A10"/>
    <w:rsid w:val="00192749"/>
    <w:rsid w:val="001A0490"/>
    <w:rsid w:val="001A7118"/>
    <w:rsid w:val="001C205A"/>
    <w:rsid w:val="001C6BE3"/>
    <w:rsid w:val="001D214F"/>
    <w:rsid w:val="001D3D10"/>
    <w:rsid w:val="001D7409"/>
    <w:rsid w:val="001E0490"/>
    <w:rsid w:val="001E0800"/>
    <w:rsid w:val="001E4EC7"/>
    <w:rsid w:val="001E6149"/>
    <w:rsid w:val="001F51AF"/>
    <w:rsid w:val="001F5E0C"/>
    <w:rsid w:val="001F6B70"/>
    <w:rsid w:val="0020142A"/>
    <w:rsid w:val="00203531"/>
    <w:rsid w:val="00211DD4"/>
    <w:rsid w:val="00216EFF"/>
    <w:rsid w:val="0021741E"/>
    <w:rsid w:val="0022270B"/>
    <w:rsid w:val="00226651"/>
    <w:rsid w:val="0022714C"/>
    <w:rsid w:val="00234BAE"/>
    <w:rsid w:val="002370A5"/>
    <w:rsid w:val="00242D1D"/>
    <w:rsid w:val="0025247A"/>
    <w:rsid w:val="00255116"/>
    <w:rsid w:val="00260534"/>
    <w:rsid w:val="00264475"/>
    <w:rsid w:val="002737CC"/>
    <w:rsid w:val="00273B2D"/>
    <w:rsid w:val="002767C0"/>
    <w:rsid w:val="00277288"/>
    <w:rsid w:val="00277F36"/>
    <w:rsid w:val="00282A42"/>
    <w:rsid w:val="00282D44"/>
    <w:rsid w:val="002852B7"/>
    <w:rsid w:val="0029034E"/>
    <w:rsid w:val="002B2230"/>
    <w:rsid w:val="002C38A9"/>
    <w:rsid w:val="002E29CC"/>
    <w:rsid w:val="002E40F5"/>
    <w:rsid w:val="002F17D1"/>
    <w:rsid w:val="00311CF8"/>
    <w:rsid w:val="00312B5F"/>
    <w:rsid w:val="00314476"/>
    <w:rsid w:val="00316BCE"/>
    <w:rsid w:val="003250E3"/>
    <w:rsid w:val="003349D7"/>
    <w:rsid w:val="00334F71"/>
    <w:rsid w:val="00345A4B"/>
    <w:rsid w:val="00351145"/>
    <w:rsid w:val="003641F8"/>
    <w:rsid w:val="003646D5"/>
    <w:rsid w:val="003671E5"/>
    <w:rsid w:val="00373F49"/>
    <w:rsid w:val="00381A58"/>
    <w:rsid w:val="003849B2"/>
    <w:rsid w:val="003864BC"/>
    <w:rsid w:val="00391269"/>
    <w:rsid w:val="003B76E2"/>
    <w:rsid w:val="003C2B4B"/>
    <w:rsid w:val="003C3BFF"/>
    <w:rsid w:val="003C58AD"/>
    <w:rsid w:val="003C5E21"/>
    <w:rsid w:val="003C7C5D"/>
    <w:rsid w:val="003E3C3D"/>
    <w:rsid w:val="003E4809"/>
    <w:rsid w:val="003F00D1"/>
    <w:rsid w:val="00402D07"/>
    <w:rsid w:val="00422576"/>
    <w:rsid w:val="00424D73"/>
    <w:rsid w:val="00427E51"/>
    <w:rsid w:val="00431A9B"/>
    <w:rsid w:val="00432D99"/>
    <w:rsid w:val="00434AB4"/>
    <w:rsid w:val="00442EC5"/>
    <w:rsid w:val="0044321C"/>
    <w:rsid w:val="004471FD"/>
    <w:rsid w:val="004501D0"/>
    <w:rsid w:val="00450242"/>
    <w:rsid w:val="004515B3"/>
    <w:rsid w:val="00456EF3"/>
    <w:rsid w:val="00464131"/>
    <w:rsid w:val="004670DA"/>
    <w:rsid w:val="00480AD3"/>
    <w:rsid w:val="00485B84"/>
    <w:rsid w:val="00492058"/>
    <w:rsid w:val="004A2B33"/>
    <w:rsid w:val="004C1FCB"/>
    <w:rsid w:val="004C38F7"/>
    <w:rsid w:val="004E35DE"/>
    <w:rsid w:val="004E3780"/>
    <w:rsid w:val="004E3AD3"/>
    <w:rsid w:val="004F505A"/>
    <w:rsid w:val="004F5FC7"/>
    <w:rsid w:val="0051679F"/>
    <w:rsid w:val="00523886"/>
    <w:rsid w:val="0055135E"/>
    <w:rsid w:val="005603B3"/>
    <w:rsid w:val="00560FA5"/>
    <w:rsid w:val="00563DBD"/>
    <w:rsid w:val="00575895"/>
    <w:rsid w:val="005778FF"/>
    <w:rsid w:val="00586210"/>
    <w:rsid w:val="00592348"/>
    <w:rsid w:val="00594EDB"/>
    <w:rsid w:val="005A09FF"/>
    <w:rsid w:val="005A27C3"/>
    <w:rsid w:val="005A2A3B"/>
    <w:rsid w:val="005A4252"/>
    <w:rsid w:val="005B3F09"/>
    <w:rsid w:val="005B6D19"/>
    <w:rsid w:val="005C3AC4"/>
    <w:rsid w:val="005D3827"/>
    <w:rsid w:val="005D59EC"/>
    <w:rsid w:val="005E2134"/>
    <w:rsid w:val="005E6010"/>
    <w:rsid w:val="005E648E"/>
    <w:rsid w:val="0060159B"/>
    <w:rsid w:val="00603A28"/>
    <w:rsid w:val="0060525A"/>
    <w:rsid w:val="00607C02"/>
    <w:rsid w:val="00607CB3"/>
    <w:rsid w:val="00607CF7"/>
    <w:rsid w:val="006142E3"/>
    <w:rsid w:val="00622629"/>
    <w:rsid w:val="006341D3"/>
    <w:rsid w:val="0063422A"/>
    <w:rsid w:val="00634B16"/>
    <w:rsid w:val="00636A90"/>
    <w:rsid w:val="006526C0"/>
    <w:rsid w:val="006546E9"/>
    <w:rsid w:val="00655518"/>
    <w:rsid w:val="006560BA"/>
    <w:rsid w:val="00656D27"/>
    <w:rsid w:val="00656EAB"/>
    <w:rsid w:val="00657DE4"/>
    <w:rsid w:val="006628E5"/>
    <w:rsid w:val="00667FC8"/>
    <w:rsid w:val="00670316"/>
    <w:rsid w:val="006740C2"/>
    <w:rsid w:val="00677FDC"/>
    <w:rsid w:val="006832B8"/>
    <w:rsid w:val="006A245A"/>
    <w:rsid w:val="006A2528"/>
    <w:rsid w:val="006A5F4F"/>
    <w:rsid w:val="006A6EF1"/>
    <w:rsid w:val="006A79B3"/>
    <w:rsid w:val="006D2910"/>
    <w:rsid w:val="006E01C9"/>
    <w:rsid w:val="006E7EF7"/>
    <w:rsid w:val="006F64F9"/>
    <w:rsid w:val="00703182"/>
    <w:rsid w:val="00703A34"/>
    <w:rsid w:val="00723912"/>
    <w:rsid w:val="00725206"/>
    <w:rsid w:val="00725DCB"/>
    <w:rsid w:val="00730869"/>
    <w:rsid w:val="007355CC"/>
    <w:rsid w:val="0073746E"/>
    <w:rsid w:val="007678E6"/>
    <w:rsid w:val="00780676"/>
    <w:rsid w:val="00780BAF"/>
    <w:rsid w:val="00787424"/>
    <w:rsid w:val="007942E3"/>
    <w:rsid w:val="00794B01"/>
    <w:rsid w:val="007A260B"/>
    <w:rsid w:val="007A2D43"/>
    <w:rsid w:val="007A52BB"/>
    <w:rsid w:val="007A53FC"/>
    <w:rsid w:val="007B013C"/>
    <w:rsid w:val="007B3BBC"/>
    <w:rsid w:val="007C1420"/>
    <w:rsid w:val="007D540A"/>
    <w:rsid w:val="007D65DF"/>
    <w:rsid w:val="007E177C"/>
    <w:rsid w:val="007E422A"/>
    <w:rsid w:val="007E71BA"/>
    <w:rsid w:val="007E7A80"/>
    <w:rsid w:val="008007F6"/>
    <w:rsid w:val="00802C31"/>
    <w:rsid w:val="00822391"/>
    <w:rsid w:val="00825CAC"/>
    <w:rsid w:val="00826E21"/>
    <w:rsid w:val="00833D3E"/>
    <w:rsid w:val="008408BC"/>
    <w:rsid w:val="008415E6"/>
    <w:rsid w:val="00850C56"/>
    <w:rsid w:val="00857C59"/>
    <w:rsid w:val="00872E51"/>
    <w:rsid w:val="0088153B"/>
    <w:rsid w:val="00882F3B"/>
    <w:rsid w:val="00886570"/>
    <w:rsid w:val="008872F6"/>
    <w:rsid w:val="008955EB"/>
    <w:rsid w:val="008B1CFE"/>
    <w:rsid w:val="008C19C5"/>
    <w:rsid w:val="008C1BB9"/>
    <w:rsid w:val="008C471D"/>
    <w:rsid w:val="008C5ECE"/>
    <w:rsid w:val="008D13A1"/>
    <w:rsid w:val="008D1A55"/>
    <w:rsid w:val="008E0DAC"/>
    <w:rsid w:val="008E241C"/>
    <w:rsid w:val="009025ED"/>
    <w:rsid w:val="0090751C"/>
    <w:rsid w:val="00921DAC"/>
    <w:rsid w:val="0092539E"/>
    <w:rsid w:val="00935F5E"/>
    <w:rsid w:val="00954A42"/>
    <w:rsid w:val="0095537F"/>
    <w:rsid w:val="00960F09"/>
    <w:rsid w:val="00977B8C"/>
    <w:rsid w:val="00985A5F"/>
    <w:rsid w:val="009B5FF1"/>
    <w:rsid w:val="009D0DC2"/>
    <w:rsid w:val="009E0CF2"/>
    <w:rsid w:val="009E11E7"/>
    <w:rsid w:val="009E6409"/>
    <w:rsid w:val="00A02A1A"/>
    <w:rsid w:val="00A02D64"/>
    <w:rsid w:val="00A05ACE"/>
    <w:rsid w:val="00A229AE"/>
    <w:rsid w:val="00A30A98"/>
    <w:rsid w:val="00A3478B"/>
    <w:rsid w:val="00A83A1F"/>
    <w:rsid w:val="00A95045"/>
    <w:rsid w:val="00AB66F7"/>
    <w:rsid w:val="00AC1E4F"/>
    <w:rsid w:val="00AC7D41"/>
    <w:rsid w:val="00AD2FA9"/>
    <w:rsid w:val="00AD4553"/>
    <w:rsid w:val="00AD4871"/>
    <w:rsid w:val="00AD4ADF"/>
    <w:rsid w:val="00AE1CB8"/>
    <w:rsid w:val="00AF3C6D"/>
    <w:rsid w:val="00AF5CDD"/>
    <w:rsid w:val="00B20062"/>
    <w:rsid w:val="00B269BB"/>
    <w:rsid w:val="00B35CDD"/>
    <w:rsid w:val="00B3748B"/>
    <w:rsid w:val="00B454C3"/>
    <w:rsid w:val="00B5068B"/>
    <w:rsid w:val="00B50EB8"/>
    <w:rsid w:val="00B766E1"/>
    <w:rsid w:val="00B855BC"/>
    <w:rsid w:val="00B873C9"/>
    <w:rsid w:val="00B93E21"/>
    <w:rsid w:val="00B96984"/>
    <w:rsid w:val="00B97333"/>
    <w:rsid w:val="00B97F77"/>
    <w:rsid w:val="00BA11AA"/>
    <w:rsid w:val="00BA18E5"/>
    <w:rsid w:val="00BB3E38"/>
    <w:rsid w:val="00BC1269"/>
    <w:rsid w:val="00BC344F"/>
    <w:rsid w:val="00BC3B9D"/>
    <w:rsid w:val="00BC4924"/>
    <w:rsid w:val="00BD1223"/>
    <w:rsid w:val="00BD1C5D"/>
    <w:rsid w:val="00BD3872"/>
    <w:rsid w:val="00BD72A9"/>
    <w:rsid w:val="00BE50C4"/>
    <w:rsid w:val="00BF4360"/>
    <w:rsid w:val="00BF44EA"/>
    <w:rsid w:val="00BF4589"/>
    <w:rsid w:val="00BF4F03"/>
    <w:rsid w:val="00C00811"/>
    <w:rsid w:val="00C03728"/>
    <w:rsid w:val="00C07972"/>
    <w:rsid w:val="00C1645B"/>
    <w:rsid w:val="00C23546"/>
    <w:rsid w:val="00C4094E"/>
    <w:rsid w:val="00C42108"/>
    <w:rsid w:val="00C42526"/>
    <w:rsid w:val="00C52553"/>
    <w:rsid w:val="00C636CE"/>
    <w:rsid w:val="00C65816"/>
    <w:rsid w:val="00C66CC1"/>
    <w:rsid w:val="00C72949"/>
    <w:rsid w:val="00C807A9"/>
    <w:rsid w:val="00C83057"/>
    <w:rsid w:val="00C845DA"/>
    <w:rsid w:val="00C86C3F"/>
    <w:rsid w:val="00C9523A"/>
    <w:rsid w:val="00C97B57"/>
    <w:rsid w:val="00CA24DF"/>
    <w:rsid w:val="00CA2737"/>
    <w:rsid w:val="00CA7692"/>
    <w:rsid w:val="00CB1EFB"/>
    <w:rsid w:val="00CB42AD"/>
    <w:rsid w:val="00CB7D33"/>
    <w:rsid w:val="00CC00F9"/>
    <w:rsid w:val="00CD10E1"/>
    <w:rsid w:val="00CD2781"/>
    <w:rsid w:val="00CD3363"/>
    <w:rsid w:val="00CD7BDB"/>
    <w:rsid w:val="00CE414C"/>
    <w:rsid w:val="00CF6D6D"/>
    <w:rsid w:val="00D07269"/>
    <w:rsid w:val="00D13CE9"/>
    <w:rsid w:val="00D150E4"/>
    <w:rsid w:val="00D16FBF"/>
    <w:rsid w:val="00D202BC"/>
    <w:rsid w:val="00D56274"/>
    <w:rsid w:val="00D60C6E"/>
    <w:rsid w:val="00D62F00"/>
    <w:rsid w:val="00D658F8"/>
    <w:rsid w:val="00D707C3"/>
    <w:rsid w:val="00D714D2"/>
    <w:rsid w:val="00D73CFB"/>
    <w:rsid w:val="00D751C7"/>
    <w:rsid w:val="00D7684C"/>
    <w:rsid w:val="00D9028C"/>
    <w:rsid w:val="00D9339A"/>
    <w:rsid w:val="00D96872"/>
    <w:rsid w:val="00DA6520"/>
    <w:rsid w:val="00DB1577"/>
    <w:rsid w:val="00DB2A4E"/>
    <w:rsid w:val="00DB5976"/>
    <w:rsid w:val="00DC23BA"/>
    <w:rsid w:val="00DD151E"/>
    <w:rsid w:val="00E00498"/>
    <w:rsid w:val="00E15708"/>
    <w:rsid w:val="00E16A64"/>
    <w:rsid w:val="00E336EA"/>
    <w:rsid w:val="00E35BDD"/>
    <w:rsid w:val="00E5584A"/>
    <w:rsid w:val="00E559CD"/>
    <w:rsid w:val="00E56309"/>
    <w:rsid w:val="00E5632D"/>
    <w:rsid w:val="00E67920"/>
    <w:rsid w:val="00E71D20"/>
    <w:rsid w:val="00E77537"/>
    <w:rsid w:val="00E80506"/>
    <w:rsid w:val="00E967E3"/>
    <w:rsid w:val="00E9758E"/>
    <w:rsid w:val="00EA2BC5"/>
    <w:rsid w:val="00EA7C39"/>
    <w:rsid w:val="00EB1832"/>
    <w:rsid w:val="00EC1154"/>
    <w:rsid w:val="00EE616F"/>
    <w:rsid w:val="00EF06C3"/>
    <w:rsid w:val="00EF3496"/>
    <w:rsid w:val="00F01BD2"/>
    <w:rsid w:val="00F01C87"/>
    <w:rsid w:val="00F01CCB"/>
    <w:rsid w:val="00F037A6"/>
    <w:rsid w:val="00F104CF"/>
    <w:rsid w:val="00F149E8"/>
    <w:rsid w:val="00F14AA0"/>
    <w:rsid w:val="00F3591F"/>
    <w:rsid w:val="00F366E3"/>
    <w:rsid w:val="00F37ABD"/>
    <w:rsid w:val="00F46BE8"/>
    <w:rsid w:val="00F56323"/>
    <w:rsid w:val="00F56E2D"/>
    <w:rsid w:val="00F6571B"/>
    <w:rsid w:val="00F838EE"/>
    <w:rsid w:val="00F84F86"/>
    <w:rsid w:val="00FA1811"/>
    <w:rsid w:val="00FB6BCB"/>
    <w:rsid w:val="00FB72DA"/>
    <w:rsid w:val="00FC3F46"/>
    <w:rsid w:val="00FD413F"/>
    <w:rsid w:val="00FD5137"/>
    <w:rsid w:val="00FD7920"/>
    <w:rsid w:val="00FE09D5"/>
    <w:rsid w:val="00FE46B9"/>
    <w:rsid w:val="00FE7003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892738"/>
  <w15:docId w15:val="{B0366F0A-6862-410C-B34F-BA4D5CAF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A9"/>
    <w:pPr>
      <w:spacing w:after="0" w:line="240" w:lineRule="auto"/>
    </w:pPr>
    <w:rPr>
      <w:rFonts w:ascii="Verdana" w:hAnsi="Verdana" w:cs="Verdana"/>
      <w:sz w:val="18"/>
      <w:szCs w:val="18"/>
      <w:lang w:val="en-GB" w:eastAsia="zh-CN"/>
    </w:rPr>
  </w:style>
  <w:style w:type="paragraph" w:styleId="Titre1">
    <w:name w:val="heading 1"/>
    <w:basedOn w:val="Normal"/>
    <w:next w:val="BodytextAgency"/>
    <w:link w:val="Titre1Car"/>
    <w:qFormat/>
    <w:rsid w:val="00A02A1A"/>
    <w:pPr>
      <w:keepNext/>
      <w:spacing w:before="280" w:after="220"/>
      <w:outlineLvl w:val="0"/>
    </w:pPr>
    <w:rPr>
      <w:rFonts w:eastAsia="Verdana" w:cs="Arial"/>
      <w:b/>
      <w:bCs/>
      <w:noProof/>
      <w:kern w:val="32"/>
      <w:sz w:val="27"/>
      <w:szCs w:val="27"/>
      <w:lang w:eastAsia="en-GB"/>
    </w:rPr>
  </w:style>
  <w:style w:type="paragraph" w:styleId="Titre2">
    <w:name w:val="heading 2"/>
    <w:basedOn w:val="Normal"/>
    <w:next w:val="BodytextAgency"/>
    <w:link w:val="Titre2Car"/>
    <w:qFormat/>
    <w:rsid w:val="00A02A1A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styleId="Titre3">
    <w:name w:val="heading 3"/>
    <w:basedOn w:val="Normal"/>
    <w:next w:val="BodytextAgency"/>
    <w:link w:val="Titre3Car"/>
    <w:qFormat/>
    <w:rsid w:val="00A02A1A"/>
    <w:pPr>
      <w:keepNext/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styleId="Titre4">
    <w:name w:val="heading 4"/>
    <w:basedOn w:val="Normal"/>
    <w:next w:val="BodytextAgency"/>
    <w:link w:val="Titre4Car"/>
    <w:qFormat/>
    <w:rsid w:val="00A02A1A"/>
    <w:pPr>
      <w:keepNext/>
      <w:spacing w:before="280" w:after="220"/>
      <w:outlineLvl w:val="3"/>
    </w:pPr>
    <w:rPr>
      <w:rFonts w:eastAsia="Verdana" w:cs="Arial"/>
      <w:b/>
      <w:bCs/>
      <w:i/>
      <w:kern w:val="3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Agency">
    <w:name w:val="Body text (Agency)"/>
    <w:basedOn w:val="Normal"/>
    <w:rsid w:val="00A02A1A"/>
    <w:pPr>
      <w:spacing w:after="140" w:line="280" w:lineRule="atLeast"/>
    </w:pPr>
    <w:rPr>
      <w:rFonts w:eastAsia="Verdana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A02A1A"/>
    <w:rPr>
      <w:rFonts w:ascii="Verdana" w:eastAsia="Verdana" w:hAnsi="Verdana" w:cs="Arial"/>
      <w:b/>
      <w:bCs/>
      <w:noProof/>
      <w:kern w:val="32"/>
      <w:sz w:val="27"/>
      <w:szCs w:val="27"/>
      <w:lang w:val="en-GB" w:eastAsia="en-GB"/>
    </w:rPr>
  </w:style>
  <w:style w:type="character" w:customStyle="1" w:styleId="Titre2Car">
    <w:name w:val="Titre 2 Car"/>
    <w:basedOn w:val="Policepardfaut"/>
    <w:link w:val="Titre2"/>
    <w:rsid w:val="00A02A1A"/>
    <w:rPr>
      <w:rFonts w:ascii="Verdana" w:eastAsia="Verdana" w:hAnsi="Verdana" w:cs="Arial"/>
      <w:b/>
      <w:bCs/>
      <w:i/>
      <w:kern w:val="32"/>
      <w:lang w:val="en-GB" w:eastAsia="en-GB"/>
    </w:rPr>
  </w:style>
  <w:style w:type="character" w:customStyle="1" w:styleId="Titre3Car">
    <w:name w:val="Titre 3 Car"/>
    <w:basedOn w:val="Policepardfaut"/>
    <w:link w:val="Titre3"/>
    <w:rsid w:val="00A02A1A"/>
    <w:rPr>
      <w:rFonts w:ascii="Verdana" w:eastAsia="Verdana" w:hAnsi="Verdana" w:cs="Arial"/>
      <w:b/>
      <w:bCs/>
      <w:kern w:val="32"/>
      <w:lang w:val="en-GB" w:eastAsia="en-GB"/>
    </w:rPr>
  </w:style>
  <w:style w:type="character" w:customStyle="1" w:styleId="Titre4Car">
    <w:name w:val="Titre 4 Car"/>
    <w:basedOn w:val="Policepardfaut"/>
    <w:link w:val="Titre4"/>
    <w:rsid w:val="00A02A1A"/>
    <w:rPr>
      <w:rFonts w:ascii="Verdana" w:eastAsia="Verdana" w:hAnsi="Verdana" w:cs="Arial"/>
      <w:b/>
      <w:bCs/>
      <w:i/>
      <w:kern w:val="32"/>
      <w:sz w:val="18"/>
      <w:szCs w:val="18"/>
      <w:lang w:val="en-GB" w:eastAsia="en-GB"/>
    </w:rPr>
  </w:style>
  <w:style w:type="paragraph" w:styleId="En-tte">
    <w:name w:val="header"/>
    <w:basedOn w:val="Normal"/>
    <w:link w:val="En-tteCar"/>
    <w:rsid w:val="00A02A1A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A02A1A"/>
    <w:rPr>
      <w:rFonts w:ascii="Arial" w:eastAsia="Times New Roman" w:hAnsi="Arial" w:cs="Verdana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A02A1A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02A1A"/>
    <w:rPr>
      <w:rFonts w:ascii="Arial" w:eastAsia="Times New Roman" w:hAnsi="Arial" w:cs="Verdana"/>
      <w:sz w:val="16"/>
      <w:szCs w:val="20"/>
      <w:lang w:val="en-GB"/>
    </w:rPr>
  </w:style>
  <w:style w:type="paragraph" w:customStyle="1" w:styleId="FooterAgency">
    <w:name w:val="Footer (Agency)"/>
    <w:basedOn w:val="Normal"/>
    <w:link w:val="FooterAgencyCharChar"/>
    <w:semiHidden/>
    <w:rsid w:val="00A02A1A"/>
    <w:rPr>
      <w:rFonts w:eastAsia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semiHidden/>
    <w:rsid w:val="00A02A1A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styleId="Marquedecommentaire">
    <w:name w:val="annotation reference"/>
    <w:uiPriority w:val="99"/>
    <w:semiHidden/>
    <w:rsid w:val="00A02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02A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2A1A"/>
    <w:rPr>
      <w:rFonts w:ascii="Verdana" w:eastAsia="SimSun" w:hAnsi="Verdana" w:cs="Verdana"/>
      <w:sz w:val="20"/>
      <w:szCs w:val="20"/>
      <w:lang w:val="en-GB" w:eastAsia="zh-CN"/>
    </w:rPr>
  </w:style>
  <w:style w:type="character" w:styleId="Lienhypertexte">
    <w:name w:val="Hyperlink"/>
    <w:uiPriority w:val="99"/>
    <w:rsid w:val="00A02A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2A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2A1A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A1A"/>
    <w:rPr>
      <w:rFonts w:ascii="Segoe UI" w:eastAsia="SimSun" w:hAnsi="Segoe UI" w:cs="Segoe UI"/>
      <w:sz w:val="18"/>
      <w:szCs w:val="18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2AD"/>
    <w:rPr>
      <w:rFonts w:ascii="Verdana" w:eastAsia="SimSun" w:hAnsi="Verdana" w:cs="Verdana"/>
      <w:b/>
      <w:bCs/>
      <w:sz w:val="20"/>
      <w:szCs w:val="20"/>
      <w:lang w:val="en-GB" w:eastAsia="zh-CN"/>
    </w:rPr>
  </w:style>
  <w:style w:type="character" w:customStyle="1" w:styleId="shorttext">
    <w:name w:val="short_text"/>
    <w:basedOn w:val="Policepardfaut"/>
    <w:rsid w:val="00725DCB"/>
  </w:style>
  <w:style w:type="table" w:styleId="Grilledutableau">
    <w:name w:val="Table Grid"/>
    <w:basedOn w:val="TableauNormal"/>
    <w:rsid w:val="00351145"/>
    <w:pPr>
      <w:spacing w:after="0" w:line="240" w:lineRule="auto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gency">
    <w:name w:val="Normal (Agency)"/>
    <w:rsid w:val="00656D27"/>
    <w:pPr>
      <w:spacing w:after="0" w:line="240" w:lineRule="auto"/>
    </w:pPr>
    <w:rPr>
      <w:rFonts w:ascii="Verdana" w:eastAsia="Verdana" w:hAnsi="Verdana" w:cs="Verdana"/>
      <w:sz w:val="18"/>
      <w:szCs w:val="18"/>
      <w:lang w:val="en-GB" w:eastAsia="en-GB" w:bidi="en-US"/>
    </w:rPr>
  </w:style>
  <w:style w:type="paragraph" w:customStyle="1" w:styleId="normal-quality">
    <w:name w:val="normal -quality"/>
    <w:basedOn w:val="Normal"/>
    <w:next w:val="NormalAgency"/>
    <w:link w:val="normal-qualityChar"/>
    <w:qFormat/>
    <w:rsid w:val="00656D27"/>
    <w:pPr>
      <w:spacing w:after="200"/>
    </w:pPr>
    <w:rPr>
      <w:rFonts w:asciiTheme="minorHAnsi" w:eastAsiaTheme="minorEastAsia" w:hAnsiTheme="minorHAnsi" w:cs="Segoe UI"/>
      <w:b/>
      <w:color w:val="00B050"/>
      <w:lang w:val="en-US" w:eastAsia="en-US" w:bidi="en-US"/>
    </w:rPr>
  </w:style>
  <w:style w:type="character" w:customStyle="1" w:styleId="normal-qualityChar">
    <w:name w:val="normal -quality Char"/>
    <w:basedOn w:val="Policepardfaut"/>
    <w:link w:val="normal-quality"/>
    <w:rsid w:val="00656D27"/>
    <w:rPr>
      <w:rFonts w:eastAsiaTheme="minorEastAsia" w:cs="Segoe UI"/>
      <w:b/>
      <w:color w:val="00B050"/>
      <w:sz w:val="18"/>
      <w:szCs w:val="18"/>
      <w:lang w:bidi="en-US"/>
    </w:rPr>
  </w:style>
  <w:style w:type="paragraph" w:customStyle="1" w:styleId="Themenpunkt2Ebene">
    <w:name w:val="Themenpunkt_2.Ebene"/>
    <w:basedOn w:val="Normal"/>
    <w:rsid w:val="00656D27"/>
    <w:pPr>
      <w:tabs>
        <w:tab w:val="left" w:pos="1985"/>
        <w:tab w:val="left" w:pos="3686"/>
        <w:tab w:val="left" w:pos="5387"/>
        <w:tab w:val="left" w:pos="6521"/>
      </w:tabs>
      <w:ind w:left="284"/>
    </w:pPr>
    <w:rPr>
      <w:rFonts w:ascii="Arial Narrow" w:eastAsia="Times New Roman" w:hAnsi="Arial Narrow" w:cs="Times New Roman"/>
      <w:sz w:val="22"/>
      <w:szCs w:val="20"/>
      <w:lang w:val="de-DE" w:eastAsia="de-DE" w:bidi="en-US"/>
    </w:rPr>
  </w:style>
  <w:style w:type="paragraph" w:customStyle="1" w:styleId="FormatvorlageThemenpunkt2EbeneFettOrangeZentriertLinks0cm">
    <w:name w:val="Formatvorlage Themenpunkt_2.Ebene + Fett Orange Zentriert Links:  0 cm"/>
    <w:basedOn w:val="Themenpunkt2Ebene"/>
    <w:rsid w:val="00656D27"/>
    <w:pPr>
      <w:ind w:left="0"/>
      <w:jc w:val="center"/>
    </w:pPr>
    <w:rPr>
      <w:b/>
      <w:bCs/>
      <w:color w:val="E36C0A"/>
    </w:rPr>
  </w:style>
  <w:style w:type="paragraph" w:styleId="Corpsdetexte">
    <w:name w:val="Body Text"/>
    <w:basedOn w:val="Normal"/>
    <w:link w:val="CorpsdetexteCar"/>
    <w:rsid w:val="00985A5F"/>
    <w:pPr>
      <w:spacing w:after="140" w:line="280" w:lineRule="atLeast"/>
    </w:pPr>
  </w:style>
  <w:style w:type="character" w:customStyle="1" w:styleId="CorpsdetexteCar">
    <w:name w:val="Corps de texte Car"/>
    <w:basedOn w:val="Policepardfaut"/>
    <w:link w:val="Corpsdetexte"/>
    <w:rsid w:val="00985A5F"/>
    <w:rPr>
      <w:rFonts w:ascii="Verdana" w:eastAsia="SimSun" w:hAnsi="Verdana" w:cs="Verdana"/>
      <w:sz w:val="18"/>
      <w:szCs w:val="18"/>
      <w:lang w:val="en-GB" w:eastAsia="zh-CN"/>
    </w:rPr>
  </w:style>
  <w:style w:type="paragraph" w:styleId="Rvision">
    <w:name w:val="Revision"/>
    <w:hidden/>
    <w:uiPriority w:val="99"/>
    <w:semiHidden/>
    <w:rsid w:val="00C4094E"/>
    <w:pPr>
      <w:spacing w:after="0" w:line="240" w:lineRule="auto"/>
    </w:pPr>
    <w:rPr>
      <w:rFonts w:ascii="Verdana" w:hAnsi="Verdana" w:cs="Verdana"/>
      <w:sz w:val="18"/>
      <w:szCs w:val="18"/>
      <w:lang w:val="en-GB" w:eastAsia="zh-CN"/>
    </w:rPr>
  </w:style>
  <w:style w:type="table" w:customStyle="1" w:styleId="Grilledutableau1">
    <w:name w:val="Grille du tableau1"/>
    <w:basedOn w:val="TableauNormal"/>
    <w:next w:val="Grilledutableau"/>
    <w:rsid w:val="00311C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11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-term">
    <w:name w:val="glossary-term"/>
    <w:basedOn w:val="Policepardfaut"/>
    <w:rsid w:val="0016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00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84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6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79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765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08075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Armelle:Users:armelleD:Documents:En%20cours%20Armelle:ANSM:23363%20Charte%20ANSM:LOGO_ANSM_PARIMAGE:LOGO_ANSM_CMJ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0319-08C9-4B66-A15F-714810A9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3467</Words>
  <Characters>19073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ANSM</Company>
  <LinksUpToDate>false</LinksUpToDate>
  <CharactersWithSpaces>22496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Phoueto</dc:creator>
  <cp:lastModifiedBy>Myriam CHARPENTIER</cp:lastModifiedBy>
  <cp:revision>2</cp:revision>
  <cp:lastPrinted>2018-10-12T08:43:00Z</cp:lastPrinted>
  <dcterms:created xsi:type="dcterms:W3CDTF">2018-10-12T12:45:00Z</dcterms:created>
  <dcterms:modified xsi:type="dcterms:W3CDTF">2018-10-12T12:45:00Z</dcterms:modified>
</cp:coreProperties>
</file>